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25E83" w:rsidRDefault="00B25E83" w:rsidP="00B25E83">
      <w:pPr>
        <w:rPr>
          <w:b/>
        </w:rPr>
      </w:pPr>
      <w:r>
        <w:rPr>
          <w:b/>
          <w:noProof/>
        </w:rPr>
        <mc:AlternateContent>
          <mc:Choice Requires="wps">
            <w:drawing>
              <wp:anchor distT="0" distB="0" distL="114300" distR="114300" simplePos="0" relativeHeight="251666944" behindDoc="0" locked="0" layoutInCell="0" allowOverlap="1">
                <wp:simplePos x="0" y="0"/>
                <wp:positionH relativeFrom="column">
                  <wp:posOffset>0</wp:posOffset>
                </wp:positionH>
                <wp:positionV relativeFrom="paragraph">
                  <wp:posOffset>-331120</wp:posOffset>
                </wp:positionV>
                <wp:extent cx="61194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49315D" w:rsidRPr="00720274" w:rsidRDefault="0049315D"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05pt;width:481.8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" o:allowincell="f" strokeweight="3pt">
                <v:stroke linestyle="thinThin"/>
                <v:textbox>
                  <w:txbxContent>
                    <w:p w:rsidR="0049315D" w:rsidRPr="00720274" w:rsidRDefault="0049315D"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49536" behindDoc="0" locked="0" layoutInCell="1" allowOverlap="1">
                <wp:simplePos x="0" y="0"/>
                <wp:positionH relativeFrom="column">
                  <wp:posOffset>3442970</wp:posOffset>
                </wp:positionH>
                <wp:positionV relativeFrom="paragraph">
                  <wp:posOffset>50165</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49315D" w:rsidRPr="00282871" w:rsidRDefault="0049315D" w:rsidP="00BF4B36">
                            <w:pPr>
                              <w:spacing w:after="0"/>
                              <w:rPr>
                                <w:b/>
                                <w:sz w:val="40"/>
                                <w:szCs w:val="40"/>
                              </w:rPr>
                            </w:pPr>
                            <w:r>
                              <w:rPr>
                                <w:b/>
                                <w:sz w:val="40"/>
                                <w:szCs w:val="40"/>
                              </w:rPr>
                              <w:t>MOLY DRY FILM</w:t>
                            </w:r>
                            <w:r w:rsidRPr="00282871">
                              <w:rPr>
                                <w:b/>
                                <w:sz w:val="40"/>
                                <w:szCs w:val="40"/>
                              </w:rPr>
                              <w:t xml:space="preserve"> “S”</w:t>
                            </w:r>
                          </w:p>
                          <w:p w:rsidR="0049315D" w:rsidRPr="00BF4B36" w:rsidRDefault="0049315D" w:rsidP="00BF4B36">
                            <w:pPr>
                              <w:spacing w:after="0"/>
                              <w:rPr>
                                <w:sz w:val="20"/>
                                <w:szCs w:val="20"/>
                              </w:rPr>
                            </w:pPr>
                            <w:r>
                              <w:rPr>
                                <w:sz w:val="20"/>
                                <w:szCs w:val="20"/>
                              </w:rPr>
                              <w:t>Revision B</w:t>
                            </w:r>
                          </w:p>
                          <w:p w:rsidR="0049315D" w:rsidRPr="00BF4B36" w:rsidRDefault="0049315D" w:rsidP="00B25E83">
                            <w:pPr>
                              <w:spacing w:after="0"/>
                              <w:rPr>
                                <w:sz w:val="20"/>
                                <w:szCs w:val="20"/>
                              </w:rPr>
                            </w:pPr>
                            <w:r>
                              <w:rPr>
                                <w:sz w:val="20"/>
                                <w:szCs w:val="20"/>
                              </w:rPr>
                              <w:t>Effective Date: 11/1</w:t>
                            </w:r>
                            <w:r w:rsidRPr="00BF4B36">
                              <w:rPr>
                                <w:sz w:val="20"/>
                                <w:szCs w:val="20"/>
                              </w:rPr>
                              <w:t>/201</w:t>
                            </w:r>
                            <w:r>
                              <w:rPr>
                                <w:sz w:val="20"/>
                                <w:szCs w:val="20"/>
                              </w:rPr>
                              <w:t>8</w:t>
                            </w:r>
                          </w:p>
                          <w:p w:rsidR="0049315D" w:rsidRPr="00BF4B36" w:rsidRDefault="0049315D"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pt;margin-top:3.95pt;width:210.45pt;height:86.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">
                <v:textbox>
                  <w:txbxContent>
                    <w:p w:rsidR="0049315D" w:rsidRPr="00282871" w:rsidRDefault="0049315D" w:rsidP="00BF4B36">
                      <w:pPr>
                        <w:spacing w:after="0"/>
                        <w:rPr>
                          <w:b/>
                          <w:sz w:val="40"/>
                          <w:szCs w:val="40"/>
                        </w:rPr>
                      </w:pPr>
                      <w:r>
                        <w:rPr>
                          <w:b/>
                          <w:sz w:val="40"/>
                          <w:szCs w:val="40"/>
                        </w:rPr>
                        <w:t>MOLY DRY FILM</w:t>
                      </w:r>
                      <w:r w:rsidRPr="00282871">
                        <w:rPr>
                          <w:b/>
                          <w:sz w:val="40"/>
                          <w:szCs w:val="40"/>
                        </w:rPr>
                        <w:t xml:space="preserve"> “S”</w:t>
                      </w:r>
                    </w:p>
                    <w:p w:rsidR="0049315D" w:rsidRPr="00BF4B36" w:rsidRDefault="0049315D" w:rsidP="00BF4B36">
                      <w:pPr>
                        <w:spacing w:after="0"/>
                        <w:rPr>
                          <w:sz w:val="20"/>
                          <w:szCs w:val="20"/>
                        </w:rPr>
                      </w:pPr>
                      <w:r>
                        <w:rPr>
                          <w:sz w:val="20"/>
                          <w:szCs w:val="20"/>
                        </w:rPr>
                        <w:t>Revision B</w:t>
                      </w:r>
                    </w:p>
                    <w:p w:rsidR="0049315D" w:rsidRPr="00BF4B36" w:rsidRDefault="0049315D" w:rsidP="00B25E83">
                      <w:pPr>
                        <w:spacing w:after="0"/>
                        <w:rPr>
                          <w:sz w:val="20"/>
                          <w:szCs w:val="20"/>
                        </w:rPr>
                      </w:pPr>
                      <w:r>
                        <w:rPr>
                          <w:sz w:val="20"/>
                          <w:szCs w:val="20"/>
                        </w:rPr>
                        <w:t>Effective Date: 11/1</w:t>
                      </w:r>
                      <w:r w:rsidRPr="00BF4B36">
                        <w:rPr>
                          <w:sz w:val="20"/>
                          <w:szCs w:val="20"/>
                        </w:rPr>
                        <w:t>/201</w:t>
                      </w:r>
                      <w:r>
                        <w:rPr>
                          <w:sz w:val="20"/>
                          <w:szCs w:val="20"/>
                        </w:rPr>
                        <w:t>8</w:t>
                      </w:r>
                    </w:p>
                    <w:p w:rsidR="0049315D" w:rsidRPr="00BF4B36" w:rsidRDefault="0049315D"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v:textbox>
              </v:shape>
            </w:pict>
          </mc:Fallback>
        </mc:AlternateContent>
      </w:r>
      <w:r w:rsidR="00BF4B36">
        <w:rPr>
          <w:b/>
        </w:rPr>
        <w:t xml:space="preserve">  </w:t>
      </w:r>
      <w:r w:rsidRPr="009474BC">
        <w:rPr>
          <w:b/>
          <w:noProof/>
        </w:rPr>
        <w:drawing>
          <wp:inline distT="0" distB="0" distL="0" distR="0" wp14:anchorId="51543FDF" wp14:editId="28232F32">
            <wp:extent cx="2862175" cy="1150220"/>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6712" cy="1152043"/>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92393</wp:posOffset>
                </wp:positionV>
                <wp:extent cx="61194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90512"/>
                        </a:xfrm>
                        <a:prstGeom prst="rect">
                          <a:avLst/>
                        </a:prstGeom>
                        <a:solidFill>
                          <a:srgbClr val="FFFFFF"/>
                        </a:solidFill>
                        <a:ln w="38100" cmpd="dbl">
                          <a:solidFill>
                            <a:srgbClr val="000000"/>
                          </a:solidFill>
                          <a:miter lim="800000"/>
                          <a:headEnd/>
                          <a:tailEnd/>
                        </a:ln>
                      </wps:spPr>
                      <wps:txbx>
                        <w:txbxContent>
                          <w:p w:rsidR="0049315D" w:rsidRPr="00130B01" w:rsidRDefault="0049315D" w:rsidP="00B25E83">
                            <w:pPr>
                              <w:ind w:left="-180" w:right="-182" w:firstLine="180"/>
                              <w:rPr>
                                <w:sz w:val="24"/>
                                <w:szCs w:val="24"/>
                              </w:rPr>
                            </w:pPr>
                            <w:r w:rsidRPr="00130B01">
                              <w:rPr>
                                <w:b/>
                                <w:bCs/>
                                <w:sz w:val="24"/>
                                <w:szCs w:val="24"/>
                              </w:rPr>
                              <w:t>1. IDENTIFICATION OF THE SUBSTANCE/MIXTURE AND OF THE COMPANY/UNDERTAKING</w:t>
                            </w:r>
                          </w:p>
                          <w:p w:rsidR="0049315D" w:rsidRDefault="0049315D"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81.85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49315D" w:rsidRPr="00130B01" w:rsidRDefault="0049315D" w:rsidP="00B25E83">
                      <w:pPr>
                        <w:ind w:left="-180" w:right="-182" w:firstLine="180"/>
                        <w:rPr>
                          <w:sz w:val="24"/>
                          <w:szCs w:val="24"/>
                        </w:rPr>
                      </w:pPr>
                      <w:r w:rsidRPr="00130B01">
                        <w:rPr>
                          <w:b/>
                          <w:bCs/>
                          <w:sz w:val="24"/>
                          <w:szCs w:val="24"/>
                        </w:rPr>
                        <w:t>1. IDENTIFICATION OF THE SUBSTANCE/MIXTURE AND OF THE COMPANY/UNDERTAKING</w:t>
                      </w:r>
                    </w:p>
                    <w:p w:rsidR="0049315D" w:rsidRDefault="0049315D" w:rsidP="00B25E83">
                      <w:pPr>
                        <w:ind w:left="-180" w:right="-182" w:firstLine="180"/>
                        <w:rPr>
                          <w:sz w:val="32"/>
                        </w:rPr>
                      </w:pPr>
                    </w:p>
                  </w:txbxContent>
                </v:textbox>
              </v:shape>
            </w:pict>
          </mc:Fallback>
        </mc:AlternateContent>
      </w:r>
    </w:p>
    <w:p w:rsidR="00B25E83" w:rsidRDefault="00B25E83" w:rsidP="00885DC4">
      <w:pPr>
        <w:spacing w:after="0"/>
        <w:rPr>
          <w:b/>
        </w:rPr>
      </w:pPr>
    </w:p>
    <w:p w:rsidR="00B25E83" w:rsidRPr="00D01C47" w:rsidRDefault="00B25E83" w:rsidP="00B25E83">
      <w:pPr>
        <w:pStyle w:val="ListParagraph"/>
        <w:numPr>
          <w:ilvl w:val="1"/>
          <w:numId w:val="1"/>
        </w:numPr>
        <w:ind w:firstLine="0"/>
        <w:rPr>
          <w:b/>
          <w:sz w:val="20"/>
          <w:szCs w:val="20"/>
        </w:rPr>
      </w:pPr>
      <w:r w:rsidRPr="00D01C47">
        <w:rPr>
          <w:b/>
          <w:sz w:val="20"/>
          <w:szCs w:val="20"/>
        </w:rPr>
        <w:t>PRODUCT IDENTIFIER</w:t>
      </w:r>
    </w:p>
    <w:p w:rsidR="00B25E83" w:rsidRPr="00BF4B36" w:rsidRDefault="00B25E83" w:rsidP="00B25E83">
      <w:pPr>
        <w:pStyle w:val="ListParagraph"/>
        <w:ind w:left="360"/>
        <w:rPr>
          <w:b/>
          <w:sz w:val="8"/>
          <w:szCs w:val="8"/>
        </w:rPr>
      </w:pPr>
    </w:p>
    <w:p w:rsidR="00B25E83" w:rsidRPr="00D01C47" w:rsidRDefault="00554036" w:rsidP="00B25E83">
      <w:pPr>
        <w:pStyle w:val="ListParagraph"/>
        <w:ind w:left="360"/>
        <w:rPr>
          <w:b/>
          <w:sz w:val="20"/>
          <w:szCs w:val="20"/>
        </w:rPr>
      </w:pPr>
      <w:r>
        <w:rPr>
          <w:b/>
          <w:sz w:val="20"/>
          <w:szCs w:val="20"/>
        </w:rPr>
        <w:t>Material Name</w:t>
      </w:r>
      <w:r>
        <w:rPr>
          <w:b/>
          <w:sz w:val="20"/>
          <w:szCs w:val="20"/>
        </w:rPr>
        <w:tab/>
      </w:r>
      <w:r>
        <w:rPr>
          <w:b/>
          <w:sz w:val="20"/>
          <w:szCs w:val="20"/>
        </w:rPr>
        <w:tab/>
        <w:t>: MOLY DRY FILM</w:t>
      </w:r>
      <w:r w:rsidR="00907CAC" w:rsidRPr="00D01C47">
        <w:rPr>
          <w:b/>
          <w:sz w:val="20"/>
          <w:szCs w:val="20"/>
        </w:rPr>
        <w:t xml:space="preserve"> “S”</w:t>
      </w:r>
    </w:p>
    <w:p w:rsidR="00B25E83" w:rsidRDefault="00B25E83" w:rsidP="00B25E83">
      <w:pPr>
        <w:pStyle w:val="ListParagraph"/>
        <w:ind w:left="360"/>
      </w:pPr>
      <w:r w:rsidRPr="00D01C47">
        <w:rPr>
          <w:b/>
          <w:sz w:val="20"/>
          <w:szCs w:val="20"/>
        </w:rPr>
        <w:t>Product Code</w:t>
      </w:r>
      <w:r w:rsidRPr="00D01C47">
        <w:rPr>
          <w:b/>
          <w:sz w:val="20"/>
          <w:szCs w:val="20"/>
        </w:rPr>
        <w:tab/>
      </w:r>
      <w:r w:rsidRPr="00D01C47">
        <w:rPr>
          <w:b/>
          <w:sz w:val="20"/>
          <w:szCs w:val="20"/>
        </w:rPr>
        <w:tab/>
        <w:t xml:space="preserve">: </w:t>
      </w:r>
      <w:r w:rsidRPr="00D01C47">
        <w:rPr>
          <w:sz w:val="20"/>
          <w:szCs w:val="20"/>
        </w:rPr>
        <w:t>0</w:t>
      </w:r>
      <w:r w:rsidR="00554036">
        <w:rPr>
          <w:sz w:val="20"/>
          <w:szCs w:val="20"/>
        </w:rPr>
        <w:t>1007</w:t>
      </w:r>
      <w:r w:rsidR="00723973" w:rsidRPr="00D01C47">
        <w:rPr>
          <w:sz w:val="20"/>
          <w:szCs w:val="20"/>
        </w:rPr>
        <w:tab/>
      </w:r>
      <w:r w:rsidR="00723973">
        <w:tab/>
      </w:r>
      <w:r w:rsidR="00723973">
        <w:tab/>
      </w:r>
    </w:p>
    <w:p w:rsidR="00B25E83" w:rsidRPr="00885DC4" w:rsidRDefault="00B25E83" w:rsidP="00B25E83">
      <w:pPr>
        <w:pStyle w:val="ListParagraph"/>
        <w:ind w:left="360"/>
        <w:rPr>
          <w:sz w:val="8"/>
          <w:szCs w:val="8"/>
        </w:rPr>
      </w:pPr>
    </w:p>
    <w:p w:rsidR="00B25E83" w:rsidRPr="00D01C47" w:rsidRDefault="00B25E83" w:rsidP="00B25E83">
      <w:pPr>
        <w:pStyle w:val="ListParagraph"/>
        <w:numPr>
          <w:ilvl w:val="1"/>
          <w:numId w:val="1"/>
        </w:numPr>
        <w:ind w:firstLine="0"/>
        <w:rPr>
          <w:b/>
          <w:sz w:val="20"/>
          <w:szCs w:val="20"/>
        </w:rPr>
      </w:pPr>
      <w:r w:rsidRPr="00D01C47">
        <w:rPr>
          <w:b/>
          <w:sz w:val="20"/>
          <w:szCs w:val="20"/>
        </w:rPr>
        <w:t>RELEVANT IDENTIFIED USES OF THE SUBSTANCE OR MIXTURE AND USES ADVISED AGAINST</w:t>
      </w:r>
    </w:p>
    <w:p w:rsidR="00B25E83" w:rsidRPr="00D01C47" w:rsidRDefault="00B25E83" w:rsidP="00B25E83">
      <w:pPr>
        <w:pStyle w:val="ListParagraph"/>
        <w:ind w:left="360"/>
        <w:rPr>
          <w:b/>
          <w:sz w:val="20"/>
          <w:szCs w:val="20"/>
        </w:rPr>
      </w:pPr>
    </w:p>
    <w:p w:rsidR="00B25E83" w:rsidRPr="00D01C47" w:rsidRDefault="00B25E83" w:rsidP="00B25E83">
      <w:pPr>
        <w:pStyle w:val="ListParagraph"/>
        <w:ind w:left="360"/>
        <w:jc w:val="both"/>
        <w:rPr>
          <w:sz w:val="20"/>
          <w:szCs w:val="20"/>
        </w:rPr>
      </w:pPr>
      <w:r w:rsidRPr="00D01C47">
        <w:rPr>
          <w:b/>
          <w:sz w:val="20"/>
          <w:szCs w:val="20"/>
        </w:rPr>
        <w:t>Product Use</w:t>
      </w:r>
      <w:r w:rsidRPr="00D01C47">
        <w:rPr>
          <w:b/>
          <w:sz w:val="20"/>
          <w:szCs w:val="20"/>
        </w:rPr>
        <w:tab/>
      </w:r>
      <w:r w:rsidRPr="00D01C47">
        <w:rPr>
          <w:b/>
          <w:sz w:val="20"/>
          <w:szCs w:val="20"/>
        </w:rPr>
        <w:tab/>
        <w:t xml:space="preserve">: </w:t>
      </w:r>
      <w:r w:rsidR="00554036">
        <w:rPr>
          <w:sz w:val="20"/>
          <w:szCs w:val="20"/>
        </w:rPr>
        <w:t>Dry Moly Lubricant</w:t>
      </w:r>
    </w:p>
    <w:p w:rsidR="00B25E83" w:rsidRPr="00D01C47" w:rsidRDefault="00B25E83" w:rsidP="00B25E83">
      <w:pPr>
        <w:pStyle w:val="ListParagraph"/>
        <w:ind w:left="360"/>
        <w:jc w:val="both"/>
        <w:rPr>
          <w:sz w:val="20"/>
          <w:szCs w:val="20"/>
        </w:rPr>
      </w:pPr>
      <w:r w:rsidRPr="00D01C47">
        <w:rPr>
          <w:b/>
          <w:sz w:val="20"/>
          <w:szCs w:val="20"/>
        </w:rPr>
        <w:t>Uses Advised Against</w:t>
      </w:r>
      <w:r w:rsidRPr="00D01C47">
        <w:rPr>
          <w:b/>
          <w:sz w:val="20"/>
          <w:szCs w:val="20"/>
        </w:rPr>
        <w:tab/>
        <w:t xml:space="preserve">: </w:t>
      </w:r>
      <w:r w:rsidRPr="0049315D">
        <w:rPr>
          <w:sz w:val="20"/>
          <w:szCs w:val="20"/>
        </w:rPr>
        <w:t xml:space="preserve">This product must not be used in applications other than those </w:t>
      </w:r>
      <w:r w:rsidRPr="0049315D">
        <w:rPr>
          <w:sz w:val="20"/>
          <w:szCs w:val="20"/>
        </w:rPr>
        <w:tab/>
      </w:r>
      <w:r w:rsidRPr="0049315D">
        <w:rPr>
          <w:sz w:val="20"/>
          <w:szCs w:val="20"/>
        </w:rPr>
        <w:tab/>
      </w:r>
      <w:r w:rsidRPr="0049315D">
        <w:rPr>
          <w:sz w:val="20"/>
          <w:szCs w:val="20"/>
        </w:rPr>
        <w:tab/>
      </w:r>
      <w:r w:rsidRPr="0049315D">
        <w:rPr>
          <w:sz w:val="20"/>
          <w:szCs w:val="20"/>
        </w:rPr>
        <w:tab/>
      </w:r>
      <w:r w:rsidRPr="0049315D">
        <w:rPr>
          <w:sz w:val="20"/>
          <w:szCs w:val="20"/>
        </w:rPr>
        <w:tab/>
      </w:r>
      <w:r w:rsidR="00BF4B36" w:rsidRPr="0049315D">
        <w:rPr>
          <w:sz w:val="20"/>
          <w:szCs w:val="20"/>
        </w:rPr>
        <w:t xml:space="preserve">                </w:t>
      </w:r>
      <w:r w:rsidR="005C5F98" w:rsidRPr="0049315D">
        <w:rPr>
          <w:sz w:val="20"/>
          <w:szCs w:val="20"/>
        </w:rPr>
        <w:t xml:space="preserve">                   </w:t>
      </w:r>
      <w:r w:rsidRPr="0049315D">
        <w:rPr>
          <w:sz w:val="20"/>
          <w:szCs w:val="20"/>
        </w:rPr>
        <w:t>recommended in Section 1, without first seeking the advice of</w:t>
      </w:r>
      <w:r w:rsidR="00BF4B36" w:rsidRPr="0049315D">
        <w:rPr>
          <w:sz w:val="20"/>
          <w:szCs w:val="20"/>
        </w:rPr>
        <w:t xml:space="preserve"> </w:t>
      </w:r>
      <w:r w:rsidRPr="0049315D">
        <w:rPr>
          <w:sz w:val="20"/>
          <w:szCs w:val="20"/>
        </w:rPr>
        <w:t>the supplier.</w:t>
      </w:r>
    </w:p>
    <w:p w:rsidR="00B25E83" w:rsidRPr="00D01C47" w:rsidRDefault="00B25E83" w:rsidP="00B25E83">
      <w:pPr>
        <w:pStyle w:val="ListParagraph"/>
        <w:ind w:left="360"/>
        <w:rPr>
          <w:sz w:val="20"/>
          <w:szCs w:val="20"/>
        </w:rPr>
      </w:pPr>
    </w:p>
    <w:p w:rsidR="00B25E83" w:rsidRPr="00D01C47" w:rsidRDefault="00B25E83" w:rsidP="00B25E83">
      <w:pPr>
        <w:pStyle w:val="ListParagraph"/>
        <w:numPr>
          <w:ilvl w:val="1"/>
          <w:numId w:val="1"/>
        </w:numPr>
        <w:ind w:firstLine="0"/>
        <w:rPr>
          <w:b/>
          <w:sz w:val="20"/>
          <w:szCs w:val="20"/>
        </w:rPr>
      </w:pPr>
      <w:r w:rsidRPr="00D01C47">
        <w:rPr>
          <w:b/>
          <w:sz w:val="20"/>
          <w:szCs w:val="20"/>
        </w:rPr>
        <w:t>DETAILS OF THE SUPPLIER OF THE SAFETY DATA SHEET</w:t>
      </w:r>
    </w:p>
    <w:p w:rsidR="00B25E83" w:rsidRPr="00885DC4" w:rsidRDefault="00B25E83" w:rsidP="00B25E83">
      <w:pPr>
        <w:pStyle w:val="ListParagraph"/>
        <w:ind w:left="360"/>
        <w:rPr>
          <w:b/>
          <w:sz w:val="8"/>
          <w:szCs w:val="8"/>
        </w:rPr>
      </w:pPr>
    </w:p>
    <w:p w:rsidR="00B25E83" w:rsidRPr="00D01C47" w:rsidRDefault="00B25E83" w:rsidP="00B25E83">
      <w:pPr>
        <w:pStyle w:val="ListParagraph"/>
        <w:ind w:left="360"/>
        <w:jc w:val="both"/>
        <w:rPr>
          <w:b/>
          <w:sz w:val="20"/>
          <w:szCs w:val="20"/>
        </w:rPr>
      </w:pPr>
      <w:r w:rsidRPr="00D01C47">
        <w:rPr>
          <w:b/>
          <w:sz w:val="20"/>
          <w:szCs w:val="20"/>
        </w:rPr>
        <w:t>Manufacturer/Supplier</w:t>
      </w:r>
      <w:r w:rsidRPr="00D01C47">
        <w:rPr>
          <w:b/>
          <w:sz w:val="20"/>
          <w:szCs w:val="20"/>
        </w:rPr>
        <w:tab/>
        <w:t xml:space="preserve">: Sentinel Lubricants </w:t>
      </w:r>
      <w:r w:rsidR="00A51423" w:rsidRPr="00D01C47">
        <w:rPr>
          <w:b/>
          <w:sz w:val="20"/>
          <w:szCs w:val="20"/>
        </w:rPr>
        <w:t>Inc</w:t>
      </w:r>
      <w:r w:rsidR="00C666F5" w:rsidRPr="00D01C47">
        <w:rPr>
          <w:b/>
          <w:sz w:val="20"/>
          <w:szCs w:val="20"/>
        </w:rPr>
        <w:t>.</w:t>
      </w:r>
    </w:p>
    <w:p w:rsidR="00B25E83" w:rsidRPr="00D01C47" w:rsidRDefault="00B25E83" w:rsidP="00B25E83">
      <w:pPr>
        <w:pStyle w:val="ListParagraph"/>
        <w:ind w:left="360"/>
        <w:jc w:val="both"/>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00BF4B36" w:rsidRPr="00D01C47">
        <w:rPr>
          <w:b/>
          <w:sz w:val="20"/>
          <w:szCs w:val="20"/>
        </w:rPr>
        <w:t xml:space="preserve">  </w:t>
      </w:r>
      <w:r w:rsidRPr="00D01C47">
        <w:rPr>
          <w:sz w:val="20"/>
          <w:szCs w:val="20"/>
        </w:rPr>
        <w:t>15755 NW 15</w:t>
      </w:r>
      <w:r w:rsidRPr="00D01C47">
        <w:rPr>
          <w:sz w:val="20"/>
          <w:szCs w:val="20"/>
          <w:vertAlign w:val="superscript"/>
        </w:rPr>
        <w:t>th</w:t>
      </w:r>
      <w:r w:rsidRPr="00D01C47">
        <w:rPr>
          <w:sz w:val="20"/>
          <w:szCs w:val="20"/>
        </w:rPr>
        <w:t xml:space="preserve"> Ave</w:t>
      </w:r>
    </w:p>
    <w:p w:rsidR="00B25E83" w:rsidRPr="00D01C47" w:rsidRDefault="00B25E83" w:rsidP="00B25E83">
      <w:pPr>
        <w:pStyle w:val="ListParagraph"/>
        <w:ind w:left="360"/>
        <w:jc w:val="both"/>
        <w:rPr>
          <w:sz w:val="20"/>
          <w:szCs w:val="20"/>
        </w:rPr>
      </w:pP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Pr="00D01C47">
        <w:rPr>
          <w:sz w:val="20"/>
          <w:szCs w:val="20"/>
        </w:rPr>
        <w:t>Miami, FL 33169</w:t>
      </w:r>
    </w:p>
    <w:p w:rsidR="00BF4B36" w:rsidRPr="00D01C47" w:rsidRDefault="00B25E83" w:rsidP="00BF4B36">
      <w:pPr>
        <w:pStyle w:val="ListParagraph"/>
        <w:spacing w:after="0"/>
        <w:ind w:left="360"/>
        <w:jc w:val="both"/>
        <w:rPr>
          <w:sz w:val="20"/>
          <w:szCs w:val="20"/>
        </w:rPr>
      </w:pPr>
      <w:r w:rsidRPr="00D01C47">
        <w:rPr>
          <w:b/>
          <w:sz w:val="20"/>
          <w:szCs w:val="20"/>
        </w:rPr>
        <w:t>Telephone</w:t>
      </w:r>
      <w:r w:rsidRPr="00D01C47">
        <w:rPr>
          <w:b/>
          <w:sz w:val="20"/>
          <w:szCs w:val="20"/>
        </w:rPr>
        <w:tab/>
      </w:r>
      <w:r w:rsidRPr="00D01C47">
        <w:rPr>
          <w:b/>
          <w:sz w:val="20"/>
          <w:szCs w:val="20"/>
        </w:rPr>
        <w:tab/>
      </w:r>
      <w:r w:rsidRPr="00D01C47">
        <w:rPr>
          <w:b/>
          <w:sz w:val="20"/>
          <w:szCs w:val="20"/>
        </w:rPr>
        <w:tab/>
        <w:t xml:space="preserve">: </w:t>
      </w:r>
      <w:r w:rsidRPr="00D01C47">
        <w:rPr>
          <w:sz w:val="20"/>
          <w:szCs w:val="20"/>
        </w:rPr>
        <w:t>Marketing Technician Department</w:t>
      </w:r>
    </w:p>
    <w:p w:rsidR="00BF4B36" w:rsidRPr="00D01C47" w:rsidRDefault="00BF4B36" w:rsidP="00BF4B36">
      <w:pPr>
        <w:spacing w:after="0"/>
        <w:jc w:val="both"/>
        <w:rPr>
          <w:sz w:val="20"/>
          <w:szCs w:val="20"/>
        </w:rPr>
      </w:pPr>
      <w:r w:rsidRPr="00D01C47">
        <w:rPr>
          <w:sz w:val="20"/>
          <w:szCs w:val="20"/>
        </w:rPr>
        <w:t xml:space="preserve">                                                         </w:t>
      </w:r>
      <w:r w:rsidR="005C5F98" w:rsidRPr="00D01C47">
        <w:rPr>
          <w:sz w:val="20"/>
          <w:szCs w:val="20"/>
        </w:rPr>
        <w:t xml:space="preserve">         </w:t>
      </w:r>
      <w:r w:rsidR="00B25E83" w:rsidRPr="00D01C47">
        <w:rPr>
          <w:sz w:val="20"/>
          <w:szCs w:val="20"/>
        </w:rPr>
        <w:t>1(800) 842-6400</w:t>
      </w:r>
      <w:r w:rsidRPr="00D01C47">
        <w:rPr>
          <w:sz w:val="20"/>
          <w:szCs w:val="20"/>
        </w:rPr>
        <w:t>, (305) 625-6400</w:t>
      </w:r>
    </w:p>
    <w:p w:rsidR="00B25E83" w:rsidRPr="00D01C47" w:rsidRDefault="00B25E83" w:rsidP="00885DC4">
      <w:pPr>
        <w:spacing w:after="0"/>
        <w:ind w:firstLine="360"/>
        <w:jc w:val="both"/>
        <w:rPr>
          <w:sz w:val="20"/>
          <w:szCs w:val="20"/>
        </w:rPr>
      </w:pPr>
      <w:r w:rsidRPr="00D01C47">
        <w:rPr>
          <w:b/>
          <w:sz w:val="20"/>
          <w:szCs w:val="20"/>
        </w:rPr>
        <w:t>Fax</w:t>
      </w:r>
      <w:r w:rsidR="00BF4B36" w:rsidRPr="00D01C47">
        <w:rPr>
          <w:b/>
          <w:sz w:val="20"/>
          <w:szCs w:val="20"/>
        </w:rPr>
        <w:t xml:space="preserve">                                          </w:t>
      </w:r>
      <w:r w:rsidR="005C5F98" w:rsidRPr="00D01C47">
        <w:rPr>
          <w:b/>
          <w:sz w:val="20"/>
          <w:szCs w:val="20"/>
        </w:rPr>
        <w:t xml:space="preserve">   </w:t>
      </w:r>
      <w:r w:rsidR="00247E8E">
        <w:rPr>
          <w:b/>
          <w:sz w:val="20"/>
          <w:szCs w:val="20"/>
        </w:rPr>
        <w:t xml:space="preserve">  </w:t>
      </w:r>
      <w:r w:rsidR="00247E8E">
        <w:rPr>
          <w:b/>
          <w:sz w:val="20"/>
          <w:szCs w:val="20"/>
        </w:rPr>
        <w:tab/>
      </w:r>
      <w:r w:rsidRPr="00D01C47">
        <w:rPr>
          <w:b/>
          <w:sz w:val="20"/>
          <w:szCs w:val="20"/>
        </w:rPr>
        <w:t xml:space="preserve">: </w:t>
      </w:r>
      <w:r w:rsidRPr="00D01C47">
        <w:rPr>
          <w:sz w:val="20"/>
          <w:szCs w:val="20"/>
        </w:rPr>
        <w:t>(305) 625-6565</w:t>
      </w:r>
    </w:p>
    <w:p w:rsidR="009F1EC4" w:rsidRPr="00D01C47" w:rsidRDefault="009F1EC4" w:rsidP="00885DC4">
      <w:pPr>
        <w:spacing w:after="0"/>
        <w:ind w:firstLine="360"/>
        <w:jc w:val="both"/>
        <w:rPr>
          <w:sz w:val="20"/>
          <w:szCs w:val="20"/>
        </w:rPr>
      </w:pPr>
    </w:p>
    <w:p w:rsidR="00B25E83" w:rsidRPr="00D01C47" w:rsidRDefault="00B25E83" w:rsidP="00B25E83">
      <w:pPr>
        <w:pStyle w:val="ListParagraph"/>
        <w:ind w:left="3240" w:hanging="2880"/>
        <w:rPr>
          <w:sz w:val="20"/>
          <w:szCs w:val="20"/>
        </w:rPr>
      </w:pPr>
      <w:r w:rsidRPr="00D01C47">
        <w:rPr>
          <w:b/>
          <w:sz w:val="20"/>
          <w:szCs w:val="20"/>
        </w:rPr>
        <w:t xml:space="preserve">Email Contact for Safety Data Sheet: </w:t>
      </w:r>
      <w:hyperlink r:id="rId9" w:history="1">
        <w:r w:rsidRPr="00D01C47">
          <w:rPr>
            <w:rStyle w:val="Hyperlink"/>
            <w:sz w:val="20"/>
            <w:szCs w:val="20"/>
          </w:rPr>
          <w:t>info@sentinelsynthetic.com</w:t>
        </w:r>
      </w:hyperlink>
      <w:r w:rsidRPr="00D01C47">
        <w:rPr>
          <w:sz w:val="20"/>
          <w:szCs w:val="20"/>
        </w:rPr>
        <w:t xml:space="preserve"> </w:t>
      </w:r>
    </w:p>
    <w:p w:rsidR="00B25E83" w:rsidRPr="00D01C47" w:rsidRDefault="00B25E83" w:rsidP="00B25E83">
      <w:pPr>
        <w:pStyle w:val="ListParagraph"/>
        <w:ind w:left="360"/>
        <w:rPr>
          <w:b/>
          <w:sz w:val="20"/>
          <w:szCs w:val="20"/>
        </w:rPr>
      </w:pPr>
    </w:p>
    <w:p w:rsidR="003F2B26" w:rsidRPr="00D01C47" w:rsidRDefault="00B25E83" w:rsidP="003F2B26">
      <w:pPr>
        <w:pStyle w:val="ListParagraph"/>
        <w:ind w:left="360"/>
        <w:rPr>
          <w:b/>
          <w:sz w:val="20"/>
          <w:szCs w:val="20"/>
        </w:rPr>
      </w:pPr>
      <w:r w:rsidRPr="00D01C47">
        <w:rPr>
          <w:b/>
          <w:sz w:val="20"/>
          <w:szCs w:val="20"/>
        </w:rPr>
        <w:t>1.4 EMERGENCY TELEPHONE NUMBER</w:t>
      </w:r>
      <w:r w:rsidRPr="00D01C47">
        <w:rPr>
          <w:b/>
          <w:sz w:val="20"/>
          <w:szCs w:val="20"/>
        </w:rPr>
        <w:tab/>
        <w:t xml:space="preserve">: </w:t>
      </w:r>
      <w:proofErr w:type="spellStart"/>
      <w:r w:rsidR="003F2B26" w:rsidRPr="00D01C47">
        <w:rPr>
          <w:b/>
          <w:sz w:val="20"/>
          <w:szCs w:val="20"/>
        </w:rPr>
        <w:t>INFOTRAC</w:t>
      </w:r>
      <w:proofErr w:type="spellEnd"/>
      <w:r w:rsidR="003F2B26" w:rsidRPr="00D01C47">
        <w:rPr>
          <w:b/>
          <w:sz w:val="20"/>
          <w:szCs w:val="20"/>
        </w:rPr>
        <w:t xml:space="preserve"> – 1.800.535.5053     Contract #107464</w:t>
      </w:r>
    </w:p>
    <w:p w:rsidR="00B25E83" w:rsidRPr="00D01C47" w:rsidRDefault="003F2B26" w:rsidP="005C5F98">
      <w:pPr>
        <w:pStyle w:val="ListParagraph"/>
        <w:ind w:left="360"/>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t xml:space="preserve">International – 352.323.3500    </w:t>
      </w:r>
    </w:p>
    <w:p w:rsidR="00B25E83" w:rsidRDefault="005C5F98" w:rsidP="00B25E83">
      <w:pPr>
        <w:pStyle w:val="ListParagraph"/>
        <w:ind w:left="360"/>
      </w:pPr>
      <w:r>
        <w:rPr>
          <w:noProof/>
        </w:rPr>
        <mc:AlternateContent>
          <mc:Choice Requires="wps">
            <w:drawing>
              <wp:anchor distT="0" distB="0" distL="114300" distR="114300" simplePos="0" relativeHeight="251646464" behindDoc="0" locked="0" layoutInCell="0" allowOverlap="1" wp14:anchorId="711AAD48" wp14:editId="27769799">
                <wp:simplePos x="0" y="0"/>
                <wp:positionH relativeFrom="column">
                  <wp:posOffset>64770</wp:posOffset>
                </wp:positionH>
                <wp:positionV relativeFrom="paragraph">
                  <wp:posOffset>33020</wp:posOffset>
                </wp:positionV>
                <wp:extent cx="6233795" cy="302260"/>
                <wp:effectExtent l="19050" t="19050" r="14605" b="215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302260"/>
                        </a:xfrm>
                        <a:prstGeom prst="rect">
                          <a:avLst/>
                        </a:prstGeom>
                        <a:solidFill>
                          <a:srgbClr val="FFFFFF"/>
                        </a:solidFill>
                        <a:ln w="38100" cmpd="dbl">
                          <a:solidFill>
                            <a:srgbClr val="000000"/>
                          </a:solidFill>
                          <a:miter lim="800000"/>
                          <a:headEnd/>
                          <a:tailEnd/>
                        </a:ln>
                      </wps:spPr>
                      <wps:txbx>
                        <w:txbxContent>
                          <w:p w:rsidR="0049315D" w:rsidRDefault="0049315D"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AAD48" id="Text Box 18" o:spid="_x0000_s1029" type="#_x0000_t202" style="position:absolute;left:0;text-align:left;margin-left:5.1pt;margin-top:2.6pt;width:490.85pt;height:2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" o:allowincell="f" strokeweight="3pt">
                <v:stroke linestyle="thinThin"/>
                <v:textbox>
                  <w:txbxContent>
                    <w:p w:rsidR="0049315D" w:rsidRDefault="0049315D"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885DC4" w:rsidRDefault="00BF4B36" w:rsidP="00B25E83">
      <w:pPr>
        <w:pStyle w:val="ListParagraph"/>
        <w:ind w:left="0"/>
        <w:rPr>
          <w:b/>
          <w:sz w:val="12"/>
          <w:szCs w:val="12"/>
        </w:rPr>
      </w:pPr>
    </w:p>
    <w:p w:rsidR="00B25E83" w:rsidRPr="00D01C47" w:rsidRDefault="0090311E" w:rsidP="00B25E83">
      <w:pPr>
        <w:pStyle w:val="ListParagraph"/>
        <w:ind w:left="360"/>
        <w:rPr>
          <w:b/>
          <w:sz w:val="20"/>
          <w:szCs w:val="20"/>
        </w:rPr>
      </w:pPr>
      <w:r w:rsidRPr="00D01C47">
        <w:rPr>
          <w:b/>
          <w:sz w:val="20"/>
          <w:szCs w:val="20"/>
        </w:rPr>
        <w:t>2.1 CLASSIFICATION OF THE SUBSTANCE OR MIXTURE</w:t>
      </w:r>
    </w:p>
    <w:tbl>
      <w:tblPr>
        <w:tblStyle w:val="TableGrid"/>
        <w:tblW w:w="0" w:type="auto"/>
        <w:tblInd w:w="749" w:type="dxa"/>
        <w:tblLook w:val="04A0" w:firstRow="1" w:lastRow="0" w:firstColumn="1" w:lastColumn="0" w:noHBand="0" w:noVBand="1"/>
      </w:tblPr>
      <w:tblGrid>
        <w:gridCol w:w="2239"/>
        <w:gridCol w:w="810"/>
        <w:gridCol w:w="1890"/>
        <w:gridCol w:w="4230"/>
      </w:tblGrid>
      <w:tr w:rsidR="0090311E" w:rsidRPr="00907CAC" w:rsidTr="002D16DB">
        <w:tc>
          <w:tcPr>
            <w:tcW w:w="2239" w:type="dxa"/>
          </w:tcPr>
          <w:p w:rsidR="0090311E" w:rsidRPr="00907CAC" w:rsidRDefault="0090311E" w:rsidP="002D16DB">
            <w:pPr>
              <w:pStyle w:val="ListParagraph"/>
              <w:ind w:left="0"/>
              <w:rPr>
                <w:sz w:val="16"/>
                <w:szCs w:val="16"/>
              </w:rPr>
            </w:pPr>
            <w:r>
              <w:rPr>
                <w:sz w:val="16"/>
                <w:szCs w:val="16"/>
              </w:rPr>
              <w:t>Flam. Aerosol 1</w:t>
            </w:r>
          </w:p>
        </w:tc>
        <w:tc>
          <w:tcPr>
            <w:tcW w:w="810" w:type="dxa"/>
          </w:tcPr>
          <w:p w:rsidR="0090311E" w:rsidRPr="00907CAC" w:rsidRDefault="0090311E" w:rsidP="002D16DB">
            <w:pPr>
              <w:pStyle w:val="ListParagraph"/>
              <w:ind w:left="0"/>
              <w:rPr>
                <w:sz w:val="16"/>
                <w:szCs w:val="16"/>
              </w:rPr>
            </w:pPr>
            <w:r>
              <w:rPr>
                <w:sz w:val="16"/>
                <w:szCs w:val="16"/>
              </w:rPr>
              <w:t>H222</w:t>
            </w:r>
          </w:p>
        </w:tc>
        <w:tc>
          <w:tcPr>
            <w:tcW w:w="1890" w:type="dxa"/>
          </w:tcPr>
          <w:p w:rsidR="0090311E" w:rsidRPr="00907CAC" w:rsidRDefault="0090311E" w:rsidP="002D16DB">
            <w:pPr>
              <w:pStyle w:val="ListParagraph"/>
              <w:ind w:left="0"/>
              <w:jc w:val="center"/>
              <w:rPr>
                <w:sz w:val="16"/>
                <w:szCs w:val="16"/>
              </w:rPr>
            </w:pPr>
            <w:r>
              <w:rPr>
                <w:sz w:val="16"/>
                <w:szCs w:val="16"/>
              </w:rPr>
              <w:t>Physical Hazards</w:t>
            </w:r>
          </w:p>
        </w:tc>
        <w:tc>
          <w:tcPr>
            <w:tcW w:w="4230" w:type="dxa"/>
          </w:tcPr>
          <w:p w:rsidR="0090311E" w:rsidRPr="00907CAC" w:rsidRDefault="0090311E" w:rsidP="002D16DB">
            <w:pPr>
              <w:pStyle w:val="ListParagraph"/>
              <w:ind w:left="0"/>
              <w:rPr>
                <w:sz w:val="16"/>
                <w:szCs w:val="16"/>
              </w:rPr>
            </w:pPr>
            <w:r>
              <w:rPr>
                <w:sz w:val="16"/>
                <w:szCs w:val="16"/>
              </w:rPr>
              <w:t>Flammable aerosol Cat. 1</w:t>
            </w:r>
          </w:p>
        </w:tc>
      </w:tr>
      <w:tr w:rsidR="0090311E" w:rsidRPr="00907CAC" w:rsidTr="002D16DB">
        <w:tc>
          <w:tcPr>
            <w:tcW w:w="2239" w:type="dxa"/>
          </w:tcPr>
          <w:p w:rsidR="0090311E" w:rsidRDefault="00554036" w:rsidP="002D16DB">
            <w:pPr>
              <w:pStyle w:val="ListParagraph"/>
              <w:ind w:left="0"/>
              <w:rPr>
                <w:sz w:val="16"/>
                <w:szCs w:val="16"/>
              </w:rPr>
            </w:pPr>
            <w:r>
              <w:rPr>
                <w:sz w:val="16"/>
                <w:szCs w:val="16"/>
              </w:rPr>
              <w:t>Press. Gas (Diss</w:t>
            </w:r>
            <w:r w:rsidR="0090311E">
              <w:rPr>
                <w:sz w:val="16"/>
                <w:szCs w:val="16"/>
              </w:rPr>
              <w:t>.)</w:t>
            </w:r>
          </w:p>
        </w:tc>
        <w:tc>
          <w:tcPr>
            <w:tcW w:w="810" w:type="dxa"/>
          </w:tcPr>
          <w:p w:rsidR="0090311E" w:rsidRPr="00907CAC" w:rsidRDefault="0090311E" w:rsidP="002D16DB">
            <w:pPr>
              <w:pStyle w:val="ListParagraph"/>
              <w:ind w:left="0"/>
              <w:rPr>
                <w:sz w:val="16"/>
                <w:szCs w:val="16"/>
              </w:rPr>
            </w:pPr>
            <w:r>
              <w:rPr>
                <w:sz w:val="16"/>
                <w:szCs w:val="16"/>
              </w:rPr>
              <w:t>H280</w:t>
            </w:r>
          </w:p>
        </w:tc>
        <w:tc>
          <w:tcPr>
            <w:tcW w:w="1890" w:type="dxa"/>
          </w:tcPr>
          <w:p w:rsidR="0090311E" w:rsidRPr="00907CAC" w:rsidRDefault="0090311E" w:rsidP="002D16DB">
            <w:pPr>
              <w:pStyle w:val="ListParagraph"/>
              <w:ind w:left="0"/>
              <w:jc w:val="center"/>
              <w:rPr>
                <w:sz w:val="16"/>
                <w:szCs w:val="16"/>
              </w:rPr>
            </w:pPr>
            <w:r>
              <w:rPr>
                <w:sz w:val="16"/>
                <w:szCs w:val="16"/>
              </w:rPr>
              <w:t>Physical Hazards</w:t>
            </w:r>
          </w:p>
        </w:tc>
        <w:tc>
          <w:tcPr>
            <w:tcW w:w="4230" w:type="dxa"/>
          </w:tcPr>
          <w:p w:rsidR="0090311E" w:rsidRPr="00907CAC" w:rsidRDefault="0090311E" w:rsidP="00554036">
            <w:pPr>
              <w:pStyle w:val="ListParagraph"/>
              <w:ind w:left="0"/>
              <w:rPr>
                <w:sz w:val="16"/>
                <w:szCs w:val="16"/>
              </w:rPr>
            </w:pPr>
            <w:r>
              <w:rPr>
                <w:sz w:val="16"/>
                <w:szCs w:val="16"/>
              </w:rPr>
              <w:t xml:space="preserve">Gases under pressure </w:t>
            </w:r>
            <w:r w:rsidR="00554036">
              <w:rPr>
                <w:sz w:val="16"/>
                <w:szCs w:val="16"/>
              </w:rPr>
              <w:t>dissolved</w:t>
            </w:r>
            <w:r>
              <w:rPr>
                <w:sz w:val="16"/>
                <w:szCs w:val="16"/>
              </w:rPr>
              <w:t xml:space="preserve"> gas</w:t>
            </w:r>
          </w:p>
        </w:tc>
      </w:tr>
      <w:tr w:rsidR="0090311E" w:rsidRPr="00907CAC" w:rsidTr="002D16DB">
        <w:tc>
          <w:tcPr>
            <w:tcW w:w="2239" w:type="dxa"/>
          </w:tcPr>
          <w:p w:rsidR="0090311E" w:rsidRPr="00907CAC" w:rsidRDefault="0090311E" w:rsidP="002D16DB">
            <w:pPr>
              <w:pStyle w:val="ListParagraph"/>
              <w:ind w:left="0"/>
              <w:rPr>
                <w:sz w:val="16"/>
                <w:szCs w:val="16"/>
              </w:rPr>
            </w:pPr>
            <w:r>
              <w:rPr>
                <w:sz w:val="16"/>
                <w:szCs w:val="16"/>
              </w:rPr>
              <w:t xml:space="preserve">Skin </w:t>
            </w:r>
            <w:proofErr w:type="spellStart"/>
            <w:r>
              <w:rPr>
                <w:sz w:val="16"/>
                <w:szCs w:val="16"/>
              </w:rPr>
              <w:t>Irrit</w:t>
            </w:r>
            <w:proofErr w:type="spellEnd"/>
            <w:r>
              <w:rPr>
                <w:sz w:val="16"/>
                <w:szCs w:val="16"/>
              </w:rPr>
              <w:t>. 2</w:t>
            </w:r>
          </w:p>
        </w:tc>
        <w:tc>
          <w:tcPr>
            <w:tcW w:w="810" w:type="dxa"/>
          </w:tcPr>
          <w:p w:rsidR="0090311E" w:rsidRPr="00907CAC" w:rsidRDefault="0090311E" w:rsidP="002D16DB">
            <w:pPr>
              <w:pStyle w:val="ListParagraph"/>
              <w:ind w:left="0"/>
              <w:rPr>
                <w:sz w:val="16"/>
                <w:szCs w:val="16"/>
              </w:rPr>
            </w:pPr>
            <w:r>
              <w:rPr>
                <w:sz w:val="16"/>
                <w:szCs w:val="16"/>
              </w:rPr>
              <w:t>H315</w:t>
            </w:r>
          </w:p>
        </w:tc>
        <w:tc>
          <w:tcPr>
            <w:tcW w:w="1890" w:type="dxa"/>
          </w:tcPr>
          <w:p w:rsidR="0090311E" w:rsidRPr="00907CAC" w:rsidRDefault="0090311E" w:rsidP="002D16DB">
            <w:pPr>
              <w:pStyle w:val="ListParagraph"/>
              <w:ind w:left="0"/>
              <w:jc w:val="center"/>
              <w:rPr>
                <w:sz w:val="16"/>
                <w:szCs w:val="16"/>
              </w:rPr>
            </w:pPr>
            <w:r>
              <w:rPr>
                <w:sz w:val="16"/>
                <w:szCs w:val="16"/>
              </w:rPr>
              <w:t>Health Hazards</w:t>
            </w:r>
          </w:p>
        </w:tc>
        <w:tc>
          <w:tcPr>
            <w:tcW w:w="4230" w:type="dxa"/>
          </w:tcPr>
          <w:p w:rsidR="0090311E" w:rsidRPr="00907CAC" w:rsidRDefault="0090311E" w:rsidP="002D16DB">
            <w:pPr>
              <w:pStyle w:val="ListParagraph"/>
              <w:ind w:left="0"/>
              <w:rPr>
                <w:sz w:val="16"/>
                <w:szCs w:val="16"/>
              </w:rPr>
            </w:pPr>
            <w:r>
              <w:rPr>
                <w:sz w:val="16"/>
                <w:szCs w:val="16"/>
              </w:rPr>
              <w:t>Skin Corrosion/irritation Cat. 1</w:t>
            </w:r>
          </w:p>
        </w:tc>
      </w:tr>
      <w:tr w:rsidR="0090311E" w:rsidRPr="00907CAC" w:rsidTr="002D16DB">
        <w:tc>
          <w:tcPr>
            <w:tcW w:w="2239" w:type="dxa"/>
          </w:tcPr>
          <w:p w:rsidR="0090311E" w:rsidRDefault="0090311E" w:rsidP="002D16DB">
            <w:pPr>
              <w:pStyle w:val="ListParagraph"/>
              <w:ind w:left="0"/>
              <w:rPr>
                <w:sz w:val="16"/>
                <w:szCs w:val="16"/>
              </w:rPr>
            </w:pPr>
            <w:r>
              <w:rPr>
                <w:sz w:val="16"/>
                <w:szCs w:val="16"/>
              </w:rPr>
              <w:t xml:space="preserve">Eye </w:t>
            </w:r>
            <w:proofErr w:type="spellStart"/>
            <w:r>
              <w:rPr>
                <w:sz w:val="16"/>
                <w:szCs w:val="16"/>
              </w:rPr>
              <w:t>Irrit</w:t>
            </w:r>
            <w:proofErr w:type="spellEnd"/>
            <w:r>
              <w:rPr>
                <w:sz w:val="16"/>
                <w:szCs w:val="16"/>
              </w:rPr>
              <w:t>. 2</w:t>
            </w:r>
          </w:p>
        </w:tc>
        <w:tc>
          <w:tcPr>
            <w:tcW w:w="810" w:type="dxa"/>
          </w:tcPr>
          <w:p w:rsidR="0090311E" w:rsidRPr="00907CAC" w:rsidRDefault="0090311E" w:rsidP="002D16DB">
            <w:pPr>
              <w:pStyle w:val="ListParagraph"/>
              <w:ind w:left="0"/>
              <w:rPr>
                <w:sz w:val="16"/>
                <w:szCs w:val="16"/>
              </w:rPr>
            </w:pPr>
            <w:r>
              <w:rPr>
                <w:sz w:val="16"/>
                <w:szCs w:val="16"/>
              </w:rPr>
              <w:t>H319</w:t>
            </w:r>
          </w:p>
        </w:tc>
        <w:tc>
          <w:tcPr>
            <w:tcW w:w="1890" w:type="dxa"/>
          </w:tcPr>
          <w:p w:rsidR="0090311E" w:rsidRDefault="0090311E" w:rsidP="002D16DB">
            <w:pPr>
              <w:pStyle w:val="ListParagraph"/>
              <w:ind w:left="0"/>
              <w:jc w:val="center"/>
              <w:rPr>
                <w:sz w:val="16"/>
                <w:szCs w:val="16"/>
              </w:rPr>
            </w:pPr>
            <w:r>
              <w:rPr>
                <w:sz w:val="16"/>
                <w:szCs w:val="16"/>
              </w:rPr>
              <w:t>Health Hazards</w:t>
            </w:r>
          </w:p>
        </w:tc>
        <w:tc>
          <w:tcPr>
            <w:tcW w:w="4230" w:type="dxa"/>
          </w:tcPr>
          <w:p w:rsidR="0090311E" w:rsidRPr="00907CAC" w:rsidRDefault="0090311E" w:rsidP="002D16DB">
            <w:pPr>
              <w:pStyle w:val="ListParagraph"/>
              <w:ind w:left="0"/>
              <w:rPr>
                <w:sz w:val="16"/>
                <w:szCs w:val="16"/>
              </w:rPr>
            </w:pPr>
            <w:r>
              <w:rPr>
                <w:sz w:val="16"/>
                <w:szCs w:val="16"/>
              </w:rPr>
              <w:t>Serious eye damage/ eye irritation Cat. 2</w:t>
            </w:r>
          </w:p>
        </w:tc>
      </w:tr>
      <w:tr w:rsidR="00554036" w:rsidRPr="00907CAC" w:rsidTr="002D16DB">
        <w:tc>
          <w:tcPr>
            <w:tcW w:w="2239" w:type="dxa"/>
          </w:tcPr>
          <w:p w:rsidR="00554036" w:rsidRDefault="00554036" w:rsidP="002D16DB">
            <w:pPr>
              <w:pStyle w:val="ListParagraph"/>
              <w:ind w:left="0"/>
              <w:rPr>
                <w:sz w:val="16"/>
                <w:szCs w:val="16"/>
              </w:rPr>
            </w:pPr>
            <w:r>
              <w:rPr>
                <w:sz w:val="16"/>
                <w:szCs w:val="16"/>
              </w:rPr>
              <w:t>Skin Sens. 1</w:t>
            </w:r>
          </w:p>
        </w:tc>
        <w:tc>
          <w:tcPr>
            <w:tcW w:w="810" w:type="dxa"/>
          </w:tcPr>
          <w:p w:rsidR="00554036" w:rsidRDefault="00554036" w:rsidP="002D16DB">
            <w:pPr>
              <w:pStyle w:val="ListParagraph"/>
              <w:ind w:left="0"/>
              <w:rPr>
                <w:sz w:val="16"/>
                <w:szCs w:val="16"/>
              </w:rPr>
            </w:pPr>
            <w:r>
              <w:rPr>
                <w:sz w:val="16"/>
                <w:szCs w:val="16"/>
              </w:rPr>
              <w:t>H317</w:t>
            </w:r>
          </w:p>
        </w:tc>
        <w:tc>
          <w:tcPr>
            <w:tcW w:w="1890" w:type="dxa"/>
          </w:tcPr>
          <w:p w:rsidR="00554036" w:rsidRDefault="00554036" w:rsidP="002D16DB">
            <w:pPr>
              <w:pStyle w:val="ListParagraph"/>
              <w:ind w:left="0"/>
              <w:jc w:val="center"/>
              <w:rPr>
                <w:sz w:val="16"/>
                <w:szCs w:val="16"/>
              </w:rPr>
            </w:pPr>
            <w:r>
              <w:rPr>
                <w:sz w:val="16"/>
                <w:szCs w:val="16"/>
              </w:rPr>
              <w:t>Health Hazards</w:t>
            </w:r>
          </w:p>
        </w:tc>
        <w:tc>
          <w:tcPr>
            <w:tcW w:w="4230" w:type="dxa"/>
          </w:tcPr>
          <w:p w:rsidR="00554036" w:rsidRDefault="00554036" w:rsidP="002D16DB">
            <w:pPr>
              <w:pStyle w:val="ListParagraph"/>
              <w:ind w:left="0"/>
              <w:rPr>
                <w:sz w:val="16"/>
                <w:szCs w:val="16"/>
              </w:rPr>
            </w:pPr>
            <w:r>
              <w:rPr>
                <w:sz w:val="16"/>
                <w:szCs w:val="16"/>
              </w:rPr>
              <w:t>Skin sensitization, Cat. 1</w:t>
            </w:r>
          </w:p>
        </w:tc>
      </w:tr>
      <w:tr w:rsidR="0090311E" w:rsidRPr="00907CAC" w:rsidTr="002D16DB">
        <w:tc>
          <w:tcPr>
            <w:tcW w:w="2239" w:type="dxa"/>
          </w:tcPr>
          <w:p w:rsidR="0090311E" w:rsidRDefault="0090311E" w:rsidP="002D16DB">
            <w:pPr>
              <w:pStyle w:val="ListParagraph"/>
              <w:ind w:left="0"/>
              <w:rPr>
                <w:sz w:val="16"/>
                <w:szCs w:val="16"/>
              </w:rPr>
            </w:pPr>
            <w:proofErr w:type="spellStart"/>
            <w:r>
              <w:rPr>
                <w:sz w:val="16"/>
                <w:szCs w:val="16"/>
              </w:rPr>
              <w:t>Repr</w:t>
            </w:r>
            <w:proofErr w:type="spellEnd"/>
            <w:r>
              <w:rPr>
                <w:sz w:val="16"/>
                <w:szCs w:val="16"/>
              </w:rPr>
              <w:t>. 2</w:t>
            </w:r>
          </w:p>
        </w:tc>
        <w:tc>
          <w:tcPr>
            <w:tcW w:w="810" w:type="dxa"/>
          </w:tcPr>
          <w:p w:rsidR="0090311E" w:rsidRPr="00907CAC" w:rsidRDefault="0090311E" w:rsidP="002D16DB">
            <w:pPr>
              <w:pStyle w:val="ListParagraph"/>
              <w:ind w:left="0"/>
              <w:rPr>
                <w:sz w:val="16"/>
                <w:szCs w:val="16"/>
              </w:rPr>
            </w:pPr>
            <w:r>
              <w:rPr>
                <w:sz w:val="16"/>
                <w:szCs w:val="16"/>
              </w:rPr>
              <w:t>H361</w:t>
            </w:r>
          </w:p>
        </w:tc>
        <w:tc>
          <w:tcPr>
            <w:tcW w:w="1890" w:type="dxa"/>
          </w:tcPr>
          <w:p w:rsidR="0090311E" w:rsidRDefault="0090311E" w:rsidP="002D16DB">
            <w:pPr>
              <w:pStyle w:val="ListParagraph"/>
              <w:ind w:left="0"/>
              <w:jc w:val="center"/>
              <w:rPr>
                <w:sz w:val="16"/>
                <w:szCs w:val="16"/>
              </w:rPr>
            </w:pPr>
            <w:r>
              <w:rPr>
                <w:sz w:val="16"/>
                <w:szCs w:val="16"/>
              </w:rPr>
              <w:t>Health Hazards</w:t>
            </w:r>
          </w:p>
        </w:tc>
        <w:tc>
          <w:tcPr>
            <w:tcW w:w="4230" w:type="dxa"/>
          </w:tcPr>
          <w:p w:rsidR="0090311E" w:rsidRPr="00907CAC" w:rsidRDefault="0090311E" w:rsidP="002D16DB">
            <w:pPr>
              <w:pStyle w:val="ListParagraph"/>
              <w:ind w:left="0"/>
              <w:rPr>
                <w:sz w:val="16"/>
                <w:szCs w:val="16"/>
              </w:rPr>
            </w:pPr>
            <w:r>
              <w:rPr>
                <w:sz w:val="16"/>
                <w:szCs w:val="16"/>
              </w:rPr>
              <w:t>Reproductive toxicity Cat. 2</w:t>
            </w:r>
          </w:p>
        </w:tc>
      </w:tr>
      <w:tr w:rsidR="0090311E" w:rsidRPr="00907CAC" w:rsidTr="002D16DB">
        <w:tc>
          <w:tcPr>
            <w:tcW w:w="2239" w:type="dxa"/>
          </w:tcPr>
          <w:p w:rsidR="0090311E" w:rsidRDefault="0090311E" w:rsidP="002D16DB">
            <w:pPr>
              <w:pStyle w:val="ListParagraph"/>
              <w:ind w:left="0"/>
              <w:rPr>
                <w:sz w:val="16"/>
                <w:szCs w:val="16"/>
              </w:rPr>
            </w:pPr>
            <w:proofErr w:type="spellStart"/>
            <w:r>
              <w:rPr>
                <w:sz w:val="16"/>
                <w:szCs w:val="16"/>
              </w:rPr>
              <w:t>Stot</w:t>
            </w:r>
            <w:proofErr w:type="spellEnd"/>
            <w:r>
              <w:rPr>
                <w:sz w:val="16"/>
                <w:szCs w:val="16"/>
              </w:rPr>
              <w:t xml:space="preserve"> Se 3</w:t>
            </w:r>
          </w:p>
        </w:tc>
        <w:tc>
          <w:tcPr>
            <w:tcW w:w="810" w:type="dxa"/>
          </w:tcPr>
          <w:p w:rsidR="0090311E" w:rsidRDefault="0090311E" w:rsidP="002D16DB">
            <w:pPr>
              <w:pStyle w:val="ListParagraph"/>
              <w:ind w:left="0"/>
              <w:rPr>
                <w:sz w:val="16"/>
                <w:szCs w:val="16"/>
              </w:rPr>
            </w:pPr>
            <w:r>
              <w:rPr>
                <w:sz w:val="16"/>
                <w:szCs w:val="16"/>
              </w:rPr>
              <w:t>H336</w:t>
            </w:r>
          </w:p>
        </w:tc>
        <w:tc>
          <w:tcPr>
            <w:tcW w:w="1890" w:type="dxa"/>
          </w:tcPr>
          <w:p w:rsidR="0090311E" w:rsidRDefault="002D16DB" w:rsidP="002D16DB">
            <w:pPr>
              <w:pStyle w:val="ListParagraph"/>
              <w:ind w:left="0"/>
              <w:jc w:val="center"/>
              <w:rPr>
                <w:sz w:val="16"/>
                <w:szCs w:val="16"/>
              </w:rPr>
            </w:pPr>
            <w:r>
              <w:rPr>
                <w:sz w:val="16"/>
                <w:szCs w:val="16"/>
              </w:rPr>
              <w:t>Health Hazards</w:t>
            </w:r>
          </w:p>
        </w:tc>
        <w:tc>
          <w:tcPr>
            <w:tcW w:w="4230" w:type="dxa"/>
          </w:tcPr>
          <w:p w:rsidR="0090311E" w:rsidRDefault="002D16DB" w:rsidP="002D16DB">
            <w:pPr>
              <w:pStyle w:val="ListParagraph"/>
              <w:ind w:left="0"/>
              <w:rPr>
                <w:sz w:val="16"/>
                <w:szCs w:val="16"/>
              </w:rPr>
            </w:pPr>
            <w:r>
              <w:rPr>
                <w:sz w:val="16"/>
                <w:szCs w:val="16"/>
              </w:rPr>
              <w:t>Specific target organ toxicity (single exposure) Cat. 3</w:t>
            </w:r>
          </w:p>
        </w:tc>
      </w:tr>
      <w:tr w:rsidR="002D16DB" w:rsidRPr="00907CAC" w:rsidTr="002D16DB">
        <w:tc>
          <w:tcPr>
            <w:tcW w:w="2239" w:type="dxa"/>
          </w:tcPr>
          <w:p w:rsidR="002D16DB" w:rsidRDefault="002D16DB" w:rsidP="002D16DB">
            <w:pPr>
              <w:pStyle w:val="ListParagraph"/>
              <w:ind w:left="0"/>
              <w:rPr>
                <w:sz w:val="16"/>
                <w:szCs w:val="16"/>
              </w:rPr>
            </w:pPr>
            <w:proofErr w:type="spellStart"/>
            <w:r>
              <w:rPr>
                <w:sz w:val="16"/>
                <w:szCs w:val="16"/>
              </w:rPr>
              <w:t>Stot</w:t>
            </w:r>
            <w:proofErr w:type="spellEnd"/>
            <w:r>
              <w:rPr>
                <w:sz w:val="16"/>
                <w:szCs w:val="16"/>
              </w:rPr>
              <w:t xml:space="preserve"> Re 2</w:t>
            </w:r>
          </w:p>
        </w:tc>
        <w:tc>
          <w:tcPr>
            <w:tcW w:w="810" w:type="dxa"/>
          </w:tcPr>
          <w:p w:rsidR="002D16DB" w:rsidRDefault="002D16DB" w:rsidP="002D16DB">
            <w:pPr>
              <w:pStyle w:val="ListParagraph"/>
              <w:ind w:left="0"/>
              <w:rPr>
                <w:sz w:val="16"/>
                <w:szCs w:val="16"/>
              </w:rPr>
            </w:pPr>
            <w:r>
              <w:rPr>
                <w:sz w:val="16"/>
                <w:szCs w:val="16"/>
              </w:rPr>
              <w:t>H373</w:t>
            </w:r>
          </w:p>
        </w:tc>
        <w:tc>
          <w:tcPr>
            <w:tcW w:w="1890" w:type="dxa"/>
          </w:tcPr>
          <w:p w:rsidR="002D16DB" w:rsidRDefault="002D16DB" w:rsidP="002D16DB">
            <w:pPr>
              <w:pStyle w:val="ListParagraph"/>
              <w:ind w:left="0"/>
              <w:jc w:val="center"/>
              <w:rPr>
                <w:sz w:val="16"/>
                <w:szCs w:val="16"/>
              </w:rPr>
            </w:pPr>
            <w:r>
              <w:rPr>
                <w:sz w:val="16"/>
                <w:szCs w:val="16"/>
              </w:rPr>
              <w:t>Health Hazards</w:t>
            </w:r>
          </w:p>
        </w:tc>
        <w:tc>
          <w:tcPr>
            <w:tcW w:w="4230" w:type="dxa"/>
          </w:tcPr>
          <w:p w:rsidR="002D16DB" w:rsidRDefault="002D16DB" w:rsidP="002D16DB">
            <w:pPr>
              <w:pStyle w:val="ListParagraph"/>
              <w:ind w:left="0"/>
              <w:rPr>
                <w:sz w:val="16"/>
                <w:szCs w:val="16"/>
              </w:rPr>
            </w:pPr>
            <w:r>
              <w:rPr>
                <w:sz w:val="16"/>
                <w:szCs w:val="16"/>
              </w:rPr>
              <w:t>Specific target organ toxicity (repeated exposure) Cat. 2</w:t>
            </w:r>
          </w:p>
        </w:tc>
      </w:tr>
      <w:tr w:rsidR="002D16DB" w:rsidRPr="00907CAC" w:rsidTr="002D16DB">
        <w:tc>
          <w:tcPr>
            <w:tcW w:w="2239" w:type="dxa"/>
          </w:tcPr>
          <w:p w:rsidR="002D16DB" w:rsidRDefault="002D16DB" w:rsidP="002D16DB">
            <w:pPr>
              <w:pStyle w:val="ListParagraph"/>
              <w:ind w:left="0"/>
              <w:rPr>
                <w:sz w:val="16"/>
                <w:szCs w:val="16"/>
              </w:rPr>
            </w:pPr>
            <w:r>
              <w:rPr>
                <w:sz w:val="16"/>
                <w:szCs w:val="16"/>
              </w:rPr>
              <w:t xml:space="preserve">Asp. </w:t>
            </w:r>
            <w:proofErr w:type="spellStart"/>
            <w:r>
              <w:rPr>
                <w:sz w:val="16"/>
                <w:szCs w:val="16"/>
              </w:rPr>
              <w:t>Tox</w:t>
            </w:r>
            <w:proofErr w:type="spellEnd"/>
            <w:r>
              <w:rPr>
                <w:sz w:val="16"/>
                <w:szCs w:val="16"/>
              </w:rPr>
              <w:t xml:space="preserve"> 1</w:t>
            </w:r>
          </w:p>
        </w:tc>
        <w:tc>
          <w:tcPr>
            <w:tcW w:w="810" w:type="dxa"/>
          </w:tcPr>
          <w:p w:rsidR="002D16DB" w:rsidRDefault="002D16DB" w:rsidP="002D16DB">
            <w:pPr>
              <w:pStyle w:val="ListParagraph"/>
              <w:ind w:left="0"/>
              <w:rPr>
                <w:sz w:val="16"/>
                <w:szCs w:val="16"/>
              </w:rPr>
            </w:pPr>
            <w:r>
              <w:rPr>
                <w:sz w:val="16"/>
                <w:szCs w:val="16"/>
              </w:rPr>
              <w:t>H304</w:t>
            </w:r>
          </w:p>
        </w:tc>
        <w:tc>
          <w:tcPr>
            <w:tcW w:w="1890" w:type="dxa"/>
          </w:tcPr>
          <w:p w:rsidR="002D16DB" w:rsidRDefault="002D16DB" w:rsidP="002D16DB">
            <w:pPr>
              <w:pStyle w:val="ListParagraph"/>
              <w:ind w:left="0"/>
              <w:jc w:val="center"/>
              <w:rPr>
                <w:sz w:val="16"/>
                <w:szCs w:val="16"/>
              </w:rPr>
            </w:pPr>
            <w:r>
              <w:rPr>
                <w:sz w:val="16"/>
                <w:szCs w:val="16"/>
              </w:rPr>
              <w:t>Health Hazards</w:t>
            </w:r>
          </w:p>
        </w:tc>
        <w:tc>
          <w:tcPr>
            <w:tcW w:w="4230" w:type="dxa"/>
          </w:tcPr>
          <w:p w:rsidR="002D16DB" w:rsidRDefault="002D16DB" w:rsidP="002D16DB">
            <w:pPr>
              <w:pStyle w:val="ListParagraph"/>
              <w:ind w:left="0"/>
              <w:rPr>
                <w:sz w:val="16"/>
                <w:szCs w:val="16"/>
              </w:rPr>
            </w:pPr>
            <w:r>
              <w:rPr>
                <w:sz w:val="16"/>
                <w:szCs w:val="16"/>
              </w:rPr>
              <w:t>Aspiration hazard Cat. 1</w:t>
            </w:r>
          </w:p>
        </w:tc>
      </w:tr>
      <w:tr w:rsidR="002D16DB" w:rsidRPr="00907CAC" w:rsidTr="002D16DB">
        <w:tc>
          <w:tcPr>
            <w:tcW w:w="2239" w:type="dxa"/>
          </w:tcPr>
          <w:p w:rsidR="002D16DB" w:rsidRDefault="00554036" w:rsidP="002D16DB">
            <w:pPr>
              <w:pStyle w:val="ListParagraph"/>
              <w:ind w:left="0"/>
              <w:rPr>
                <w:sz w:val="16"/>
                <w:szCs w:val="16"/>
              </w:rPr>
            </w:pPr>
            <w:r>
              <w:rPr>
                <w:sz w:val="16"/>
                <w:szCs w:val="16"/>
              </w:rPr>
              <w:t>Aquatic Acute 2</w:t>
            </w:r>
          </w:p>
        </w:tc>
        <w:tc>
          <w:tcPr>
            <w:tcW w:w="810" w:type="dxa"/>
          </w:tcPr>
          <w:p w:rsidR="002D16DB" w:rsidRDefault="00554036" w:rsidP="002D16DB">
            <w:pPr>
              <w:pStyle w:val="ListParagraph"/>
              <w:ind w:left="0"/>
              <w:rPr>
                <w:sz w:val="16"/>
                <w:szCs w:val="16"/>
              </w:rPr>
            </w:pPr>
            <w:r>
              <w:rPr>
                <w:sz w:val="16"/>
                <w:szCs w:val="16"/>
              </w:rPr>
              <w:t>H401</w:t>
            </w:r>
          </w:p>
        </w:tc>
        <w:tc>
          <w:tcPr>
            <w:tcW w:w="1890" w:type="dxa"/>
          </w:tcPr>
          <w:p w:rsidR="002D16DB" w:rsidRDefault="002D16DB" w:rsidP="002D16DB">
            <w:pPr>
              <w:pStyle w:val="ListParagraph"/>
              <w:ind w:left="0"/>
              <w:jc w:val="center"/>
              <w:rPr>
                <w:sz w:val="16"/>
                <w:szCs w:val="16"/>
              </w:rPr>
            </w:pPr>
            <w:r>
              <w:rPr>
                <w:sz w:val="16"/>
                <w:szCs w:val="16"/>
              </w:rPr>
              <w:t>Environmental Hazards</w:t>
            </w:r>
          </w:p>
        </w:tc>
        <w:tc>
          <w:tcPr>
            <w:tcW w:w="4230" w:type="dxa"/>
          </w:tcPr>
          <w:p w:rsidR="002D16DB" w:rsidRDefault="002D16DB" w:rsidP="002D16DB">
            <w:pPr>
              <w:pStyle w:val="ListParagraph"/>
              <w:ind w:left="0"/>
              <w:rPr>
                <w:sz w:val="16"/>
                <w:szCs w:val="16"/>
              </w:rPr>
            </w:pPr>
            <w:r>
              <w:rPr>
                <w:sz w:val="16"/>
                <w:szCs w:val="16"/>
              </w:rPr>
              <w:t xml:space="preserve">Hazardous to the aquatic </w:t>
            </w:r>
            <w:r w:rsidR="00554036">
              <w:rPr>
                <w:sz w:val="16"/>
                <w:szCs w:val="16"/>
              </w:rPr>
              <w:t>environment- Acute Hazard Cat. 2</w:t>
            </w:r>
          </w:p>
        </w:tc>
      </w:tr>
      <w:tr w:rsidR="002D16DB" w:rsidRPr="00907CAC" w:rsidTr="002D16DB">
        <w:tc>
          <w:tcPr>
            <w:tcW w:w="2239" w:type="dxa"/>
          </w:tcPr>
          <w:p w:rsidR="002D16DB" w:rsidRDefault="002D16DB" w:rsidP="002D16DB">
            <w:pPr>
              <w:pStyle w:val="ListParagraph"/>
              <w:ind w:left="0"/>
              <w:rPr>
                <w:sz w:val="16"/>
                <w:szCs w:val="16"/>
              </w:rPr>
            </w:pPr>
            <w:r>
              <w:rPr>
                <w:sz w:val="16"/>
                <w:szCs w:val="16"/>
              </w:rPr>
              <w:t>Aquatic Chronic 2</w:t>
            </w:r>
          </w:p>
        </w:tc>
        <w:tc>
          <w:tcPr>
            <w:tcW w:w="810" w:type="dxa"/>
          </w:tcPr>
          <w:p w:rsidR="002D16DB" w:rsidRDefault="002D16DB" w:rsidP="002D16DB">
            <w:pPr>
              <w:pStyle w:val="ListParagraph"/>
              <w:ind w:left="0"/>
              <w:rPr>
                <w:sz w:val="16"/>
                <w:szCs w:val="16"/>
              </w:rPr>
            </w:pPr>
            <w:r>
              <w:rPr>
                <w:sz w:val="16"/>
                <w:szCs w:val="16"/>
              </w:rPr>
              <w:t>H411</w:t>
            </w:r>
          </w:p>
        </w:tc>
        <w:tc>
          <w:tcPr>
            <w:tcW w:w="1890" w:type="dxa"/>
          </w:tcPr>
          <w:p w:rsidR="002D16DB" w:rsidRDefault="002D16DB" w:rsidP="002D16DB">
            <w:pPr>
              <w:pStyle w:val="ListParagraph"/>
              <w:ind w:left="0"/>
              <w:jc w:val="center"/>
              <w:rPr>
                <w:sz w:val="16"/>
                <w:szCs w:val="16"/>
              </w:rPr>
            </w:pPr>
            <w:r>
              <w:rPr>
                <w:sz w:val="16"/>
                <w:szCs w:val="16"/>
              </w:rPr>
              <w:t>Environmental Hazards</w:t>
            </w:r>
          </w:p>
        </w:tc>
        <w:tc>
          <w:tcPr>
            <w:tcW w:w="4230" w:type="dxa"/>
          </w:tcPr>
          <w:p w:rsidR="002D16DB" w:rsidRDefault="002D16DB" w:rsidP="002D16DB">
            <w:pPr>
              <w:pStyle w:val="ListParagraph"/>
              <w:ind w:left="0"/>
              <w:rPr>
                <w:sz w:val="16"/>
                <w:szCs w:val="16"/>
              </w:rPr>
            </w:pPr>
            <w:r>
              <w:rPr>
                <w:sz w:val="16"/>
                <w:szCs w:val="16"/>
              </w:rPr>
              <w:t>Hazardous to the aquatic environment- Chronic Hazard Cat. 2</w:t>
            </w:r>
          </w:p>
        </w:tc>
      </w:tr>
    </w:tbl>
    <w:p w:rsidR="00554036" w:rsidRPr="0049315D" w:rsidRDefault="00554036" w:rsidP="005C5F98">
      <w:pPr>
        <w:rPr>
          <w:b/>
          <w:sz w:val="12"/>
          <w:szCs w:val="12"/>
        </w:rPr>
      </w:pPr>
    </w:p>
    <w:p w:rsidR="00907CAC" w:rsidRPr="00D01C47" w:rsidRDefault="00B25E83" w:rsidP="002D16DB">
      <w:pPr>
        <w:pStyle w:val="ListParagraph"/>
        <w:ind w:left="360"/>
        <w:rPr>
          <w:b/>
          <w:sz w:val="20"/>
          <w:szCs w:val="20"/>
        </w:rPr>
      </w:pPr>
      <w:r w:rsidRPr="00D01C47">
        <w:rPr>
          <w:b/>
          <w:sz w:val="20"/>
          <w:szCs w:val="20"/>
        </w:rPr>
        <w:t xml:space="preserve">2.2 </w:t>
      </w:r>
      <w:r w:rsidR="002D16DB" w:rsidRPr="00D01C47">
        <w:rPr>
          <w:b/>
          <w:sz w:val="20"/>
          <w:szCs w:val="20"/>
        </w:rPr>
        <w:t>LABEL ELEMENTS</w:t>
      </w:r>
    </w:p>
    <w:p w:rsidR="00885DC4" w:rsidRPr="000B6A19" w:rsidRDefault="005C5F98" w:rsidP="000B6A19">
      <w:pPr>
        <w:pStyle w:val="ListParagraph"/>
        <w:ind w:left="360"/>
        <w:rPr>
          <w:b/>
          <w:sz w:val="18"/>
          <w:szCs w:val="18"/>
        </w:rPr>
      </w:pPr>
      <w:r>
        <w:rPr>
          <w:b/>
        </w:rPr>
        <w:t xml:space="preserve">       </w:t>
      </w:r>
      <w:r w:rsidR="000B6A19">
        <w:rPr>
          <w:b/>
          <w:sz w:val="18"/>
          <w:szCs w:val="18"/>
        </w:rPr>
        <w:t>Hazard Pictograms</w:t>
      </w:r>
    </w:p>
    <w:p w:rsidR="00907CAC" w:rsidRPr="000B6A19" w:rsidRDefault="002D16DB" w:rsidP="000B6A19">
      <w:pPr>
        <w:pStyle w:val="ListParagraph"/>
        <w:ind w:left="360"/>
        <w:rPr>
          <w:b/>
          <w:sz w:val="12"/>
          <w:szCs w:val="12"/>
        </w:rPr>
      </w:pPr>
      <w:r>
        <w:rPr>
          <w:b/>
          <w:sz w:val="12"/>
          <w:szCs w:val="12"/>
        </w:rPr>
        <w:t xml:space="preserve">     </w:t>
      </w:r>
      <w:r>
        <w:rPr>
          <w:b/>
          <w:sz w:val="12"/>
          <w:szCs w:val="12"/>
        </w:rPr>
        <w:tab/>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1944"/>
        <w:gridCol w:w="1941"/>
        <w:gridCol w:w="1945"/>
        <w:gridCol w:w="1944"/>
      </w:tblGrid>
      <w:tr w:rsidR="00B6490B" w:rsidTr="000B6A19">
        <w:tc>
          <w:tcPr>
            <w:tcW w:w="2014" w:type="dxa"/>
          </w:tcPr>
          <w:p w:rsidR="00B6490B" w:rsidRPr="0049315D" w:rsidRDefault="00B6490B" w:rsidP="000B6A19">
            <w:pPr>
              <w:pStyle w:val="ListParagraph"/>
              <w:ind w:left="0"/>
              <w:jc w:val="center"/>
              <w:rPr>
                <w:b/>
                <w:sz w:val="20"/>
                <w:szCs w:val="20"/>
              </w:rPr>
            </w:pPr>
            <w:r w:rsidRPr="0049315D">
              <w:rPr>
                <w:noProof/>
                <w:sz w:val="20"/>
                <w:szCs w:val="20"/>
              </w:rPr>
              <w:drawing>
                <wp:anchor distT="0" distB="0" distL="114300" distR="114300" simplePos="0" relativeHeight="251671040" behindDoc="1" locked="0" layoutInCell="1" allowOverlap="1" wp14:anchorId="7A060599" wp14:editId="5411C587">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5615"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Pr="0049315D" w:rsidRDefault="000B6A19" w:rsidP="000B6A19">
            <w:pPr>
              <w:pStyle w:val="ListParagraph"/>
              <w:ind w:left="0"/>
              <w:jc w:val="center"/>
              <w:rPr>
                <w:b/>
                <w:sz w:val="20"/>
                <w:szCs w:val="20"/>
              </w:rPr>
            </w:pPr>
            <w:r w:rsidRPr="0049315D">
              <w:rPr>
                <w:noProof/>
                <w:sz w:val="20"/>
                <w:szCs w:val="20"/>
              </w:rPr>
              <w:drawing>
                <wp:anchor distT="0" distB="0" distL="114300" distR="114300" simplePos="0" relativeHeight="251673088" behindDoc="1" locked="0" layoutInCell="1" allowOverlap="1" wp14:anchorId="611A1505" wp14:editId="40A54C90">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Pr="0049315D" w:rsidRDefault="000B6A19" w:rsidP="000B6A19">
            <w:pPr>
              <w:pStyle w:val="ListParagraph"/>
              <w:ind w:left="0"/>
              <w:jc w:val="center"/>
              <w:rPr>
                <w:b/>
                <w:sz w:val="20"/>
                <w:szCs w:val="20"/>
              </w:rPr>
            </w:pPr>
            <w:r w:rsidRPr="0049315D">
              <w:rPr>
                <w:noProof/>
                <w:sz w:val="20"/>
                <w:szCs w:val="20"/>
              </w:rPr>
              <w:drawing>
                <wp:anchor distT="0" distB="0" distL="114300" distR="114300" simplePos="0" relativeHeight="251675136" behindDoc="1" locked="0" layoutInCell="1" allowOverlap="1" wp14:anchorId="50C9F976" wp14:editId="6F73FC34">
                  <wp:simplePos x="0" y="0"/>
                  <wp:positionH relativeFrom="column">
                    <wp:posOffset>303250</wp:posOffset>
                  </wp:positionH>
                  <wp:positionV relativeFrom="paragraph">
                    <wp:posOffset>47390</wp:posOffset>
                  </wp:positionV>
                  <wp:extent cx="427990" cy="428625"/>
                  <wp:effectExtent l="0" t="0" r="0" b="9525"/>
                  <wp:wrapTight wrapText="bothSides">
                    <wp:wrapPolygon edited="0">
                      <wp:start x="7691" y="0"/>
                      <wp:lineTo x="0" y="8640"/>
                      <wp:lineTo x="0" y="12480"/>
                      <wp:lineTo x="6730" y="21120"/>
                      <wp:lineTo x="7691" y="21120"/>
                      <wp:lineTo x="12499" y="21120"/>
                      <wp:lineTo x="13460" y="21120"/>
                      <wp:lineTo x="20190" y="12480"/>
                      <wp:lineTo x="20190" y="8640"/>
                      <wp:lineTo x="12499" y="0"/>
                      <wp:lineTo x="7691"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799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Pr="0049315D" w:rsidRDefault="000B6A19" w:rsidP="000B6A19">
            <w:pPr>
              <w:pStyle w:val="ListParagraph"/>
              <w:ind w:left="0"/>
              <w:jc w:val="center"/>
              <w:rPr>
                <w:b/>
                <w:sz w:val="20"/>
                <w:szCs w:val="20"/>
              </w:rPr>
            </w:pPr>
            <w:r w:rsidRPr="0049315D">
              <w:rPr>
                <w:noProof/>
                <w:sz w:val="20"/>
                <w:szCs w:val="20"/>
              </w:rPr>
              <w:drawing>
                <wp:anchor distT="0" distB="0" distL="114300" distR="114300" simplePos="0" relativeHeight="251677184" behindDoc="1" locked="0" layoutInCell="1" allowOverlap="1" wp14:anchorId="4318457F" wp14:editId="152EE7D0">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1645" cy="42354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Pr="0049315D" w:rsidRDefault="000B6A19" w:rsidP="000B6A19">
            <w:pPr>
              <w:pStyle w:val="ListParagraph"/>
              <w:ind w:left="0"/>
              <w:jc w:val="center"/>
              <w:rPr>
                <w:b/>
                <w:sz w:val="20"/>
                <w:szCs w:val="20"/>
              </w:rPr>
            </w:pPr>
            <w:r w:rsidRPr="0049315D">
              <w:rPr>
                <w:noProof/>
                <w:sz w:val="20"/>
                <w:szCs w:val="20"/>
              </w:rPr>
              <w:drawing>
                <wp:anchor distT="0" distB="0" distL="114300" distR="114300" simplePos="0" relativeHeight="251679232" behindDoc="1" locked="0" layoutInCell="1" allowOverlap="1" wp14:anchorId="4732704D" wp14:editId="750B23EB">
                  <wp:simplePos x="0" y="0"/>
                  <wp:positionH relativeFrom="column">
                    <wp:posOffset>318920</wp:posOffset>
                  </wp:positionH>
                  <wp:positionV relativeFrom="paragraph">
                    <wp:posOffset>54590</wp:posOffset>
                  </wp:positionV>
                  <wp:extent cx="447675" cy="428625"/>
                  <wp:effectExtent l="0" t="0" r="9525" b="9525"/>
                  <wp:wrapTight wrapText="bothSides">
                    <wp:wrapPolygon edited="0">
                      <wp:start x="8272" y="0"/>
                      <wp:lineTo x="0" y="8640"/>
                      <wp:lineTo x="0" y="12480"/>
                      <wp:lineTo x="7353" y="21120"/>
                      <wp:lineTo x="8272" y="21120"/>
                      <wp:lineTo x="12868" y="21120"/>
                      <wp:lineTo x="13787" y="21120"/>
                      <wp:lineTo x="21140" y="12480"/>
                      <wp:lineTo x="21140" y="8640"/>
                      <wp:lineTo x="12868" y="0"/>
                      <wp:lineTo x="8272"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28625"/>
                          </a:xfrm>
                          <a:prstGeom prst="rect">
                            <a:avLst/>
                          </a:prstGeom>
                        </pic:spPr>
                      </pic:pic>
                    </a:graphicData>
                  </a:graphic>
                  <wp14:sizeRelH relativeFrom="page">
                    <wp14:pctWidth>0</wp14:pctWidth>
                  </wp14:sizeRelH>
                  <wp14:sizeRelV relativeFrom="page">
                    <wp14:pctHeight>0</wp14:pctHeight>
                  </wp14:sizeRelV>
                </wp:anchor>
              </w:drawing>
            </w:r>
          </w:p>
        </w:tc>
      </w:tr>
      <w:tr w:rsidR="00B6490B" w:rsidTr="000B6A19">
        <w:tc>
          <w:tcPr>
            <w:tcW w:w="2014" w:type="dxa"/>
          </w:tcPr>
          <w:p w:rsidR="000B6A19" w:rsidRDefault="000B6A19" w:rsidP="0049315D">
            <w:pPr>
              <w:pStyle w:val="ListParagraph"/>
              <w:ind w:left="0"/>
              <w:rPr>
                <w:b/>
                <w:sz w:val="12"/>
                <w:szCs w:val="12"/>
              </w:rPr>
            </w:pPr>
          </w:p>
          <w:p w:rsidR="00B6490B" w:rsidRDefault="000B6A19" w:rsidP="000B6A19">
            <w:pPr>
              <w:pStyle w:val="ListParagraph"/>
              <w:ind w:left="0"/>
              <w:jc w:val="center"/>
              <w:rPr>
                <w:b/>
                <w:sz w:val="12"/>
                <w:szCs w:val="12"/>
              </w:rPr>
            </w:pPr>
            <w:r>
              <w:rPr>
                <w:b/>
                <w:sz w:val="12"/>
                <w:szCs w:val="12"/>
              </w:rPr>
              <w:t>GHS02</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GHS04</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GHS07</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GHS08</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GHS09</w:t>
            </w:r>
          </w:p>
        </w:tc>
      </w:tr>
    </w:tbl>
    <w:p w:rsidR="005C5F98" w:rsidRDefault="005C5F98" w:rsidP="00B25E83">
      <w:pPr>
        <w:pStyle w:val="ListParagraph"/>
        <w:ind w:left="360"/>
        <w:rPr>
          <w:b/>
          <w:sz w:val="12"/>
          <w:szCs w:val="12"/>
        </w:rPr>
      </w:pPr>
    </w:p>
    <w:p w:rsidR="000B6A19" w:rsidRDefault="005C5F98" w:rsidP="00B25E83">
      <w:pPr>
        <w:pStyle w:val="ListParagraph"/>
        <w:ind w:left="360"/>
        <w:rPr>
          <w:sz w:val="20"/>
          <w:szCs w:val="20"/>
        </w:rPr>
      </w:pPr>
      <w:r>
        <w:rPr>
          <w:sz w:val="20"/>
          <w:szCs w:val="20"/>
        </w:rPr>
        <w:t xml:space="preserve">       </w:t>
      </w:r>
    </w:p>
    <w:p w:rsidR="005C5F98" w:rsidRDefault="005C5F98" w:rsidP="00B25E83">
      <w:pPr>
        <w:pStyle w:val="ListParagraph"/>
        <w:ind w:left="360"/>
        <w:rPr>
          <w:b/>
          <w:color w:val="FF0000"/>
          <w:sz w:val="20"/>
          <w:szCs w:val="20"/>
        </w:rPr>
      </w:pPr>
      <w:r w:rsidRPr="00D01C47">
        <w:rPr>
          <w:b/>
          <w:sz w:val="20"/>
          <w:szCs w:val="20"/>
        </w:rPr>
        <w:t>Signal Word</w:t>
      </w:r>
      <w:r w:rsidR="00F354B0" w:rsidRPr="00D01C47">
        <w:rPr>
          <w:b/>
          <w:sz w:val="20"/>
          <w:szCs w:val="20"/>
        </w:rPr>
        <w:tab/>
      </w:r>
      <w:r w:rsidR="00AC03F6" w:rsidRPr="00D01C47">
        <w:rPr>
          <w:b/>
          <w:sz w:val="20"/>
          <w:szCs w:val="20"/>
        </w:rPr>
        <w:t xml:space="preserve"> : </w:t>
      </w:r>
      <w:r w:rsidR="00F354B0" w:rsidRPr="00787A91">
        <w:rPr>
          <w:b/>
          <w:sz w:val="20"/>
          <w:szCs w:val="20"/>
        </w:rPr>
        <w:t>Danger</w:t>
      </w:r>
    </w:p>
    <w:p w:rsidR="000B6A19" w:rsidRPr="00D01C47" w:rsidRDefault="000B6A19" w:rsidP="00B25E83">
      <w:pPr>
        <w:pStyle w:val="ListParagraph"/>
        <w:ind w:left="360"/>
        <w:rPr>
          <w:b/>
          <w:color w:val="FF0000"/>
          <w:sz w:val="20"/>
          <w:szCs w:val="20"/>
        </w:rPr>
      </w:pPr>
    </w:p>
    <w:tbl>
      <w:tblPr>
        <w:tblStyle w:val="TableGrid"/>
        <w:tblpPr w:leftFromText="180" w:rightFromText="180" w:vertAnchor="text" w:horzAnchor="margin" w:tblpY="127"/>
        <w:tblW w:w="0" w:type="auto"/>
        <w:tblLook w:val="04A0" w:firstRow="1" w:lastRow="0" w:firstColumn="1" w:lastColumn="0" w:noHBand="0" w:noVBand="1"/>
      </w:tblPr>
      <w:tblGrid>
        <w:gridCol w:w="1994"/>
        <w:gridCol w:w="1354"/>
        <w:gridCol w:w="6441"/>
      </w:tblGrid>
      <w:tr w:rsidR="0049315D" w:rsidRPr="00907CAC" w:rsidTr="0049315D">
        <w:tc>
          <w:tcPr>
            <w:tcW w:w="1994" w:type="dxa"/>
            <w:shd w:val="clear" w:color="auto" w:fill="FFFF00"/>
          </w:tcPr>
          <w:p w:rsidR="0049315D" w:rsidRPr="009863E4" w:rsidRDefault="0049315D" w:rsidP="0049315D">
            <w:pPr>
              <w:pStyle w:val="ListParagraph"/>
              <w:ind w:left="0"/>
              <w:rPr>
                <w:b/>
                <w:sz w:val="16"/>
                <w:szCs w:val="16"/>
              </w:rPr>
            </w:pPr>
            <w:r w:rsidRPr="009863E4">
              <w:rPr>
                <w:b/>
                <w:sz w:val="16"/>
                <w:szCs w:val="16"/>
              </w:rPr>
              <w:t>Hazard Statements</w:t>
            </w:r>
          </w:p>
        </w:tc>
        <w:tc>
          <w:tcPr>
            <w:tcW w:w="1354" w:type="dxa"/>
          </w:tcPr>
          <w:p w:rsidR="0049315D" w:rsidRPr="009863E4" w:rsidRDefault="0049315D" w:rsidP="0049315D">
            <w:pPr>
              <w:pStyle w:val="ListParagraph"/>
              <w:ind w:left="0"/>
              <w:rPr>
                <w:sz w:val="16"/>
                <w:szCs w:val="16"/>
              </w:rPr>
            </w:pPr>
            <w:r w:rsidRPr="009863E4">
              <w:rPr>
                <w:sz w:val="16"/>
                <w:szCs w:val="16"/>
              </w:rPr>
              <w:t>H222</w:t>
            </w:r>
          </w:p>
        </w:tc>
        <w:tc>
          <w:tcPr>
            <w:tcW w:w="6441" w:type="dxa"/>
          </w:tcPr>
          <w:p w:rsidR="0049315D" w:rsidRPr="009863E4" w:rsidRDefault="0049315D" w:rsidP="0049315D">
            <w:pPr>
              <w:pStyle w:val="ListParagraph"/>
              <w:ind w:left="0"/>
              <w:rPr>
                <w:sz w:val="16"/>
                <w:szCs w:val="16"/>
              </w:rPr>
            </w:pPr>
            <w:r w:rsidRPr="009863E4">
              <w:rPr>
                <w:sz w:val="16"/>
                <w:szCs w:val="16"/>
              </w:rPr>
              <w:t>Extremely flammable aerosol</w:t>
            </w:r>
          </w:p>
        </w:tc>
      </w:tr>
      <w:tr w:rsidR="0049315D" w:rsidRPr="00907CAC"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H280</w:t>
            </w:r>
          </w:p>
        </w:tc>
        <w:tc>
          <w:tcPr>
            <w:tcW w:w="6441" w:type="dxa"/>
          </w:tcPr>
          <w:p w:rsidR="0049315D" w:rsidRPr="009863E4" w:rsidRDefault="0049315D" w:rsidP="0049315D">
            <w:pPr>
              <w:pStyle w:val="ListParagraph"/>
              <w:ind w:left="0"/>
              <w:rPr>
                <w:sz w:val="16"/>
                <w:szCs w:val="16"/>
              </w:rPr>
            </w:pPr>
            <w:r w:rsidRPr="009863E4">
              <w:rPr>
                <w:sz w:val="16"/>
                <w:szCs w:val="16"/>
              </w:rPr>
              <w:t>Contains gas under pressure; may explode if heated</w:t>
            </w:r>
          </w:p>
        </w:tc>
      </w:tr>
      <w:tr w:rsidR="0049315D" w:rsidRPr="00907CAC" w:rsidTr="0049315D">
        <w:tc>
          <w:tcPr>
            <w:tcW w:w="1994" w:type="dxa"/>
          </w:tcPr>
          <w:p w:rsidR="0049315D" w:rsidRPr="00907CAC"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H304</w:t>
            </w:r>
          </w:p>
        </w:tc>
        <w:tc>
          <w:tcPr>
            <w:tcW w:w="6441" w:type="dxa"/>
          </w:tcPr>
          <w:p w:rsidR="0049315D" w:rsidRPr="009863E4" w:rsidRDefault="0049315D" w:rsidP="0049315D">
            <w:pPr>
              <w:pStyle w:val="ListParagraph"/>
              <w:ind w:left="0"/>
              <w:rPr>
                <w:sz w:val="16"/>
                <w:szCs w:val="16"/>
              </w:rPr>
            </w:pPr>
            <w:r w:rsidRPr="009863E4">
              <w:rPr>
                <w:sz w:val="16"/>
                <w:szCs w:val="16"/>
              </w:rPr>
              <w:t>May be fatal if swallowed and enters airways</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H315</w:t>
            </w:r>
          </w:p>
        </w:tc>
        <w:tc>
          <w:tcPr>
            <w:tcW w:w="6441" w:type="dxa"/>
          </w:tcPr>
          <w:p w:rsidR="0049315D" w:rsidRPr="009863E4" w:rsidRDefault="0049315D" w:rsidP="0049315D">
            <w:pPr>
              <w:pStyle w:val="ListParagraph"/>
              <w:ind w:left="0"/>
              <w:rPr>
                <w:sz w:val="16"/>
                <w:szCs w:val="16"/>
              </w:rPr>
            </w:pPr>
            <w:r w:rsidRPr="009863E4">
              <w:rPr>
                <w:sz w:val="16"/>
                <w:szCs w:val="16"/>
              </w:rPr>
              <w:t>Causes skin irritation</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H319</w:t>
            </w:r>
          </w:p>
        </w:tc>
        <w:tc>
          <w:tcPr>
            <w:tcW w:w="6441" w:type="dxa"/>
          </w:tcPr>
          <w:p w:rsidR="0049315D" w:rsidRPr="009863E4" w:rsidRDefault="0049315D" w:rsidP="0049315D">
            <w:pPr>
              <w:pStyle w:val="ListParagraph"/>
              <w:ind w:left="0"/>
              <w:rPr>
                <w:sz w:val="16"/>
                <w:szCs w:val="16"/>
              </w:rPr>
            </w:pPr>
            <w:r w:rsidRPr="009863E4">
              <w:rPr>
                <w:sz w:val="16"/>
                <w:szCs w:val="16"/>
              </w:rPr>
              <w:t>Causes serious eye irritation</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H336</w:t>
            </w:r>
          </w:p>
        </w:tc>
        <w:tc>
          <w:tcPr>
            <w:tcW w:w="6441" w:type="dxa"/>
          </w:tcPr>
          <w:p w:rsidR="0049315D" w:rsidRPr="009863E4" w:rsidRDefault="0049315D" w:rsidP="0049315D">
            <w:pPr>
              <w:pStyle w:val="ListParagraph"/>
              <w:ind w:left="0"/>
              <w:rPr>
                <w:sz w:val="16"/>
                <w:szCs w:val="16"/>
              </w:rPr>
            </w:pPr>
            <w:r w:rsidRPr="009863E4">
              <w:rPr>
                <w:sz w:val="16"/>
                <w:szCs w:val="16"/>
              </w:rPr>
              <w:t>May cause drowsiness or dizziness</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H361</w:t>
            </w:r>
          </w:p>
        </w:tc>
        <w:tc>
          <w:tcPr>
            <w:tcW w:w="6441" w:type="dxa"/>
          </w:tcPr>
          <w:p w:rsidR="0049315D" w:rsidRPr="009863E4" w:rsidRDefault="0049315D" w:rsidP="0049315D">
            <w:pPr>
              <w:pStyle w:val="ListParagraph"/>
              <w:ind w:left="0"/>
              <w:rPr>
                <w:sz w:val="16"/>
                <w:szCs w:val="16"/>
              </w:rPr>
            </w:pPr>
            <w:r w:rsidRPr="009863E4">
              <w:rPr>
                <w:sz w:val="16"/>
                <w:szCs w:val="16"/>
              </w:rPr>
              <w:t>Suspected of damaging fertility or the unborn child</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H373</w:t>
            </w:r>
          </w:p>
        </w:tc>
        <w:tc>
          <w:tcPr>
            <w:tcW w:w="6441" w:type="dxa"/>
          </w:tcPr>
          <w:p w:rsidR="0049315D" w:rsidRPr="009863E4" w:rsidRDefault="0049315D" w:rsidP="0049315D">
            <w:pPr>
              <w:pStyle w:val="ListParagraph"/>
              <w:ind w:left="0"/>
              <w:rPr>
                <w:sz w:val="16"/>
                <w:szCs w:val="16"/>
              </w:rPr>
            </w:pPr>
            <w:r w:rsidRPr="009863E4">
              <w:rPr>
                <w:sz w:val="16"/>
                <w:szCs w:val="16"/>
              </w:rPr>
              <w:t>May cause damage to organs through prolonged or repeated exposure</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Pr>
                <w:sz w:val="16"/>
                <w:szCs w:val="16"/>
              </w:rPr>
              <w:t>H401</w:t>
            </w:r>
          </w:p>
        </w:tc>
        <w:tc>
          <w:tcPr>
            <w:tcW w:w="6441" w:type="dxa"/>
          </w:tcPr>
          <w:p w:rsidR="0049315D" w:rsidRPr="009863E4" w:rsidRDefault="0049315D" w:rsidP="0049315D">
            <w:pPr>
              <w:pStyle w:val="ListParagraph"/>
              <w:ind w:left="0"/>
              <w:rPr>
                <w:sz w:val="16"/>
                <w:szCs w:val="16"/>
              </w:rPr>
            </w:pPr>
            <w:proofErr w:type="spellStart"/>
            <w:r>
              <w:rPr>
                <w:sz w:val="16"/>
                <w:szCs w:val="16"/>
              </w:rPr>
              <w:t>Toxic</w:t>
            </w:r>
            <w:r w:rsidRPr="009863E4">
              <w:rPr>
                <w:sz w:val="16"/>
                <w:szCs w:val="16"/>
              </w:rPr>
              <w:t>l</w:t>
            </w:r>
            <w:proofErr w:type="spellEnd"/>
            <w:r w:rsidRPr="009863E4">
              <w:rPr>
                <w:sz w:val="16"/>
                <w:szCs w:val="16"/>
              </w:rPr>
              <w:t xml:space="preserve"> to aquatic life</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H411</w:t>
            </w:r>
          </w:p>
        </w:tc>
        <w:tc>
          <w:tcPr>
            <w:tcW w:w="6441" w:type="dxa"/>
          </w:tcPr>
          <w:p w:rsidR="0049315D" w:rsidRPr="009863E4" w:rsidRDefault="0049315D" w:rsidP="0049315D">
            <w:pPr>
              <w:pStyle w:val="ListParagraph"/>
              <w:ind w:left="0"/>
              <w:rPr>
                <w:sz w:val="16"/>
                <w:szCs w:val="16"/>
              </w:rPr>
            </w:pPr>
            <w:r w:rsidRPr="009863E4">
              <w:rPr>
                <w:sz w:val="16"/>
                <w:szCs w:val="16"/>
              </w:rPr>
              <w:t>Toxic to aquatic life with long lasting effects</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p>
        </w:tc>
        <w:tc>
          <w:tcPr>
            <w:tcW w:w="6441" w:type="dxa"/>
          </w:tcPr>
          <w:p w:rsidR="0049315D" w:rsidRPr="009863E4" w:rsidRDefault="0049315D" w:rsidP="0049315D">
            <w:pPr>
              <w:pStyle w:val="ListParagraph"/>
              <w:ind w:left="0"/>
              <w:rPr>
                <w:sz w:val="16"/>
                <w:szCs w:val="16"/>
              </w:rPr>
            </w:pPr>
          </w:p>
        </w:tc>
      </w:tr>
      <w:tr w:rsidR="0049315D" w:rsidTr="0049315D">
        <w:tc>
          <w:tcPr>
            <w:tcW w:w="1994" w:type="dxa"/>
            <w:shd w:val="clear" w:color="auto" w:fill="FFFF00"/>
          </w:tcPr>
          <w:p w:rsidR="0049315D" w:rsidRPr="009863E4" w:rsidRDefault="0049315D" w:rsidP="0049315D">
            <w:pPr>
              <w:pStyle w:val="ListParagraph"/>
              <w:ind w:left="0"/>
              <w:rPr>
                <w:b/>
                <w:sz w:val="16"/>
                <w:szCs w:val="16"/>
              </w:rPr>
            </w:pPr>
            <w:r w:rsidRPr="009863E4">
              <w:rPr>
                <w:b/>
                <w:sz w:val="16"/>
                <w:szCs w:val="16"/>
              </w:rPr>
              <w:t>Precautionary Statements</w:t>
            </w:r>
          </w:p>
        </w:tc>
        <w:tc>
          <w:tcPr>
            <w:tcW w:w="1354" w:type="dxa"/>
          </w:tcPr>
          <w:p w:rsidR="0049315D" w:rsidRPr="009863E4" w:rsidRDefault="0049315D" w:rsidP="0049315D">
            <w:pPr>
              <w:pStyle w:val="ListParagraph"/>
              <w:ind w:left="0"/>
              <w:rPr>
                <w:sz w:val="16"/>
                <w:szCs w:val="16"/>
              </w:rPr>
            </w:pPr>
            <w:r w:rsidRPr="009863E4">
              <w:rPr>
                <w:sz w:val="16"/>
                <w:szCs w:val="16"/>
              </w:rPr>
              <w:t>P202</w:t>
            </w:r>
          </w:p>
        </w:tc>
        <w:tc>
          <w:tcPr>
            <w:tcW w:w="6441" w:type="dxa"/>
          </w:tcPr>
          <w:p w:rsidR="0049315D" w:rsidRPr="009863E4" w:rsidRDefault="0049315D" w:rsidP="0049315D">
            <w:pPr>
              <w:pStyle w:val="ListParagraph"/>
              <w:ind w:left="0"/>
              <w:rPr>
                <w:sz w:val="16"/>
                <w:szCs w:val="16"/>
              </w:rPr>
            </w:pPr>
            <w:r w:rsidRPr="009863E4">
              <w:rPr>
                <w:sz w:val="16"/>
                <w:szCs w:val="16"/>
              </w:rPr>
              <w:t>Do not handle until all safety precautions have been read and understood</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P210</w:t>
            </w:r>
          </w:p>
        </w:tc>
        <w:tc>
          <w:tcPr>
            <w:tcW w:w="6441" w:type="dxa"/>
          </w:tcPr>
          <w:p w:rsidR="0049315D" w:rsidRPr="009863E4" w:rsidRDefault="0049315D" w:rsidP="0049315D">
            <w:pPr>
              <w:pStyle w:val="ListParagraph"/>
              <w:ind w:left="0"/>
              <w:rPr>
                <w:sz w:val="16"/>
                <w:szCs w:val="16"/>
              </w:rPr>
            </w:pPr>
            <w:r w:rsidRPr="009863E4">
              <w:rPr>
                <w:sz w:val="16"/>
                <w:szCs w:val="16"/>
              </w:rPr>
              <w:t>Keep away from heat/sparks/open flames/hot surfaces. – No smoking</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P211</w:t>
            </w:r>
          </w:p>
        </w:tc>
        <w:tc>
          <w:tcPr>
            <w:tcW w:w="6441" w:type="dxa"/>
          </w:tcPr>
          <w:p w:rsidR="0049315D" w:rsidRPr="009863E4" w:rsidRDefault="0049315D" w:rsidP="0049315D">
            <w:pPr>
              <w:pStyle w:val="ListParagraph"/>
              <w:ind w:left="0"/>
              <w:rPr>
                <w:sz w:val="16"/>
                <w:szCs w:val="16"/>
              </w:rPr>
            </w:pPr>
            <w:r w:rsidRPr="009863E4">
              <w:rPr>
                <w:sz w:val="16"/>
                <w:szCs w:val="16"/>
              </w:rPr>
              <w:t>Do not spray on an open flame or other ignition source</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P251</w:t>
            </w:r>
          </w:p>
        </w:tc>
        <w:tc>
          <w:tcPr>
            <w:tcW w:w="6441" w:type="dxa"/>
          </w:tcPr>
          <w:p w:rsidR="0049315D" w:rsidRPr="009863E4" w:rsidRDefault="0049315D" w:rsidP="0049315D">
            <w:pPr>
              <w:pStyle w:val="ListParagraph"/>
              <w:ind w:left="0"/>
              <w:rPr>
                <w:sz w:val="16"/>
                <w:szCs w:val="16"/>
              </w:rPr>
            </w:pPr>
            <w:r w:rsidRPr="009863E4">
              <w:rPr>
                <w:sz w:val="16"/>
                <w:szCs w:val="16"/>
              </w:rPr>
              <w:t>Pressurized container:  Do not pierce or burn, even after use</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P260</w:t>
            </w:r>
          </w:p>
        </w:tc>
        <w:tc>
          <w:tcPr>
            <w:tcW w:w="6441" w:type="dxa"/>
          </w:tcPr>
          <w:p w:rsidR="0049315D" w:rsidRPr="009863E4" w:rsidRDefault="0049315D" w:rsidP="0049315D">
            <w:pPr>
              <w:pStyle w:val="ListParagraph"/>
              <w:ind w:left="0"/>
              <w:rPr>
                <w:sz w:val="16"/>
                <w:szCs w:val="16"/>
              </w:rPr>
            </w:pPr>
            <w:r w:rsidRPr="009863E4">
              <w:rPr>
                <w:sz w:val="16"/>
                <w:szCs w:val="16"/>
              </w:rPr>
              <w:t>Do not breathe spray</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P264</w:t>
            </w:r>
          </w:p>
        </w:tc>
        <w:tc>
          <w:tcPr>
            <w:tcW w:w="6441" w:type="dxa"/>
          </w:tcPr>
          <w:p w:rsidR="0049315D" w:rsidRPr="009863E4" w:rsidRDefault="0049315D" w:rsidP="0049315D">
            <w:pPr>
              <w:pStyle w:val="ListParagraph"/>
              <w:ind w:left="0"/>
              <w:rPr>
                <w:sz w:val="16"/>
                <w:szCs w:val="16"/>
              </w:rPr>
            </w:pPr>
            <w:r w:rsidRPr="009863E4">
              <w:rPr>
                <w:sz w:val="16"/>
                <w:szCs w:val="16"/>
              </w:rPr>
              <w:t>Wash hands thoroughly after handling</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P271</w:t>
            </w:r>
          </w:p>
        </w:tc>
        <w:tc>
          <w:tcPr>
            <w:tcW w:w="6441" w:type="dxa"/>
          </w:tcPr>
          <w:p w:rsidR="0049315D" w:rsidRPr="009863E4" w:rsidRDefault="0049315D" w:rsidP="0049315D">
            <w:pPr>
              <w:pStyle w:val="ListParagraph"/>
              <w:ind w:left="0"/>
              <w:rPr>
                <w:sz w:val="16"/>
                <w:szCs w:val="16"/>
              </w:rPr>
            </w:pPr>
            <w:r w:rsidRPr="009863E4">
              <w:rPr>
                <w:sz w:val="16"/>
                <w:szCs w:val="16"/>
              </w:rPr>
              <w:t>Use only outdoors or in a well-ventilated area</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Pr>
                <w:sz w:val="16"/>
                <w:szCs w:val="16"/>
              </w:rPr>
              <w:t>P272</w:t>
            </w:r>
          </w:p>
        </w:tc>
        <w:tc>
          <w:tcPr>
            <w:tcW w:w="6441" w:type="dxa"/>
          </w:tcPr>
          <w:p w:rsidR="0049315D" w:rsidRPr="009863E4" w:rsidRDefault="0049315D" w:rsidP="0049315D">
            <w:pPr>
              <w:pStyle w:val="ListParagraph"/>
              <w:ind w:left="0"/>
              <w:rPr>
                <w:sz w:val="16"/>
                <w:szCs w:val="16"/>
              </w:rPr>
            </w:pPr>
            <w:r>
              <w:rPr>
                <w:sz w:val="16"/>
                <w:szCs w:val="16"/>
              </w:rPr>
              <w:t>Contaminated work clothing must not be allowed out of the workplace</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P273</w:t>
            </w:r>
          </w:p>
        </w:tc>
        <w:tc>
          <w:tcPr>
            <w:tcW w:w="6441" w:type="dxa"/>
          </w:tcPr>
          <w:p w:rsidR="0049315D" w:rsidRPr="009863E4" w:rsidRDefault="0049315D" w:rsidP="0049315D">
            <w:pPr>
              <w:pStyle w:val="ListParagraph"/>
              <w:ind w:left="0"/>
              <w:rPr>
                <w:sz w:val="16"/>
                <w:szCs w:val="16"/>
              </w:rPr>
            </w:pPr>
            <w:r w:rsidRPr="009863E4">
              <w:rPr>
                <w:sz w:val="16"/>
                <w:szCs w:val="16"/>
              </w:rPr>
              <w:t>Avoid release to the environment</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P280</w:t>
            </w:r>
          </w:p>
        </w:tc>
        <w:tc>
          <w:tcPr>
            <w:tcW w:w="6441" w:type="dxa"/>
          </w:tcPr>
          <w:p w:rsidR="0049315D" w:rsidRPr="009863E4" w:rsidRDefault="0049315D" w:rsidP="0049315D">
            <w:pPr>
              <w:pStyle w:val="ListParagraph"/>
              <w:ind w:left="0"/>
              <w:rPr>
                <w:sz w:val="16"/>
                <w:szCs w:val="16"/>
              </w:rPr>
            </w:pPr>
            <w:r w:rsidRPr="009863E4">
              <w:rPr>
                <w:sz w:val="16"/>
                <w:szCs w:val="16"/>
              </w:rPr>
              <w:t>Wear protective gloves and eye protection</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P301+P310</w:t>
            </w:r>
          </w:p>
        </w:tc>
        <w:tc>
          <w:tcPr>
            <w:tcW w:w="6441" w:type="dxa"/>
          </w:tcPr>
          <w:p w:rsidR="0049315D" w:rsidRPr="009863E4" w:rsidRDefault="0049315D" w:rsidP="0049315D">
            <w:pPr>
              <w:pStyle w:val="ListParagraph"/>
              <w:ind w:left="0"/>
              <w:rPr>
                <w:sz w:val="16"/>
                <w:szCs w:val="16"/>
              </w:rPr>
            </w:pPr>
            <w:r w:rsidRPr="009863E4">
              <w:rPr>
                <w:sz w:val="16"/>
                <w:szCs w:val="16"/>
              </w:rPr>
              <w:t>If swallowed:  immediately call POISON CENTER</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P302+P352</w:t>
            </w:r>
          </w:p>
        </w:tc>
        <w:tc>
          <w:tcPr>
            <w:tcW w:w="6441" w:type="dxa"/>
          </w:tcPr>
          <w:p w:rsidR="0049315D" w:rsidRPr="009863E4" w:rsidRDefault="0049315D" w:rsidP="0049315D">
            <w:pPr>
              <w:pStyle w:val="ListParagraph"/>
              <w:ind w:left="0"/>
              <w:rPr>
                <w:sz w:val="16"/>
                <w:szCs w:val="16"/>
              </w:rPr>
            </w:pPr>
            <w:r w:rsidRPr="009863E4">
              <w:rPr>
                <w:sz w:val="16"/>
                <w:szCs w:val="16"/>
              </w:rPr>
              <w:t>If on skin:  wash with plenty of water</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P304+P340</w:t>
            </w:r>
          </w:p>
        </w:tc>
        <w:tc>
          <w:tcPr>
            <w:tcW w:w="6441" w:type="dxa"/>
          </w:tcPr>
          <w:p w:rsidR="0049315D" w:rsidRPr="009863E4" w:rsidRDefault="0049315D" w:rsidP="0049315D">
            <w:pPr>
              <w:pStyle w:val="ListParagraph"/>
              <w:ind w:left="0"/>
              <w:rPr>
                <w:sz w:val="16"/>
                <w:szCs w:val="16"/>
              </w:rPr>
            </w:pPr>
            <w:r w:rsidRPr="009863E4">
              <w:rPr>
                <w:sz w:val="16"/>
                <w:szCs w:val="16"/>
              </w:rPr>
              <w:t>If inhaled:  remove person to fresh air and keep comfortable for breathing</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P305+P351+P338</w:t>
            </w:r>
          </w:p>
        </w:tc>
        <w:tc>
          <w:tcPr>
            <w:tcW w:w="6441" w:type="dxa"/>
          </w:tcPr>
          <w:p w:rsidR="0049315D" w:rsidRPr="009863E4" w:rsidRDefault="0049315D" w:rsidP="0049315D">
            <w:pPr>
              <w:pStyle w:val="ListParagraph"/>
              <w:ind w:left="0"/>
              <w:rPr>
                <w:sz w:val="16"/>
                <w:szCs w:val="16"/>
              </w:rPr>
            </w:pPr>
            <w:r w:rsidRPr="009863E4">
              <w:rPr>
                <w:sz w:val="16"/>
                <w:szCs w:val="16"/>
              </w:rPr>
              <w:t>If in eyes:  Rinse cautiously with water for several minutes.  Remove contact lenses, if present and easy to do. Continue rinsing.</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P308+P313</w:t>
            </w:r>
          </w:p>
        </w:tc>
        <w:tc>
          <w:tcPr>
            <w:tcW w:w="6441" w:type="dxa"/>
          </w:tcPr>
          <w:p w:rsidR="0049315D" w:rsidRPr="009863E4" w:rsidRDefault="0049315D" w:rsidP="0049315D">
            <w:pPr>
              <w:pStyle w:val="ListParagraph"/>
              <w:ind w:left="0"/>
              <w:rPr>
                <w:sz w:val="16"/>
                <w:szCs w:val="16"/>
              </w:rPr>
            </w:pPr>
            <w:r w:rsidRPr="009863E4">
              <w:rPr>
                <w:sz w:val="16"/>
                <w:szCs w:val="16"/>
              </w:rPr>
              <w:t>If exposed or concerned:  Get medical advice/attention</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P314</w:t>
            </w:r>
          </w:p>
        </w:tc>
        <w:tc>
          <w:tcPr>
            <w:tcW w:w="6441" w:type="dxa"/>
          </w:tcPr>
          <w:p w:rsidR="0049315D" w:rsidRPr="009863E4" w:rsidRDefault="0049315D" w:rsidP="0049315D">
            <w:pPr>
              <w:pStyle w:val="ListParagraph"/>
              <w:ind w:left="0"/>
              <w:rPr>
                <w:sz w:val="16"/>
                <w:szCs w:val="16"/>
              </w:rPr>
            </w:pPr>
            <w:r w:rsidRPr="009863E4">
              <w:rPr>
                <w:sz w:val="16"/>
                <w:szCs w:val="16"/>
              </w:rPr>
              <w:t>Get medical advice/attention if you feel unwell</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P331</w:t>
            </w:r>
          </w:p>
        </w:tc>
        <w:tc>
          <w:tcPr>
            <w:tcW w:w="6441" w:type="dxa"/>
          </w:tcPr>
          <w:p w:rsidR="0049315D" w:rsidRPr="009863E4" w:rsidRDefault="0049315D" w:rsidP="0049315D">
            <w:pPr>
              <w:pStyle w:val="ListParagraph"/>
              <w:ind w:left="0"/>
              <w:rPr>
                <w:sz w:val="16"/>
                <w:szCs w:val="16"/>
              </w:rPr>
            </w:pPr>
            <w:r w:rsidRPr="009863E4">
              <w:rPr>
                <w:sz w:val="16"/>
                <w:szCs w:val="16"/>
              </w:rPr>
              <w:t>Do NOT induce vomiting</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Pr>
                <w:sz w:val="16"/>
                <w:szCs w:val="16"/>
              </w:rPr>
              <w:t>P333</w:t>
            </w:r>
            <w:r w:rsidRPr="009863E4">
              <w:rPr>
                <w:sz w:val="16"/>
                <w:szCs w:val="16"/>
              </w:rPr>
              <w:t>+P313</w:t>
            </w:r>
          </w:p>
        </w:tc>
        <w:tc>
          <w:tcPr>
            <w:tcW w:w="6441" w:type="dxa"/>
          </w:tcPr>
          <w:p w:rsidR="0049315D" w:rsidRPr="009863E4" w:rsidRDefault="0049315D" w:rsidP="0049315D">
            <w:pPr>
              <w:pStyle w:val="ListParagraph"/>
              <w:ind w:left="0"/>
              <w:rPr>
                <w:sz w:val="16"/>
                <w:szCs w:val="16"/>
              </w:rPr>
            </w:pPr>
            <w:r w:rsidRPr="009863E4">
              <w:rPr>
                <w:sz w:val="16"/>
                <w:szCs w:val="16"/>
              </w:rPr>
              <w:t xml:space="preserve">If skin irritation </w:t>
            </w:r>
            <w:r>
              <w:rPr>
                <w:sz w:val="16"/>
                <w:szCs w:val="16"/>
              </w:rPr>
              <w:t xml:space="preserve">or rash </w:t>
            </w:r>
            <w:r w:rsidRPr="009863E4">
              <w:rPr>
                <w:sz w:val="16"/>
                <w:szCs w:val="16"/>
              </w:rPr>
              <w:t>occurs:  Get medical advice/attention</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P337+P313</w:t>
            </w:r>
          </w:p>
        </w:tc>
        <w:tc>
          <w:tcPr>
            <w:tcW w:w="6441" w:type="dxa"/>
          </w:tcPr>
          <w:p w:rsidR="0049315D" w:rsidRPr="009863E4" w:rsidRDefault="0049315D" w:rsidP="0049315D">
            <w:pPr>
              <w:pStyle w:val="ListParagraph"/>
              <w:ind w:left="0"/>
              <w:rPr>
                <w:sz w:val="16"/>
                <w:szCs w:val="16"/>
              </w:rPr>
            </w:pPr>
            <w:r w:rsidRPr="009863E4">
              <w:rPr>
                <w:sz w:val="16"/>
                <w:szCs w:val="16"/>
              </w:rPr>
              <w:t>If eye irritation persists: Get medical advice/attention</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P362+P364</w:t>
            </w:r>
          </w:p>
        </w:tc>
        <w:tc>
          <w:tcPr>
            <w:tcW w:w="6441" w:type="dxa"/>
          </w:tcPr>
          <w:p w:rsidR="0049315D" w:rsidRPr="009863E4" w:rsidRDefault="0049315D" w:rsidP="0049315D">
            <w:pPr>
              <w:pStyle w:val="ListParagraph"/>
              <w:ind w:left="0"/>
              <w:rPr>
                <w:sz w:val="16"/>
                <w:szCs w:val="16"/>
              </w:rPr>
            </w:pPr>
            <w:r w:rsidRPr="009863E4">
              <w:rPr>
                <w:sz w:val="16"/>
                <w:szCs w:val="16"/>
              </w:rPr>
              <w:t>Take off contaminated clothing and wash it before reuse</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P391</w:t>
            </w:r>
          </w:p>
        </w:tc>
        <w:tc>
          <w:tcPr>
            <w:tcW w:w="6441" w:type="dxa"/>
          </w:tcPr>
          <w:p w:rsidR="0049315D" w:rsidRPr="009863E4" w:rsidRDefault="0049315D" w:rsidP="0049315D">
            <w:pPr>
              <w:pStyle w:val="ListParagraph"/>
              <w:ind w:left="0"/>
              <w:rPr>
                <w:sz w:val="16"/>
                <w:szCs w:val="16"/>
              </w:rPr>
            </w:pPr>
            <w:r w:rsidRPr="009863E4">
              <w:rPr>
                <w:sz w:val="16"/>
                <w:szCs w:val="16"/>
              </w:rPr>
              <w:t>Collect spillage</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P403</w:t>
            </w:r>
          </w:p>
        </w:tc>
        <w:tc>
          <w:tcPr>
            <w:tcW w:w="6441" w:type="dxa"/>
          </w:tcPr>
          <w:p w:rsidR="0049315D" w:rsidRPr="009863E4" w:rsidRDefault="0049315D" w:rsidP="0049315D">
            <w:pPr>
              <w:pStyle w:val="ListParagraph"/>
              <w:ind w:left="0"/>
              <w:rPr>
                <w:sz w:val="16"/>
                <w:szCs w:val="16"/>
              </w:rPr>
            </w:pPr>
            <w:r w:rsidRPr="009863E4">
              <w:rPr>
                <w:sz w:val="16"/>
                <w:szCs w:val="16"/>
              </w:rPr>
              <w:t>Store in a well-ventilated place</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P410+P412</w:t>
            </w:r>
          </w:p>
        </w:tc>
        <w:tc>
          <w:tcPr>
            <w:tcW w:w="6441" w:type="dxa"/>
          </w:tcPr>
          <w:p w:rsidR="0049315D" w:rsidRPr="009863E4" w:rsidRDefault="0049315D" w:rsidP="0049315D">
            <w:pPr>
              <w:pStyle w:val="ListParagraph"/>
              <w:ind w:left="0"/>
              <w:rPr>
                <w:sz w:val="16"/>
                <w:szCs w:val="16"/>
              </w:rPr>
            </w:pPr>
            <w:r w:rsidRPr="009863E4">
              <w:rPr>
                <w:sz w:val="16"/>
                <w:szCs w:val="16"/>
              </w:rPr>
              <w:t>Protect from sunlight.  Do not expose to temperatures exceeding 50</w:t>
            </w:r>
            <w:r w:rsidRPr="009863E4">
              <w:rPr>
                <w:rFonts w:cstheme="minorHAnsi"/>
                <w:sz w:val="16"/>
                <w:szCs w:val="16"/>
              </w:rPr>
              <w:t>°</w:t>
            </w:r>
            <w:r w:rsidRPr="009863E4">
              <w:rPr>
                <w:sz w:val="16"/>
                <w:szCs w:val="16"/>
              </w:rPr>
              <w:t>C/122</w:t>
            </w:r>
            <w:r w:rsidRPr="009863E4">
              <w:rPr>
                <w:rFonts w:ascii="Calibri" w:hAnsi="Calibri" w:cs="Calibri"/>
                <w:sz w:val="16"/>
                <w:szCs w:val="16"/>
              </w:rPr>
              <w:t>°</w:t>
            </w:r>
            <w:r w:rsidRPr="009863E4">
              <w:rPr>
                <w:sz w:val="16"/>
                <w:szCs w:val="16"/>
              </w:rPr>
              <w:t>F</w:t>
            </w:r>
          </w:p>
        </w:tc>
      </w:tr>
      <w:tr w:rsidR="0049315D" w:rsidTr="0049315D">
        <w:tc>
          <w:tcPr>
            <w:tcW w:w="1994" w:type="dxa"/>
          </w:tcPr>
          <w:p w:rsidR="0049315D" w:rsidRDefault="0049315D" w:rsidP="0049315D">
            <w:pPr>
              <w:pStyle w:val="ListParagraph"/>
              <w:ind w:left="0"/>
              <w:rPr>
                <w:sz w:val="16"/>
                <w:szCs w:val="16"/>
              </w:rPr>
            </w:pPr>
          </w:p>
        </w:tc>
        <w:tc>
          <w:tcPr>
            <w:tcW w:w="1354" w:type="dxa"/>
          </w:tcPr>
          <w:p w:rsidR="0049315D" w:rsidRPr="009863E4" w:rsidRDefault="0049315D" w:rsidP="0049315D">
            <w:pPr>
              <w:pStyle w:val="ListParagraph"/>
              <w:ind w:left="0"/>
              <w:rPr>
                <w:sz w:val="16"/>
                <w:szCs w:val="16"/>
              </w:rPr>
            </w:pPr>
            <w:r w:rsidRPr="009863E4">
              <w:rPr>
                <w:sz w:val="16"/>
                <w:szCs w:val="16"/>
              </w:rPr>
              <w:t>P501</w:t>
            </w:r>
          </w:p>
        </w:tc>
        <w:tc>
          <w:tcPr>
            <w:tcW w:w="6441" w:type="dxa"/>
          </w:tcPr>
          <w:p w:rsidR="0049315D" w:rsidRPr="009863E4" w:rsidRDefault="0049315D" w:rsidP="0049315D">
            <w:pPr>
              <w:pStyle w:val="ListParagraph"/>
              <w:ind w:left="0"/>
              <w:rPr>
                <w:sz w:val="16"/>
                <w:szCs w:val="16"/>
              </w:rPr>
            </w:pPr>
            <w:r w:rsidRPr="009863E4">
              <w:rPr>
                <w:sz w:val="16"/>
                <w:szCs w:val="16"/>
              </w:rPr>
              <w:t>Dispose of contents/container to applicable regulations</w:t>
            </w:r>
          </w:p>
        </w:tc>
      </w:tr>
    </w:tbl>
    <w:p w:rsidR="00AC03F6" w:rsidRDefault="00AC03F6" w:rsidP="00B25E83">
      <w:pPr>
        <w:pStyle w:val="ListParagraph"/>
        <w:ind w:left="360"/>
        <w:rPr>
          <w:b/>
          <w:sz w:val="18"/>
          <w:szCs w:val="18"/>
        </w:rPr>
      </w:pPr>
    </w:p>
    <w:p w:rsidR="00AC03F6" w:rsidRDefault="00AC03F6" w:rsidP="00B25E83">
      <w:pPr>
        <w:pStyle w:val="ListParagraph"/>
        <w:ind w:left="360"/>
        <w:rPr>
          <w:b/>
          <w:sz w:val="18"/>
          <w:szCs w:val="18"/>
        </w:rPr>
      </w:pPr>
      <w:r>
        <w:rPr>
          <w:b/>
          <w:sz w:val="18"/>
          <w:szCs w:val="18"/>
        </w:rPr>
        <w:t xml:space="preserve">        </w:t>
      </w:r>
    </w:p>
    <w:p w:rsidR="00AC03F6" w:rsidRDefault="00AC03F6" w:rsidP="00B25E83">
      <w:pPr>
        <w:pStyle w:val="ListParagraph"/>
        <w:ind w:left="360"/>
        <w:rPr>
          <w:b/>
          <w:sz w:val="18"/>
          <w:szCs w:val="18"/>
        </w:rPr>
      </w:pPr>
    </w:p>
    <w:p w:rsidR="00AC03F6" w:rsidRPr="005C5F98" w:rsidRDefault="00AC03F6" w:rsidP="00B25E83">
      <w:pPr>
        <w:pStyle w:val="ListParagraph"/>
        <w:ind w:left="360"/>
        <w:rPr>
          <w:b/>
          <w:sz w:val="18"/>
          <w:szCs w:val="18"/>
        </w:rPr>
      </w:pPr>
    </w:p>
    <w:p w:rsidR="005C5F98" w:rsidRDefault="005C5F98" w:rsidP="00B25E83">
      <w:pPr>
        <w:pStyle w:val="ListParagraph"/>
        <w:ind w:left="360"/>
        <w:rPr>
          <w:b/>
          <w:sz w:val="12"/>
          <w:szCs w:val="12"/>
        </w:rPr>
      </w:pPr>
    </w:p>
    <w:p w:rsidR="000B6A19" w:rsidRDefault="000B6A19" w:rsidP="00323FC8">
      <w:pPr>
        <w:pStyle w:val="ListParagraph"/>
        <w:ind w:left="2880" w:hanging="2160"/>
        <w:jc w:val="both"/>
        <w:rPr>
          <w:b/>
        </w:rPr>
      </w:pPr>
    </w:p>
    <w:p w:rsidR="00FE08FE" w:rsidRPr="00323FC8" w:rsidRDefault="00907CAC" w:rsidP="00323FC8">
      <w:pPr>
        <w:pStyle w:val="ListParagraph"/>
        <w:ind w:left="2880" w:hanging="2160"/>
        <w:jc w:val="both"/>
        <w:rPr>
          <w:sz w:val="18"/>
          <w:szCs w:val="18"/>
        </w:rPr>
      </w:pPr>
      <w:r>
        <w:rPr>
          <w:b/>
        </w:rPr>
        <w:tab/>
      </w:r>
    </w:p>
    <w:p w:rsidR="00907CAC" w:rsidRPr="00D01C47" w:rsidRDefault="009863E4" w:rsidP="00B25E83">
      <w:pPr>
        <w:pStyle w:val="ListParagraph"/>
        <w:ind w:left="360"/>
        <w:rPr>
          <w:b/>
          <w:sz w:val="20"/>
          <w:szCs w:val="20"/>
        </w:rPr>
      </w:pPr>
      <w:r w:rsidRPr="00D01C47">
        <w:rPr>
          <w:b/>
          <w:sz w:val="20"/>
          <w:szCs w:val="20"/>
        </w:rPr>
        <w:t>2.3</w:t>
      </w:r>
      <w:r w:rsidR="00907CAC" w:rsidRPr="00D01C47">
        <w:rPr>
          <w:b/>
          <w:sz w:val="20"/>
          <w:szCs w:val="20"/>
        </w:rPr>
        <w:t xml:space="preserve"> </w:t>
      </w:r>
      <w:r w:rsidRPr="00D01C47">
        <w:rPr>
          <w:b/>
          <w:sz w:val="20"/>
          <w:szCs w:val="20"/>
        </w:rPr>
        <w:t>OTHER HAZARDS WHICH DO NOT RESULT IN CLASSIFICATION</w:t>
      </w:r>
    </w:p>
    <w:p w:rsidR="006E14F2" w:rsidRPr="00D01C47" w:rsidRDefault="00907CAC" w:rsidP="00B25E83">
      <w:pPr>
        <w:pStyle w:val="ListParagraph"/>
        <w:ind w:left="360"/>
        <w:rPr>
          <w:b/>
          <w:sz w:val="20"/>
          <w:szCs w:val="20"/>
        </w:rPr>
      </w:pPr>
      <w:r w:rsidRPr="00D01C47">
        <w:rPr>
          <w:b/>
          <w:sz w:val="20"/>
          <w:szCs w:val="20"/>
        </w:rPr>
        <w:tab/>
      </w:r>
    </w:p>
    <w:p w:rsidR="009863E4" w:rsidRPr="00D01C47" w:rsidRDefault="009863E4" w:rsidP="009863E4">
      <w:pPr>
        <w:pStyle w:val="ListParagraph"/>
        <w:ind w:left="2880" w:hanging="2160"/>
        <w:rPr>
          <w:noProof/>
          <w:sz w:val="20"/>
          <w:szCs w:val="20"/>
        </w:rPr>
      </w:pPr>
      <w:r w:rsidRPr="00D01C47">
        <w:rPr>
          <w:b/>
          <w:noProof/>
          <w:sz w:val="20"/>
          <w:szCs w:val="20"/>
        </w:rPr>
        <w:t>Unclassified Hazards</w:t>
      </w:r>
      <w:r w:rsidRPr="00D01C47">
        <w:rPr>
          <w:b/>
          <w:noProof/>
          <w:sz w:val="20"/>
          <w:szCs w:val="20"/>
        </w:rPr>
        <w:tab/>
      </w:r>
      <w:r w:rsidRPr="00D01C47">
        <w:rPr>
          <w:b/>
          <w:noProof/>
          <w:sz w:val="20"/>
          <w:szCs w:val="20"/>
        </w:rPr>
        <w:tab/>
      </w:r>
      <w:r w:rsidRPr="00D01C47">
        <w:rPr>
          <w:b/>
          <w:noProof/>
          <w:sz w:val="20"/>
          <w:szCs w:val="20"/>
        </w:rPr>
        <w:tab/>
      </w:r>
      <w:r w:rsidRPr="00D01C47">
        <w:rPr>
          <w:noProof/>
          <w:sz w:val="20"/>
          <w:szCs w:val="20"/>
        </w:rPr>
        <w:t>: None identified.</w:t>
      </w:r>
    </w:p>
    <w:p w:rsidR="00B25E83" w:rsidRDefault="00B25E83" w:rsidP="00B25E83">
      <w:pPr>
        <w:pStyle w:val="ListParagraph"/>
        <w:ind w:left="360"/>
        <w:rPr>
          <w:b/>
          <w:noProof/>
          <w:sz w:val="20"/>
          <w:szCs w:val="20"/>
        </w:rPr>
      </w:pPr>
    </w:p>
    <w:p w:rsidR="000B6A19" w:rsidRPr="00D01C47" w:rsidRDefault="000B6A19" w:rsidP="00B25E83">
      <w:pPr>
        <w:pStyle w:val="ListParagraph"/>
        <w:ind w:left="360"/>
        <w:rPr>
          <w:b/>
          <w:noProof/>
          <w:sz w:val="20"/>
          <w:szCs w:val="20"/>
        </w:rPr>
      </w:pPr>
    </w:p>
    <w:p w:rsidR="00B25E83" w:rsidRPr="00D01C47" w:rsidRDefault="00B25E83" w:rsidP="00BA62C0">
      <w:pPr>
        <w:pStyle w:val="ListParagraph"/>
        <w:ind w:left="360"/>
        <w:rPr>
          <w:b/>
          <w:noProof/>
          <w:sz w:val="20"/>
          <w:szCs w:val="20"/>
        </w:rPr>
      </w:pPr>
      <w:r w:rsidRPr="00D01C47">
        <w:rPr>
          <w:b/>
          <w:noProof/>
          <w:sz w:val="20"/>
          <w:szCs w:val="20"/>
        </w:rPr>
        <w:t>2.</w:t>
      </w:r>
      <w:r w:rsidR="009863E4" w:rsidRPr="00D01C47">
        <w:rPr>
          <w:b/>
          <w:noProof/>
          <w:sz w:val="20"/>
          <w:szCs w:val="20"/>
        </w:rPr>
        <w:t>4 UNKNOWN ACUTE TOXICITY</w:t>
      </w:r>
    </w:p>
    <w:p w:rsidR="00907CAC" w:rsidRPr="00D01C47" w:rsidRDefault="00862E58" w:rsidP="00907CAC">
      <w:pPr>
        <w:pStyle w:val="ListParagraph"/>
        <w:ind w:left="2880" w:hanging="2160"/>
        <w:rPr>
          <w:sz w:val="20"/>
          <w:szCs w:val="20"/>
        </w:rPr>
      </w:pPr>
      <w:r>
        <w:rPr>
          <w:noProof/>
          <w:sz w:val="20"/>
          <w:szCs w:val="20"/>
        </w:rPr>
        <w:t>50</w:t>
      </w:r>
      <w:r w:rsidR="005C44CC" w:rsidRPr="00D01C47">
        <w:rPr>
          <w:noProof/>
          <w:sz w:val="20"/>
          <w:szCs w:val="20"/>
        </w:rPr>
        <w:t>% of the mixture consists of ingredients of unknown acute t</w:t>
      </w:r>
      <w:r w:rsidR="00907CAC" w:rsidRPr="00D01C47">
        <w:rPr>
          <w:noProof/>
          <w:sz w:val="20"/>
          <w:szCs w:val="20"/>
        </w:rPr>
        <w:t>oxicity</w:t>
      </w:r>
      <w:r w:rsidR="009863E4" w:rsidRPr="00D01C47">
        <w:rPr>
          <w:noProof/>
          <w:sz w:val="20"/>
          <w:szCs w:val="20"/>
        </w:rPr>
        <w:t xml:space="preserve"> (Oral)</w:t>
      </w:r>
      <w:r w:rsidR="009863E4" w:rsidRPr="00D01C47">
        <w:rPr>
          <w:noProof/>
          <w:sz w:val="20"/>
          <w:szCs w:val="20"/>
        </w:rPr>
        <w:tab/>
      </w:r>
      <w:r w:rsidR="00907CAC" w:rsidRPr="00D01C47">
        <w:rPr>
          <w:noProof/>
          <w:sz w:val="20"/>
          <w:szCs w:val="20"/>
        </w:rPr>
        <w:tab/>
      </w:r>
      <w:r w:rsidR="009863E4" w:rsidRPr="00D01C47">
        <w:rPr>
          <w:noProof/>
          <w:sz w:val="20"/>
          <w:szCs w:val="20"/>
        </w:rPr>
        <w:tab/>
      </w:r>
      <w:r w:rsidR="009863E4" w:rsidRPr="00D01C47">
        <w:rPr>
          <w:noProof/>
          <w:sz w:val="20"/>
          <w:szCs w:val="20"/>
        </w:rPr>
        <w:tab/>
      </w:r>
    </w:p>
    <w:p w:rsidR="009863E4" w:rsidRPr="00D01C47" w:rsidRDefault="00862E58" w:rsidP="009863E4">
      <w:pPr>
        <w:pStyle w:val="ListParagraph"/>
        <w:ind w:left="2880" w:hanging="2160"/>
        <w:rPr>
          <w:sz w:val="20"/>
          <w:szCs w:val="20"/>
        </w:rPr>
      </w:pPr>
      <w:r>
        <w:rPr>
          <w:noProof/>
          <w:sz w:val="20"/>
          <w:szCs w:val="20"/>
        </w:rPr>
        <w:t>56</w:t>
      </w:r>
      <w:r w:rsidR="005C44CC" w:rsidRPr="00D01C47">
        <w:rPr>
          <w:noProof/>
          <w:sz w:val="20"/>
          <w:szCs w:val="20"/>
        </w:rPr>
        <w:t>% of the mixture consists of ingredients of unknown acute t</w:t>
      </w:r>
      <w:r w:rsidR="009863E4" w:rsidRPr="00D01C47">
        <w:rPr>
          <w:noProof/>
          <w:sz w:val="20"/>
          <w:szCs w:val="20"/>
        </w:rPr>
        <w:t>oxicity (Dermal)</w:t>
      </w:r>
      <w:r w:rsidR="009863E4" w:rsidRPr="00D01C47">
        <w:rPr>
          <w:noProof/>
          <w:sz w:val="20"/>
          <w:szCs w:val="20"/>
        </w:rPr>
        <w:tab/>
      </w:r>
      <w:r w:rsidR="009863E4" w:rsidRPr="00D01C47">
        <w:rPr>
          <w:noProof/>
          <w:sz w:val="20"/>
          <w:szCs w:val="20"/>
        </w:rPr>
        <w:tab/>
      </w:r>
      <w:r w:rsidR="009863E4" w:rsidRPr="00D01C47">
        <w:rPr>
          <w:noProof/>
          <w:sz w:val="20"/>
          <w:szCs w:val="20"/>
        </w:rPr>
        <w:tab/>
      </w:r>
    </w:p>
    <w:p w:rsidR="009863E4" w:rsidRDefault="009863E4" w:rsidP="005C44CC">
      <w:pPr>
        <w:pStyle w:val="ListParagraph"/>
        <w:ind w:left="2880" w:hanging="2160"/>
      </w:pPr>
      <w:r>
        <w:rPr>
          <w:b/>
          <w:noProof/>
        </w:rPr>
        <w:tab/>
      </w:r>
      <w:r>
        <w:rPr>
          <w:b/>
          <w:noProof/>
        </w:rPr>
        <w:tab/>
      </w:r>
    </w:p>
    <w:p w:rsidR="00B25E83" w:rsidRDefault="00B25E83"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49315D" w:rsidRDefault="0049315D" w:rsidP="00B25E83">
      <w:pPr>
        <w:pStyle w:val="ListParagraph"/>
        <w:ind w:left="3600" w:hanging="2880"/>
        <w:jc w:val="both"/>
      </w:pPr>
    </w:p>
    <w:p w:rsidR="0049315D" w:rsidRDefault="0049315D" w:rsidP="00B25E83">
      <w:pPr>
        <w:pStyle w:val="ListParagraph"/>
        <w:ind w:left="3600" w:hanging="2880"/>
        <w:jc w:val="both"/>
      </w:pPr>
    </w:p>
    <w:p w:rsidR="00454341" w:rsidRPr="00BF4B36" w:rsidRDefault="00454341" w:rsidP="00B25E83">
      <w:pPr>
        <w:pStyle w:val="ListParagraph"/>
        <w:ind w:left="3600" w:hanging="2880"/>
        <w:jc w:val="both"/>
      </w:pPr>
    </w:p>
    <w:p w:rsidR="00B25E83" w:rsidRPr="00ED5CE1" w:rsidRDefault="00B25E83" w:rsidP="00B25E83">
      <w:pPr>
        <w:pStyle w:val="ListParagraph"/>
        <w:ind w:left="3600" w:hanging="2880"/>
        <w:rPr>
          <w:b/>
          <w:noProof/>
        </w:rPr>
      </w:pPr>
      <w:r>
        <w:rPr>
          <w:b/>
          <w:noProof/>
        </w:rPr>
        <w:lastRenderedPageBreak/>
        <mc:AlternateContent>
          <mc:Choice Requires="wps">
            <w:drawing>
              <wp:anchor distT="0" distB="0" distL="114300" distR="114300" simplePos="0" relativeHeight="251651584" behindDoc="0" locked="0" layoutInCell="0" allowOverlap="1">
                <wp:simplePos x="0" y="0"/>
                <wp:positionH relativeFrom="column">
                  <wp:posOffset>28574</wp:posOffset>
                </wp:positionH>
                <wp:positionV relativeFrom="paragraph">
                  <wp:posOffset>-952</wp:posOffset>
                </wp:positionV>
                <wp:extent cx="6367463" cy="357505"/>
                <wp:effectExtent l="19050" t="19050" r="1460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7505"/>
                        </a:xfrm>
                        <a:prstGeom prst="rect">
                          <a:avLst/>
                        </a:prstGeom>
                        <a:solidFill>
                          <a:srgbClr val="FFFFFF"/>
                        </a:solidFill>
                        <a:ln w="38100" cmpd="dbl">
                          <a:solidFill>
                            <a:srgbClr val="000000"/>
                          </a:solidFill>
                          <a:miter lim="800000"/>
                          <a:headEnd/>
                          <a:tailEnd/>
                        </a:ln>
                      </wps:spPr>
                      <wps:txbx>
                        <w:txbxContent>
                          <w:p w:rsidR="0049315D" w:rsidRDefault="0049315D" w:rsidP="00B25E83">
                            <w:pPr>
                              <w:rPr>
                                <w:sz w:val="32"/>
                              </w:rPr>
                            </w:pPr>
                            <w:r>
                              <w:rPr>
                                <w:b/>
                                <w:bCs/>
                                <w:sz w:val="24"/>
                              </w:rPr>
                              <w:t>3. COMPOSITION/INFORMATION ON INGREDIENTS</w:t>
                            </w:r>
                          </w:p>
                          <w:p w:rsidR="0049315D" w:rsidRDefault="0049315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05pt;width:501.4pt;height:2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" o:allowincell="f" strokeweight="3pt">
                <v:stroke linestyle="thinThin"/>
                <v:textbox>
                  <w:txbxContent>
                    <w:p w:rsidR="0049315D" w:rsidRDefault="0049315D" w:rsidP="00B25E83">
                      <w:pPr>
                        <w:rPr>
                          <w:sz w:val="32"/>
                        </w:rPr>
                      </w:pPr>
                      <w:r>
                        <w:rPr>
                          <w:b/>
                          <w:bCs/>
                          <w:sz w:val="24"/>
                        </w:rPr>
                        <w:t>3. COMPOSITION/INFORMATION ON INGREDIENTS</w:t>
                      </w:r>
                    </w:p>
                    <w:p w:rsidR="0049315D" w:rsidRDefault="0049315D" w:rsidP="00B25E83">
                      <w:pPr>
                        <w:rPr>
                          <w:sz w:val="32"/>
                        </w:rPr>
                      </w:pPr>
                    </w:p>
                  </w:txbxContent>
                </v:textbox>
              </v:shape>
            </w:pict>
          </mc:Fallback>
        </mc:AlternateContent>
      </w:r>
    </w:p>
    <w:p w:rsidR="00B25E83" w:rsidRPr="00E65C30" w:rsidRDefault="00B25E83" w:rsidP="00B25E83">
      <w:pPr>
        <w:pStyle w:val="ListParagraph"/>
        <w:ind w:left="360"/>
      </w:pPr>
    </w:p>
    <w:p w:rsidR="00B25E83" w:rsidRPr="00D01C47" w:rsidRDefault="00B25E83" w:rsidP="00BF4B36">
      <w:pPr>
        <w:spacing w:after="0"/>
        <w:ind w:firstLine="360"/>
        <w:rPr>
          <w:b/>
          <w:sz w:val="20"/>
          <w:szCs w:val="20"/>
        </w:rPr>
      </w:pPr>
      <w:r w:rsidRPr="00D01C47">
        <w:rPr>
          <w:b/>
          <w:sz w:val="20"/>
          <w:szCs w:val="20"/>
        </w:rPr>
        <w:t xml:space="preserve">3.1 </w:t>
      </w:r>
      <w:r w:rsidR="00BA62C0" w:rsidRPr="00D01C47">
        <w:rPr>
          <w:b/>
          <w:sz w:val="20"/>
          <w:szCs w:val="20"/>
        </w:rPr>
        <w:t>SUBSTANCE / MIXTURE</w:t>
      </w:r>
    </w:p>
    <w:p w:rsidR="00BA62C0" w:rsidRPr="00D01C47" w:rsidRDefault="00BA62C0" w:rsidP="00BF4B36">
      <w:pPr>
        <w:spacing w:after="0"/>
        <w:ind w:firstLine="360"/>
        <w:rPr>
          <w:sz w:val="20"/>
          <w:szCs w:val="20"/>
        </w:rPr>
      </w:pPr>
      <w:r w:rsidRPr="00D01C47">
        <w:rPr>
          <w:b/>
          <w:sz w:val="20"/>
          <w:szCs w:val="20"/>
        </w:rPr>
        <w:t>Substance / Mixture</w:t>
      </w:r>
      <w:r w:rsidRPr="00D01C47">
        <w:rPr>
          <w:b/>
          <w:sz w:val="20"/>
          <w:szCs w:val="20"/>
        </w:rPr>
        <w:tab/>
      </w:r>
      <w:r w:rsidRPr="00D01C47">
        <w:rPr>
          <w:b/>
          <w:sz w:val="20"/>
          <w:szCs w:val="20"/>
        </w:rPr>
        <w:tab/>
        <w:t>:</w:t>
      </w:r>
      <w:r w:rsidR="00247E8E">
        <w:rPr>
          <w:b/>
          <w:sz w:val="20"/>
          <w:szCs w:val="20"/>
        </w:rPr>
        <w:t xml:space="preserve"> </w:t>
      </w:r>
      <w:r w:rsidRPr="00D01C47">
        <w:rPr>
          <w:sz w:val="20"/>
          <w:szCs w:val="20"/>
        </w:rPr>
        <w:t>Mixture</w:t>
      </w:r>
    </w:p>
    <w:p w:rsidR="00BA62C0" w:rsidRPr="00D01C47" w:rsidRDefault="00BA62C0" w:rsidP="00BF4B36">
      <w:pPr>
        <w:spacing w:after="0"/>
        <w:ind w:firstLine="360"/>
        <w:rPr>
          <w:sz w:val="20"/>
          <w:szCs w:val="20"/>
        </w:rPr>
      </w:pPr>
    </w:p>
    <w:p w:rsidR="00BA62C0" w:rsidRPr="00D01C47" w:rsidRDefault="00BA62C0" w:rsidP="00BF4B36">
      <w:pPr>
        <w:spacing w:after="0"/>
        <w:ind w:firstLine="360"/>
        <w:rPr>
          <w:b/>
          <w:sz w:val="20"/>
          <w:szCs w:val="20"/>
        </w:rPr>
      </w:pPr>
      <w:r w:rsidRPr="00D01C47">
        <w:rPr>
          <w:b/>
          <w:sz w:val="20"/>
          <w:szCs w:val="20"/>
        </w:rPr>
        <w:t>3.2</w:t>
      </w:r>
      <w:r w:rsidRPr="00D01C47">
        <w:rPr>
          <w:sz w:val="20"/>
          <w:szCs w:val="20"/>
        </w:rPr>
        <w:t xml:space="preserve"> </w:t>
      </w:r>
      <w:r w:rsidRPr="00D01C47">
        <w:rPr>
          <w:b/>
          <w:sz w:val="20"/>
          <w:szCs w:val="20"/>
        </w:rPr>
        <w:t>COMPOSITION</w:t>
      </w:r>
    </w:p>
    <w:p w:rsidR="00BF4B36" w:rsidRPr="00BF4B36" w:rsidRDefault="00BF4B36" w:rsidP="00BF4B36">
      <w:pPr>
        <w:spacing w:after="0"/>
        <w:ind w:firstLine="360"/>
        <w:rPr>
          <w:b/>
          <w:sz w:val="12"/>
          <w:szCs w:val="12"/>
        </w:rPr>
      </w:pPr>
    </w:p>
    <w:tbl>
      <w:tblPr>
        <w:tblStyle w:val="TableGrid"/>
        <w:tblW w:w="0" w:type="auto"/>
        <w:tblInd w:w="378" w:type="dxa"/>
        <w:tblLayout w:type="fixed"/>
        <w:tblLook w:val="04A0" w:firstRow="1" w:lastRow="0" w:firstColumn="1" w:lastColumn="0" w:noHBand="0" w:noVBand="1"/>
      </w:tblPr>
      <w:tblGrid>
        <w:gridCol w:w="3127"/>
        <w:gridCol w:w="1350"/>
        <w:gridCol w:w="1103"/>
        <w:gridCol w:w="3510"/>
      </w:tblGrid>
      <w:tr w:rsidR="00BA62C0" w:rsidTr="00F73423">
        <w:tc>
          <w:tcPr>
            <w:tcW w:w="3127" w:type="dxa"/>
            <w:shd w:val="clear" w:color="auto" w:fill="FFFF00"/>
          </w:tcPr>
          <w:p w:rsidR="00BA62C0" w:rsidRDefault="00BA62C0" w:rsidP="00A51423">
            <w:pPr>
              <w:pStyle w:val="ListParagraph"/>
              <w:ind w:left="0"/>
              <w:jc w:val="center"/>
              <w:rPr>
                <w:b/>
              </w:rPr>
            </w:pPr>
            <w:r>
              <w:rPr>
                <w:b/>
              </w:rPr>
              <w:t>Substance Name</w:t>
            </w:r>
          </w:p>
        </w:tc>
        <w:tc>
          <w:tcPr>
            <w:tcW w:w="1350" w:type="dxa"/>
            <w:shd w:val="clear" w:color="auto" w:fill="FFFF00"/>
          </w:tcPr>
          <w:p w:rsidR="00BA62C0" w:rsidRDefault="00BA62C0" w:rsidP="00A51423">
            <w:pPr>
              <w:pStyle w:val="ListParagraph"/>
              <w:ind w:left="0"/>
              <w:jc w:val="center"/>
              <w:rPr>
                <w:b/>
              </w:rPr>
            </w:pPr>
            <w:r>
              <w:rPr>
                <w:b/>
              </w:rPr>
              <w:t>CAS</w:t>
            </w:r>
          </w:p>
        </w:tc>
        <w:tc>
          <w:tcPr>
            <w:tcW w:w="1103" w:type="dxa"/>
            <w:shd w:val="clear" w:color="auto" w:fill="FFFF00"/>
          </w:tcPr>
          <w:p w:rsidR="00BA62C0" w:rsidRDefault="00BA62C0" w:rsidP="00907CAC">
            <w:pPr>
              <w:pStyle w:val="ListParagraph"/>
              <w:ind w:left="0"/>
              <w:jc w:val="center"/>
              <w:rPr>
                <w:b/>
              </w:rPr>
            </w:pPr>
            <w:r>
              <w:rPr>
                <w:b/>
              </w:rPr>
              <w:t xml:space="preserve">% </w:t>
            </w:r>
            <w:proofErr w:type="spellStart"/>
            <w:r>
              <w:rPr>
                <w:b/>
              </w:rPr>
              <w:t>wt</w:t>
            </w:r>
            <w:proofErr w:type="spellEnd"/>
            <w:r>
              <w:rPr>
                <w:b/>
              </w:rPr>
              <w:t xml:space="preserve"> Range</w:t>
            </w:r>
          </w:p>
        </w:tc>
        <w:tc>
          <w:tcPr>
            <w:tcW w:w="3510" w:type="dxa"/>
            <w:shd w:val="clear" w:color="auto" w:fill="FFFF00"/>
          </w:tcPr>
          <w:p w:rsidR="00BA62C0" w:rsidRDefault="00BA62C0" w:rsidP="00907CAC">
            <w:pPr>
              <w:pStyle w:val="ListParagraph"/>
              <w:ind w:left="0"/>
              <w:jc w:val="center"/>
              <w:rPr>
                <w:b/>
              </w:rPr>
            </w:pPr>
            <w:r>
              <w:rPr>
                <w:b/>
              </w:rPr>
              <w:t>Classification</w:t>
            </w:r>
          </w:p>
        </w:tc>
      </w:tr>
      <w:tr w:rsidR="00EF2DF2" w:rsidTr="00F73423">
        <w:tc>
          <w:tcPr>
            <w:tcW w:w="3127" w:type="dxa"/>
          </w:tcPr>
          <w:p w:rsidR="00EF2DF2" w:rsidRPr="00EF2DF2" w:rsidRDefault="00862E58" w:rsidP="00EF2DF2">
            <w:pPr>
              <w:pStyle w:val="ListParagraph"/>
              <w:ind w:left="0"/>
              <w:rPr>
                <w:sz w:val="16"/>
                <w:szCs w:val="16"/>
              </w:rPr>
            </w:pPr>
            <w:r>
              <w:rPr>
                <w:sz w:val="16"/>
                <w:szCs w:val="16"/>
              </w:rPr>
              <w:t>n-</w:t>
            </w:r>
            <w:r w:rsidR="00EF2DF2">
              <w:rPr>
                <w:sz w:val="16"/>
                <w:szCs w:val="16"/>
              </w:rPr>
              <w:t>Hexane</w:t>
            </w:r>
          </w:p>
        </w:tc>
        <w:tc>
          <w:tcPr>
            <w:tcW w:w="1350" w:type="dxa"/>
          </w:tcPr>
          <w:p w:rsidR="00EF2DF2" w:rsidRPr="00EF2DF2" w:rsidRDefault="00EF2DF2" w:rsidP="00EF2DF2">
            <w:pPr>
              <w:pStyle w:val="ListParagraph"/>
              <w:ind w:left="0"/>
              <w:jc w:val="center"/>
              <w:rPr>
                <w:sz w:val="16"/>
                <w:szCs w:val="16"/>
              </w:rPr>
            </w:pPr>
            <w:r>
              <w:rPr>
                <w:sz w:val="16"/>
                <w:szCs w:val="16"/>
              </w:rPr>
              <w:t>110-54-3</w:t>
            </w:r>
          </w:p>
        </w:tc>
        <w:tc>
          <w:tcPr>
            <w:tcW w:w="1103" w:type="dxa"/>
          </w:tcPr>
          <w:p w:rsidR="00EF2DF2" w:rsidRPr="00EF2DF2" w:rsidRDefault="00862E58" w:rsidP="00EF2DF2">
            <w:pPr>
              <w:pStyle w:val="ListParagraph"/>
              <w:ind w:left="0"/>
              <w:jc w:val="center"/>
              <w:rPr>
                <w:sz w:val="16"/>
                <w:szCs w:val="16"/>
              </w:rPr>
            </w:pPr>
            <w:r>
              <w:rPr>
                <w:sz w:val="16"/>
                <w:szCs w:val="16"/>
              </w:rPr>
              <w:t>30-60</w:t>
            </w:r>
          </w:p>
        </w:tc>
        <w:tc>
          <w:tcPr>
            <w:tcW w:w="3510" w:type="dxa"/>
          </w:tcPr>
          <w:p w:rsidR="00EF2DF2" w:rsidRPr="00EF2DF2" w:rsidRDefault="00EF2DF2" w:rsidP="00EF2DF2">
            <w:pPr>
              <w:pStyle w:val="ListParagraph"/>
              <w:ind w:left="0"/>
              <w:rPr>
                <w:sz w:val="16"/>
                <w:szCs w:val="16"/>
              </w:rPr>
            </w:pPr>
            <w:r w:rsidRPr="00EF2DF2">
              <w:rPr>
                <w:sz w:val="16"/>
                <w:szCs w:val="16"/>
              </w:rPr>
              <w:t xml:space="preserve">Flam. Liq. 2, H225            Skin </w:t>
            </w:r>
            <w:proofErr w:type="spellStart"/>
            <w:r w:rsidRPr="00EF2DF2">
              <w:rPr>
                <w:sz w:val="16"/>
                <w:szCs w:val="16"/>
              </w:rPr>
              <w:t>Irrit</w:t>
            </w:r>
            <w:proofErr w:type="spellEnd"/>
            <w:r w:rsidRPr="00EF2DF2">
              <w:rPr>
                <w:sz w:val="16"/>
                <w:szCs w:val="16"/>
              </w:rPr>
              <w:t>. 2, H315</w:t>
            </w:r>
          </w:p>
          <w:p w:rsidR="00EF2DF2" w:rsidRDefault="00EF2DF2" w:rsidP="00EF2DF2">
            <w:pPr>
              <w:pStyle w:val="ListParagraph"/>
              <w:ind w:left="0"/>
              <w:rPr>
                <w:sz w:val="16"/>
                <w:szCs w:val="16"/>
              </w:rPr>
            </w:pPr>
            <w:proofErr w:type="spellStart"/>
            <w:r w:rsidRPr="00EF2DF2">
              <w:rPr>
                <w:sz w:val="16"/>
                <w:szCs w:val="16"/>
              </w:rPr>
              <w:t>STOT</w:t>
            </w:r>
            <w:proofErr w:type="spellEnd"/>
            <w:r w:rsidRPr="00EF2DF2">
              <w:rPr>
                <w:sz w:val="16"/>
                <w:szCs w:val="16"/>
              </w:rPr>
              <w:t xml:space="preserve"> SE 3, H336               Asp. </w:t>
            </w:r>
            <w:proofErr w:type="spellStart"/>
            <w:r w:rsidRPr="00EF2DF2">
              <w:rPr>
                <w:sz w:val="16"/>
                <w:szCs w:val="16"/>
              </w:rPr>
              <w:t>Tox</w:t>
            </w:r>
            <w:proofErr w:type="spellEnd"/>
            <w:r w:rsidRPr="00EF2DF2">
              <w:rPr>
                <w:sz w:val="16"/>
                <w:szCs w:val="16"/>
              </w:rPr>
              <w:t>. 1, H304</w:t>
            </w:r>
          </w:p>
          <w:p w:rsidR="00EF2DF2" w:rsidRPr="00EF2DF2" w:rsidRDefault="00EF2DF2" w:rsidP="00EF2DF2">
            <w:pPr>
              <w:pStyle w:val="ListParagraph"/>
              <w:ind w:left="0"/>
              <w:rPr>
                <w:sz w:val="16"/>
                <w:szCs w:val="16"/>
              </w:rPr>
            </w:pPr>
            <w:proofErr w:type="spellStart"/>
            <w:r>
              <w:rPr>
                <w:sz w:val="16"/>
                <w:szCs w:val="16"/>
              </w:rPr>
              <w:t>Repr</w:t>
            </w:r>
            <w:proofErr w:type="spellEnd"/>
            <w:r>
              <w:rPr>
                <w:sz w:val="16"/>
                <w:szCs w:val="16"/>
              </w:rPr>
              <w:t xml:space="preserve">. 2, H361                    </w:t>
            </w:r>
            <w:proofErr w:type="spellStart"/>
            <w:r>
              <w:rPr>
                <w:sz w:val="16"/>
                <w:szCs w:val="16"/>
              </w:rPr>
              <w:t>STOT</w:t>
            </w:r>
            <w:proofErr w:type="spellEnd"/>
            <w:r>
              <w:rPr>
                <w:sz w:val="16"/>
                <w:szCs w:val="16"/>
              </w:rPr>
              <w:t xml:space="preserve"> RE 2, H373</w:t>
            </w:r>
          </w:p>
          <w:p w:rsidR="00EF2DF2" w:rsidRPr="00EF2DF2" w:rsidRDefault="00EF2DF2" w:rsidP="00EF2DF2">
            <w:pPr>
              <w:pStyle w:val="ListParagraph"/>
              <w:ind w:left="0"/>
              <w:rPr>
                <w:sz w:val="16"/>
                <w:szCs w:val="16"/>
              </w:rPr>
            </w:pPr>
            <w:r>
              <w:rPr>
                <w:sz w:val="16"/>
                <w:szCs w:val="16"/>
              </w:rPr>
              <w:t xml:space="preserve">Aquatic Acute </w:t>
            </w:r>
            <w:r w:rsidRPr="00EF2DF2">
              <w:rPr>
                <w:sz w:val="16"/>
                <w:szCs w:val="16"/>
              </w:rPr>
              <w:t xml:space="preserve">2, </w:t>
            </w:r>
            <w:r>
              <w:rPr>
                <w:sz w:val="16"/>
                <w:szCs w:val="16"/>
              </w:rPr>
              <w:t>H40</w:t>
            </w:r>
            <w:r w:rsidRPr="00EF2DF2">
              <w:rPr>
                <w:sz w:val="16"/>
                <w:szCs w:val="16"/>
              </w:rPr>
              <w:t>1</w:t>
            </w:r>
            <w:r>
              <w:rPr>
                <w:sz w:val="16"/>
                <w:szCs w:val="16"/>
              </w:rPr>
              <w:t xml:space="preserve">  Aquatic Chronic 2, H411</w:t>
            </w:r>
          </w:p>
        </w:tc>
      </w:tr>
      <w:tr w:rsidR="00862E58" w:rsidTr="00F73423">
        <w:tc>
          <w:tcPr>
            <w:tcW w:w="3127" w:type="dxa"/>
          </w:tcPr>
          <w:p w:rsidR="00862E58" w:rsidRDefault="00862E58" w:rsidP="00EF2DF2">
            <w:pPr>
              <w:pStyle w:val="ListParagraph"/>
              <w:ind w:left="0"/>
              <w:rPr>
                <w:sz w:val="16"/>
                <w:szCs w:val="16"/>
              </w:rPr>
            </w:pPr>
            <w:r>
              <w:rPr>
                <w:sz w:val="16"/>
                <w:szCs w:val="16"/>
              </w:rPr>
              <w:t xml:space="preserve">n-Butane </w:t>
            </w:r>
          </w:p>
        </w:tc>
        <w:tc>
          <w:tcPr>
            <w:tcW w:w="1350" w:type="dxa"/>
          </w:tcPr>
          <w:p w:rsidR="00862E58" w:rsidRDefault="00862E58" w:rsidP="00EF2DF2">
            <w:pPr>
              <w:pStyle w:val="ListParagraph"/>
              <w:ind w:left="0"/>
              <w:jc w:val="center"/>
              <w:rPr>
                <w:sz w:val="16"/>
                <w:szCs w:val="16"/>
              </w:rPr>
            </w:pPr>
            <w:r>
              <w:rPr>
                <w:sz w:val="16"/>
                <w:szCs w:val="16"/>
              </w:rPr>
              <w:t>106-97-8</w:t>
            </w:r>
          </w:p>
        </w:tc>
        <w:tc>
          <w:tcPr>
            <w:tcW w:w="1103" w:type="dxa"/>
          </w:tcPr>
          <w:p w:rsidR="00862E58" w:rsidRDefault="00862E58" w:rsidP="00EF2DF2">
            <w:pPr>
              <w:pStyle w:val="ListParagraph"/>
              <w:ind w:left="0"/>
              <w:jc w:val="center"/>
              <w:rPr>
                <w:sz w:val="16"/>
                <w:szCs w:val="16"/>
              </w:rPr>
            </w:pPr>
            <w:r>
              <w:rPr>
                <w:sz w:val="16"/>
                <w:szCs w:val="16"/>
              </w:rPr>
              <w:t>10-30</w:t>
            </w:r>
          </w:p>
        </w:tc>
        <w:tc>
          <w:tcPr>
            <w:tcW w:w="3510" w:type="dxa"/>
          </w:tcPr>
          <w:p w:rsidR="00862E58" w:rsidRPr="00EF2DF2" w:rsidRDefault="00862E58" w:rsidP="00EF2DF2">
            <w:pPr>
              <w:pStyle w:val="ListParagraph"/>
              <w:ind w:left="0"/>
              <w:rPr>
                <w:sz w:val="16"/>
                <w:szCs w:val="16"/>
              </w:rPr>
            </w:pPr>
            <w:r>
              <w:rPr>
                <w:sz w:val="16"/>
                <w:szCs w:val="16"/>
              </w:rPr>
              <w:t>Flam. Gas 1, H220             Press Gas (Diss.), H280</w:t>
            </w:r>
          </w:p>
        </w:tc>
      </w:tr>
      <w:tr w:rsidR="00862E58" w:rsidTr="00F73423">
        <w:tc>
          <w:tcPr>
            <w:tcW w:w="3127" w:type="dxa"/>
          </w:tcPr>
          <w:p w:rsidR="00862E58" w:rsidRDefault="00862E58" w:rsidP="00EF2DF2">
            <w:pPr>
              <w:pStyle w:val="ListParagraph"/>
              <w:ind w:left="0"/>
              <w:rPr>
                <w:sz w:val="16"/>
                <w:szCs w:val="16"/>
              </w:rPr>
            </w:pPr>
            <w:proofErr w:type="spellStart"/>
            <w:r>
              <w:rPr>
                <w:sz w:val="16"/>
                <w:szCs w:val="16"/>
              </w:rPr>
              <w:t>Isobutane</w:t>
            </w:r>
            <w:proofErr w:type="spellEnd"/>
          </w:p>
        </w:tc>
        <w:tc>
          <w:tcPr>
            <w:tcW w:w="1350" w:type="dxa"/>
          </w:tcPr>
          <w:p w:rsidR="00862E58" w:rsidRDefault="00862E58" w:rsidP="00EF2DF2">
            <w:pPr>
              <w:pStyle w:val="ListParagraph"/>
              <w:ind w:left="0"/>
              <w:jc w:val="center"/>
              <w:rPr>
                <w:sz w:val="16"/>
                <w:szCs w:val="16"/>
              </w:rPr>
            </w:pPr>
            <w:r>
              <w:rPr>
                <w:sz w:val="16"/>
                <w:szCs w:val="16"/>
              </w:rPr>
              <w:t>75-28-5</w:t>
            </w:r>
          </w:p>
        </w:tc>
        <w:tc>
          <w:tcPr>
            <w:tcW w:w="1103" w:type="dxa"/>
          </w:tcPr>
          <w:p w:rsidR="00862E58" w:rsidRDefault="00862E58" w:rsidP="00EF2DF2">
            <w:pPr>
              <w:pStyle w:val="ListParagraph"/>
              <w:ind w:left="0"/>
              <w:jc w:val="center"/>
              <w:rPr>
                <w:sz w:val="16"/>
                <w:szCs w:val="16"/>
              </w:rPr>
            </w:pPr>
            <w:r>
              <w:rPr>
                <w:sz w:val="16"/>
                <w:szCs w:val="16"/>
              </w:rPr>
              <w:t>10-30</w:t>
            </w:r>
          </w:p>
        </w:tc>
        <w:tc>
          <w:tcPr>
            <w:tcW w:w="3510" w:type="dxa"/>
          </w:tcPr>
          <w:p w:rsidR="00862E58" w:rsidRDefault="00862E58" w:rsidP="00EF2DF2">
            <w:pPr>
              <w:pStyle w:val="ListParagraph"/>
              <w:ind w:left="0"/>
              <w:rPr>
                <w:sz w:val="16"/>
                <w:szCs w:val="16"/>
              </w:rPr>
            </w:pPr>
            <w:r>
              <w:rPr>
                <w:sz w:val="16"/>
                <w:szCs w:val="16"/>
              </w:rPr>
              <w:t>Flam. Gas 1, H220             Press Gas (Diss.), H280</w:t>
            </w:r>
          </w:p>
        </w:tc>
      </w:tr>
      <w:tr w:rsidR="00862E58" w:rsidTr="00F73423">
        <w:tc>
          <w:tcPr>
            <w:tcW w:w="3127" w:type="dxa"/>
          </w:tcPr>
          <w:p w:rsidR="00862E58" w:rsidRDefault="00862E58" w:rsidP="00EF2DF2">
            <w:pPr>
              <w:pStyle w:val="ListParagraph"/>
              <w:ind w:left="0"/>
              <w:rPr>
                <w:sz w:val="16"/>
                <w:szCs w:val="16"/>
              </w:rPr>
            </w:pPr>
            <w:r>
              <w:rPr>
                <w:sz w:val="16"/>
                <w:szCs w:val="16"/>
              </w:rPr>
              <w:t>Propane</w:t>
            </w:r>
          </w:p>
        </w:tc>
        <w:tc>
          <w:tcPr>
            <w:tcW w:w="1350" w:type="dxa"/>
          </w:tcPr>
          <w:p w:rsidR="00862E58" w:rsidRDefault="00862E58" w:rsidP="00EF2DF2">
            <w:pPr>
              <w:pStyle w:val="ListParagraph"/>
              <w:ind w:left="0"/>
              <w:jc w:val="center"/>
              <w:rPr>
                <w:sz w:val="16"/>
                <w:szCs w:val="16"/>
              </w:rPr>
            </w:pPr>
            <w:r>
              <w:rPr>
                <w:sz w:val="16"/>
                <w:szCs w:val="16"/>
              </w:rPr>
              <w:t>74-98-6</w:t>
            </w:r>
          </w:p>
        </w:tc>
        <w:tc>
          <w:tcPr>
            <w:tcW w:w="1103" w:type="dxa"/>
          </w:tcPr>
          <w:p w:rsidR="00862E58" w:rsidRDefault="00862E58" w:rsidP="00EF2DF2">
            <w:pPr>
              <w:pStyle w:val="ListParagraph"/>
              <w:ind w:left="0"/>
              <w:jc w:val="center"/>
              <w:rPr>
                <w:sz w:val="16"/>
                <w:szCs w:val="16"/>
              </w:rPr>
            </w:pPr>
            <w:r>
              <w:rPr>
                <w:sz w:val="16"/>
                <w:szCs w:val="16"/>
              </w:rPr>
              <w:t>10-30</w:t>
            </w:r>
          </w:p>
        </w:tc>
        <w:tc>
          <w:tcPr>
            <w:tcW w:w="3510" w:type="dxa"/>
          </w:tcPr>
          <w:p w:rsidR="00862E58" w:rsidRDefault="00862E58" w:rsidP="00EF2DF2">
            <w:pPr>
              <w:pStyle w:val="ListParagraph"/>
              <w:ind w:left="0"/>
              <w:rPr>
                <w:sz w:val="16"/>
                <w:szCs w:val="16"/>
              </w:rPr>
            </w:pPr>
            <w:r>
              <w:rPr>
                <w:sz w:val="16"/>
                <w:szCs w:val="16"/>
              </w:rPr>
              <w:t>Flam. Gas 1, H220             Press Gas (Diss.), H280</w:t>
            </w:r>
          </w:p>
        </w:tc>
      </w:tr>
      <w:tr w:rsidR="00862E58" w:rsidTr="00F73423">
        <w:tc>
          <w:tcPr>
            <w:tcW w:w="3127" w:type="dxa"/>
          </w:tcPr>
          <w:p w:rsidR="00862E58" w:rsidRDefault="00862E58" w:rsidP="00EF2DF2">
            <w:pPr>
              <w:pStyle w:val="ListParagraph"/>
              <w:ind w:left="0"/>
              <w:rPr>
                <w:sz w:val="16"/>
                <w:szCs w:val="16"/>
              </w:rPr>
            </w:pPr>
            <w:r>
              <w:rPr>
                <w:sz w:val="16"/>
                <w:szCs w:val="16"/>
              </w:rPr>
              <w:t>Toluene</w:t>
            </w:r>
          </w:p>
        </w:tc>
        <w:tc>
          <w:tcPr>
            <w:tcW w:w="1350" w:type="dxa"/>
          </w:tcPr>
          <w:p w:rsidR="00862E58" w:rsidRDefault="00862E58" w:rsidP="00EF2DF2">
            <w:pPr>
              <w:pStyle w:val="ListParagraph"/>
              <w:ind w:left="0"/>
              <w:jc w:val="center"/>
              <w:rPr>
                <w:sz w:val="16"/>
                <w:szCs w:val="16"/>
              </w:rPr>
            </w:pPr>
            <w:r>
              <w:rPr>
                <w:sz w:val="16"/>
                <w:szCs w:val="16"/>
              </w:rPr>
              <w:t>108-88-3</w:t>
            </w:r>
          </w:p>
        </w:tc>
        <w:tc>
          <w:tcPr>
            <w:tcW w:w="1103" w:type="dxa"/>
          </w:tcPr>
          <w:p w:rsidR="00862E58" w:rsidRDefault="00862E58" w:rsidP="00EF2DF2">
            <w:pPr>
              <w:pStyle w:val="ListParagraph"/>
              <w:ind w:left="0"/>
              <w:jc w:val="center"/>
              <w:rPr>
                <w:sz w:val="16"/>
                <w:szCs w:val="16"/>
              </w:rPr>
            </w:pPr>
            <w:r>
              <w:rPr>
                <w:sz w:val="16"/>
                <w:szCs w:val="16"/>
              </w:rPr>
              <w:t>5-10</w:t>
            </w:r>
          </w:p>
        </w:tc>
        <w:tc>
          <w:tcPr>
            <w:tcW w:w="3510" w:type="dxa"/>
          </w:tcPr>
          <w:p w:rsidR="00862E58" w:rsidRPr="00EF2DF2" w:rsidRDefault="00862E58" w:rsidP="00862E58">
            <w:pPr>
              <w:pStyle w:val="ListParagraph"/>
              <w:ind w:left="0"/>
              <w:rPr>
                <w:sz w:val="16"/>
                <w:szCs w:val="16"/>
              </w:rPr>
            </w:pPr>
            <w:r w:rsidRPr="00EF2DF2">
              <w:rPr>
                <w:sz w:val="16"/>
                <w:szCs w:val="16"/>
              </w:rPr>
              <w:t xml:space="preserve">Flam. Liq. 2, H225            Skin </w:t>
            </w:r>
            <w:proofErr w:type="spellStart"/>
            <w:r w:rsidRPr="00EF2DF2">
              <w:rPr>
                <w:sz w:val="16"/>
                <w:szCs w:val="16"/>
              </w:rPr>
              <w:t>Irrit</w:t>
            </w:r>
            <w:proofErr w:type="spellEnd"/>
            <w:r w:rsidRPr="00EF2DF2">
              <w:rPr>
                <w:sz w:val="16"/>
                <w:szCs w:val="16"/>
              </w:rPr>
              <w:t>. 2, H315</w:t>
            </w:r>
          </w:p>
          <w:p w:rsidR="00862E58" w:rsidRDefault="00862E58" w:rsidP="00862E58">
            <w:pPr>
              <w:pStyle w:val="ListParagraph"/>
              <w:ind w:left="0"/>
              <w:rPr>
                <w:sz w:val="16"/>
                <w:szCs w:val="16"/>
              </w:rPr>
            </w:pPr>
            <w:proofErr w:type="spellStart"/>
            <w:r w:rsidRPr="00EF2DF2">
              <w:rPr>
                <w:sz w:val="16"/>
                <w:szCs w:val="16"/>
              </w:rPr>
              <w:t>STOT</w:t>
            </w:r>
            <w:proofErr w:type="spellEnd"/>
            <w:r w:rsidRPr="00EF2DF2">
              <w:rPr>
                <w:sz w:val="16"/>
                <w:szCs w:val="16"/>
              </w:rPr>
              <w:t xml:space="preserve"> SE 3, H336               Asp. </w:t>
            </w:r>
            <w:proofErr w:type="spellStart"/>
            <w:r w:rsidRPr="00EF2DF2">
              <w:rPr>
                <w:sz w:val="16"/>
                <w:szCs w:val="16"/>
              </w:rPr>
              <w:t>Tox</w:t>
            </w:r>
            <w:proofErr w:type="spellEnd"/>
            <w:r w:rsidRPr="00EF2DF2">
              <w:rPr>
                <w:sz w:val="16"/>
                <w:szCs w:val="16"/>
              </w:rPr>
              <w:t>. 1, H304</w:t>
            </w:r>
          </w:p>
          <w:p w:rsidR="00862E58" w:rsidRPr="00EF2DF2" w:rsidRDefault="00862E58" w:rsidP="00862E58">
            <w:pPr>
              <w:pStyle w:val="ListParagraph"/>
              <w:ind w:left="0"/>
              <w:rPr>
                <w:sz w:val="16"/>
                <w:szCs w:val="16"/>
              </w:rPr>
            </w:pPr>
            <w:proofErr w:type="spellStart"/>
            <w:r>
              <w:rPr>
                <w:sz w:val="16"/>
                <w:szCs w:val="16"/>
              </w:rPr>
              <w:t>Repr</w:t>
            </w:r>
            <w:proofErr w:type="spellEnd"/>
            <w:r>
              <w:rPr>
                <w:sz w:val="16"/>
                <w:szCs w:val="16"/>
              </w:rPr>
              <w:t xml:space="preserve">. 2, H361                    </w:t>
            </w:r>
            <w:proofErr w:type="spellStart"/>
            <w:r>
              <w:rPr>
                <w:sz w:val="16"/>
                <w:szCs w:val="16"/>
              </w:rPr>
              <w:t>STOT</w:t>
            </w:r>
            <w:proofErr w:type="spellEnd"/>
            <w:r>
              <w:rPr>
                <w:sz w:val="16"/>
                <w:szCs w:val="16"/>
              </w:rPr>
              <w:t xml:space="preserve"> RE 2, H373</w:t>
            </w:r>
          </w:p>
          <w:p w:rsidR="00862E58" w:rsidRDefault="00862E58" w:rsidP="00862E58">
            <w:pPr>
              <w:pStyle w:val="ListParagraph"/>
              <w:ind w:left="0"/>
              <w:rPr>
                <w:sz w:val="16"/>
                <w:szCs w:val="16"/>
              </w:rPr>
            </w:pPr>
            <w:r>
              <w:rPr>
                <w:sz w:val="16"/>
                <w:szCs w:val="16"/>
              </w:rPr>
              <w:t xml:space="preserve">Aquatic Acute </w:t>
            </w:r>
            <w:r w:rsidRPr="00EF2DF2">
              <w:rPr>
                <w:sz w:val="16"/>
                <w:szCs w:val="16"/>
              </w:rPr>
              <w:t xml:space="preserve">2, </w:t>
            </w:r>
            <w:r>
              <w:rPr>
                <w:sz w:val="16"/>
                <w:szCs w:val="16"/>
              </w:rPr>
              <w:t>H40</w:t>
            </w:r>
            <w:r w:rsidRPr="00EF2DF2">
              <w:rPr>
                <w:sz w:val="16"/>
                <w:szCs w:val="16"/>
              </w:rPr>
              <w:t>1</w:t>
            </w:r>
            <w:r>
              <w:rPr>
                <w:sz w:val="16"/>
                <w:szCs w:val="16"/>
              </w:rPr>
              <w:t xml:space="preserve">  </w:t>
            </w:r>
          </w:p>
        </w:tc>
      </w:tr>
      <w:tr w:rsidR="00862E58" w:rsidTr="00F73423">
        <w:tc>
          <w:tcPr>
            <w:tcW w:w="3127" w:type="dxa"/>
          </w:tcPr>
          <w:p w:rsidR="00862E58" w:rsidRDefault="00862E58" w:rsidP="00EF2DF2">
            <w:pPr>
              <w:pStyle w:val="ListParagraph"/>
              <w:ind w:left="0"/>
              <w:rPr>
                <w:sz w:val="16"/>
                <w:szCs w:val="16"/>
              </w:rPr>
            </w:pPr>
            <w:proofErr w:type="spellStart"/>
            <w:r>
              <w:rPr>
                <w:sz w:val="16"/>
                <w:szCs w:val="16"/>
              </w:rPr>
              <w:t>Tetrabutyl</w:t>
            </w:r>
            <w:proofErr w:type="spellEnd"/>
            <w:r>
              <w:rPr>
                <w:sz w:val="16"/>
                <w:szCs w:val="16"/>
              </w:rPr>
              <w:t xml:space="preserve"> </w:t>
            </w:r>
            <w:proofErr w:type="spellStart"/>
            <w:r>
              <w:rPr>
                <w:sz w:val="16"/>
                <w:szCs w:val="16"/>
              </w:rPr>
              <w:t>Titanate</w:t>
            </w:r>
            <w:proofErr w:type="spellEnd"/>
          </w:p>
        </w:tc>
        <w:tc>
          <w:tcPr>
            <w:tcW w:w="1350" w:type="dxa"/>
          </w:tcPr>
          <w:p w:rsidR="00862E58" w:rsidRDefault="00862E58" w:rsidP="00EF2DF2">
            <w:pPr>
              <w:pStyle w:val="ListParagraph"/>
              <w:ind w:left="0"/>
              <w:jc w:val="center"/>
              <w:rPr>
                <w:sz w:val="16"/>
                <w:szCs w:val="16"/>
              </w:rPr>
            </w:pPr>
            <w:r>
              <w:rPr>
                <w:sz w:val="16"/>
                <w:szCs w:val="16"/>
              </w:rPr>
              <w:t>5593-70-4</w:t>
            </w:r>
          </w:p>
        </w:tc>
        <w:tc>
          <w:tcPr>
            <w:tcW w:w="1103" w:type="dxa"/>
          </w:tcPr>
          <w:p w:rsidR="00862E58" w:rsidRDefault="00862E58" w:rsidP="00EF2DF2">
            <w:pPr>
              <w:pStyle w:val="ListParagraph"/>
              <w:ind w:left="0"/>
              <w:jc w:val="center"/>
              <w:rPr>
                <w:sz w:val="16"/>
                <w:szCs w:val="16"/>
              </w:rPr>
            </w:pPr>
            <w:r>
              <w:rPr>
                <w:sz w:val="16"/>
                <w:szCs w:val="16"/>
              </w:rPr>
              <w:t>1-5</w:t>
            </w:r>
          </w:p>
        </w:tc>
        <w:tc>
          <w:tcPr>
            <w:tcW w:w="3510" w:type="dxa"/>
          </w:tcPr>
          <w:p w:rsidR="00862E58" w:rsidRDefault="00862E58" w:rsidP="00862E58">
            <w:pPr>
              <w:pStyle w:val="ListParagraph"/>
              <w:ind w:left="0"/>
              <w:rPr>
                <w:sz w:val="16"/>
                <w:szCs w:val="16"/>
              </w:rPr>
            </w:pPr>
            <w:r>
              <w:rPr>
                <w:sz w:val="16"/>
                <w:szCs w:val="16"/>
              </w:rPr>
              <w:t xml:space="preserve">Flam. Liq. 3, H226              Skin </w:t>
            </w:r>
            <w:proofErr w:type="spellStart"/>
            <w:r>
              <w:rPr>
                <w:sz w:val="16"/>
                <w:szCs w:val="16"/>
              </w:rPr>
              <w:t>Irrit</w:t>
            </w:r>
            <w:proofErr w:type="spellEnd"/>
            <w:r>
              <w:rPr>
                <w:sz w:val="16"/>
                <w:szCs w:val="16"/>
              </w:rPr>
              <w:t>. 2, H315</w:t>
            </w:r>
          </w:p>
          <w:p w:rsidR="00862E58" w:rsidRDefault="00862E58" w:rsidP="00862E58">
            <w:pPr>
              <w:pStyle w:val="ListParagraph"/>
              <w:ind w:left="0"/>
              <w:rPr>
                <w:sz w:val="16"/>
                <w:szCs w:val="16"/>
              </w:rPr>
            </w:pPr>
            <w:r>
              <w:rPr>
                <w:sz w:val="16"/>
                <w:szCs w:val="16"/>
              </w:rPr>
              <w:t xml:space="preserve">Eye Dam. 1, H318              </w:t>
            </w:r>
            <w:proofErr w:type="spellStart"/>
            <w:r>
              <w:rPr>
                <w:sz w:val="16"/>
                <w:szCs w:val="16"/>
              </w:rPr>
              <w:t>STOT</w:t>
            </w:r>
            <w:proofErr w:type="spellEnd"/>
            <w:r>
              <w:rPr>
                <w:sz w:val="16"/>
                <w:szCs w:val="16"/>
              </w:rPr>
              <w:t xml:space="preserve"> SE3, H335</w:t>
            </w:r>
          </w:p>
          <w:p w:rsidR="00862E58" w:rsidRPr="00EF2DF2" w:rsidRDefault="00862E58" w:rsidP="00862E58">
            <w:pPr>
              <w:pStyle w:val="ListParagraph"/>
              <w:ind w:left="0"/>
              <w:rPr>
                <w:sz w:val="16"/>
                <w:szCs w:val="16"/>
              </w:rPr>
            </w:pPr>
            <w:proofErr w:type="spellStart"/>
            <w:r>
              <w:rPr>
                <w:sz w:val="16"/>
                <w:szCs w:val="16"/>
              </w:rPr>
              <w:t>STOT</w:t>
            </w:r>
            <w:proofErr w:type="spellEnd"/>
            <w:r>
              <w:rPr>
                <w:sz w:val="16"/>
                <w:szCs w:val="16"/>
              </w:rPr>
              <w:t xml:space="preserve"> SE 3, H336</w:t>
            </w:r>
          </w:p>
        </w:tc>
      </w:tr>
      <w:tr w:rsidR="00862E58" w:rsidTr="00F73423">
        <w:tc>
          <w:tcPr>
            <w:tcW w:w="3127" w:type="dxa"/>
          </w:tcPr>
          <w:p w:rsidR="00862E58" w:rsidRDefault="00862E58" w:rsidP="00EF2DF2">
            <w:pPr>
              <w:pStyle w:val="ListParagraph"/>
              <w:ind w:left="0"/>
              <w:rPr>
                <w:sz w:val="16"/>
                <w:szCs w:val="16"/>
              </w:rPr>
            </w:pPr>
            <w:r>
              <w:rPr>
                <w:sz w:val="16"/>
                <w:szCs w:val="16"/>
              </w:rPr>
              <w:t>Secondary Butyl Alcohol</w:t>
            </w:r>
          </w:p>
        </w:tc>
        <w:tc>
          <w:tcPr>
            <w:tcW w:w="1350" w:type="dxa"/>
          </w:tcPr>
          <w:p w:rsidR="00862E58" w:rsidRDefault="00862E58" w:rsidP="00EF2DF2">
            <w:pPr>
              <w:pStyle w:val="ListParagraph"/>
              <w:ind w:left="0"/>
              <w:jc w:val="center"/>
              <w:rPr>
                <w:sz w:val="16"/>
                <w:szCs w:val="16"/>
              </w:rPr>
            </w:pPr>
            <w:r>
              <w:rPr>
                <w:sz w:val="16"/>
                <w:szCs w:val="16"/>
              </w:rPr>
              <w:t>78-92-2</w:t>
            </w:r>
          </w:p>
        </w:tc>
        <w:tc>
          <w:tcPr>
            <w:tcW w:w="1103" w:type="dxa"/>
          </w:tcPr>
          <w:p w:rsidR="00862E58" w:rsidRDefault="00862E58" w:rsidP="00EF2DF2">
            <w:pPr>
              <w:pStyle w:val="ListParagraph"/>
              <w:ind w:left="0"/>
              <w:jc w:val="center"/>
              <w:rPr>
                <w:sz w:val="16"/>
                <w:szCs w:val="16"/>
              </w:rPr>
            </w:pPr>
            <w:r>
              <w:rPr>
                <w:sz w:val="16"/>
                <w:szCs w:val="16"/>
              </w:rPr>
              <w:t>1-5</w:t>
            </w:r>
          </w:p>
        </w:tc>
        <w:tc>
          <w:tcPr>
            <w:tcW w:w="3510" w:type="dxa"/>
          </w:tcPr>
          <w:p w:rsidR="00862E58" w:rsidRDefault="00862E58" w:rsidP="00862E58">
            <w:pPr>
              <w:pStyle w:val="ListParagraph"/>
              <w:ind w:left="0"/>
              <w:rPr>
                <w:sz w:val="16"/>
                <w:szCs w:val="16"/>
              </w:rPr>
            </w:pPr>
            <w:r>
              <w:rPr>
                <w:sz w:val="16"/>
                <w:szCs w:val="16"/>
              </w:rPr>
              <w:t xml:space="preserve">Flam. Liq. 3, H226              Eye </w:t>
            </w:r>
            <w:proofErr w:type="spellStart"/>
            <w:r>
              <w:rPr>
                <w:sz w:val="16"/>
                <w:szCs w:val="16"/>
              </w:rPr>
              <w:t>Irrit</w:t>
            </w:r>
            <w:proofErr w:type="spellEnd"/>
            <w:r>
              <w:rPr>
                <w:sz w:val="16"/>
                <w:szCs w:val="16"/>
              </w:rPr>
              <w:t>. 2A, H319</w:t>
            </w:r>
          </w:p>
          <w:p w:rsidR="00862E58" w:rsidRDefault="00862E58" w:rsidP="00862E58">
            <w:pPr>
              <w:pStyle w:val="ListParagraph"/>
              <w:ind w:left="0"/>
              <w:rPr>
                <w:sz w:val="16"/>
                <w:szCs w:val="16"/>
              </w:rPr>
            </w:pPr>
            <w:proofErr w:type="spellStart"/>
            <w:r>
              <w:rPr>
                <w:sz w:val="16"/>
                <w:szCs w:val="16"/>
              </w:rPr>
              <w:t>STOT</w:t>
            </w:r>
            <w:proofErr w:type="spellEnd"/>
            <w:r>
              <w:rPr>
                <w:sz w:val="16"/>
                <w:szCs w:val="16"/>
              </w:rPr>
              <w:t xml:space="preserve"> SE3, H335                  </w:t>
            </w:r>
            <w:proofErr w:type="spellStart"/>
            <w:r>
              <w:rPr>
                <w:sz w:val="16"/>
                <w:szCs w:val="16"/>
              </w:rPr>
              <w:t>STOT</w:t>
            </w:r>
            <w:proofErr w:type="spellEnd"/>
            <w:r>
              <w:rPr>
                <w:sz w:val="16"/>
                <w:szCs w:val="16"/>
              </w:rPr>
              <w:t xml:space="preserve"> SE 3, H336</w:t>
            </w:r>
          </w:p>
        </w:tc>
      </w:tr>
      <w:tr w:rsidR="00862E58" w:rsidTr="00F73423">
        <w:tc>
          <w:tcPr>
            <w:tcW w:w="3127" w:type="dxa"/>
          </w:tcPr>
          <w:p w:rsidR="00862E58" w:rsidRDefault="00862E58" w:rsidP="00EF2DF2">
            <w:pPr>
              <w:pStyle w:val="ListParagraph"/>
              <w:ind w:left="0"/>
              <w:rPr>
                <w:sz w:val="16"/>
                <w:szCs w:val="16"/>
              </w:rPr>
            </w:pPr>
            <w:r>
              <w:rPr>
                <w:sz w:val="16"/>
                <w:szCs w:val="16"/>
              </w:rPr>
              <w:t xml:space="preserve">Boron, </w:t>
            </w:r>
            <w:proofErr w:type="spellStart"/>
            <w:r>
              <w:rPr>
                <w:sz w:val="16"/>
                <w:szCs w:val="16"/>
              </w:rPr>
              <w:t>Trifluoro</w:t>
            </w:r>
            <w:proofErr w:type="spellEnd"/>
            <w:r>
              <w:rPr>
                <w:sz w:val="16"/>
                <w:szCs w:val="16"/>
              </w:rPr>
              <w:t xml:space="preserve"> (</w:t>
            </w:r>
            <w:proofErr w:type="spellStart"/>
            <w:r>
              <w:rPr>
                <w:sz w:val="16"/>
                <w:szCs w:val="16"/>
              </w:rPr>
              <w:t>Tetrahydrofurane</w:t>
            </w:r>
            <w:proofErr w:type="spellEnd"/>
            <w:r>
              <w:rPr>
                <w:sz w:val="16"/>
                <w:szCs w:val="16"/>
              </w:rPr>
              <w:t>) Polymer</w:t>
            </w:r>
          </w:p>
        </w:tc>
        <w:tc>
          <w:tcPr>
            <w:tcW w:w="1350" w:type="dxa"/>
          </w:tcPr>
          <w:p w:rsidR="00862E58" w:rsidRDefault="00862E58" w:rsidP="00EF2DF2">
            <w:pPr>
              <w:pStyle w:val="ListParagraph"/>
              <w:ind w:left="0"/>
              <w:jc w:val="center"/>
              <w:rPr>
                <w:sz w:val="16"/>
                <w:szCs w:val="16"/>
              </w:rPr>
            </w:pPr>
            <w:r>
              <w:rPr>
                <w:sz w:val="16"/>
                <w:szCs w:val="16"/>
              </w:rPr>
              <w:t>753501-40-5</w:t>
            </w:r>
          </w:p>
        </w:tc>
        <w:tc>
          <w:tcPr>
            <w:tcW w:w="1103" w:type="dxa"/>
          </w:tcPr>
          <w:p w:rsidR="00862E58" w:rsidRDefault="00862E58" w:rsidP="00EF2DF2">
            <w:pPr>
              <w:pStyle w:val="ListParagraph"/>
              <w:ind w:left="0"/>
              <w:jc w:val="center"/>
              <w:rPr>
                <w:sz w:val="16"/>
                <w:szCs w:val="16"/>
              </w:rPr>
            </w:pPr>
            <w:r>
              <w:rPr>
                <w:sz w:val="16"/>
                <w:szCs w:val="16"/>
              </w:rPr>
              <w:t>0.1-1</w:t>
            </w:r>
          </w:p>
        </w:tc>
        <w:tc>
          <w:tcPr>
            <w:tcW w:w="3510" w:type="dxa"/>
          </w:tcPr>
          <w:p w:rsidR="00862E58" w:rsidRDefault="00862E58" w:rsidP="00862E58">
            <w:pPr>
              <w:pStyle w:val="ListParagraph"/>
              <w:ind w:left="0"/>
              <w:rPr>
                <w:sz w:val="16"/>
                <w:szCs w:val="16"/>
              </w:rPr>
            </w:pPr>
            <w:r>
              <w:rPr>
                <w:sz w:val="16"/>
                <w:szCs w:val="16"/>
              </w:rPr>
              <w:t>Skin Sens. 1, H317</w:t>
            </w:r>
          </w:p>
        </w:tc>
      </w:tr>
    </w:tbl>
    <w:p w:rsidR="00B25E83" w:rsidRPr="00885DC4" w:rsidRDefault="00B25E83" w:rsidP="00B25E83">
      <w:pPr>
        <w:pStyle w:val="ListParagraph"/>
        <w:ind w:left="0"/>
        <w:rPr>
          <w:b/>
          <w:sz w:val="8"/>
          <w:szCs w:val="8"/>
        </w:rPr>
      </w:pP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53632" behindDoc="0" locked="0" layoutInCell="0" allowOverlap="1">
                <wp:simplePos x="0" y="0"/>
                <wp:positionH relativeFrom="column">
                  <wp:posOffset>28575</wp:posOffset>
                </wp:positionH>
                <wp:positionV relativeFrom="paragraph">
                  <wp:posOffset>73660</wp:posOffset>
                </wp:positionV>
                <wp:extent cx="631983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348615"/>
                        </a:xfrm>
                        <a:prstGeom prst="rect">
                          <a:avLst/>
                        </a:prstGeom>
                        <a:solidFill>
                          <a:srgbClr val="FFFFFF"/>
                        </a:solidFill>
                        <a:ln w="38100" cmpd="dbl">
                          <a:solidFill>
                            <a:srgbClr val="000000"/>
                          </a:solidFill>
                          <a:miter lim="800000"/>
                          <a:headEnd/>
                          <a:tailEnd/>
                        </a:ln>
                      </wps:spPr>
                      <wps:txbx>
                        <w:txbxContent>
                          <w:p w:rsidR="0049315D" w:rsidRDefault="0049315D" w:rsidP="00B25E83">
                            <w:pPr>
                              <w:rPr>
                                <w:sz w:val="32"/>
                              </w:rPr>
                            </w:pPr>
                            <w:r>
                              <w:rPr>
                                <w:b/>
                                <w:bCs/>
                                <w:sz w:val="24"/>
                              </w:rPr>
                              <w:t>4. FIRST AID MEASURES</w:t>
                            </w:r>
                          </w:p>
                          <w:p w:rsidR="0049315D" w:rsidRDefault="0049315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497.65pt;height:2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" o:allowincell="f" strokeweight="3pt">
                <v:stroke linestyle="thinThin"/>
                <v:textbox>
                  <w:txbxContent>
                    <w:p w:rsidR="0049315D" w:rsidRDefault="0049315D" w:rsidP="00B25E83">
                      <w:pPr>
                        <w:rPr>
                          <w:sz w:val="32"/>
                        </w:rPr>
                      </w:pPr>
                      <w:r>
                        <w:rPr>
                          <w:b/>
                          <w:bCs/>
                          <w:sz w:val="24"/>
                        </w:rPr>
                        <w:t>4. FIRST AID MEASURES</w:t>
                      </w:r>
                    </w:p>
                    <w:p w:rsidR="0049315D" w:rsidRDefault="0049315D"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Pr="00D01C47" w:rsidRDefault="00B25E83" w:rsidP="00B25E83">
      <w:pPr>
        <w:pStyle w:val="ListParagraph"/>
        <w:ind w:left="360"/>
        <w:rPr>
          <w:b/>
          <w:sz w:val="20"/>
          <w:szCs w:val="20"/>
        </w:rPr>
      </w:pPr>
      <w:r w:rsidRPr="00D01C47">
        <w:rPr>
          <w:b/>
          <w:sz w:val="20"/>
          <w:szCs w:val="20"/>
        </w:rPr>
        <w:t>4.1 DESCRIPTION OF FIRST AID MEASURES</w:t>
      </w:r>
    </w:p>
    <w:p w:rsidR="00B25E83" w:rsidRPr="00D01C47" w:rsidRDefault="00B25E83" w:rsidP="00B25E83">
      <w:pPr>
        <w:pStyle w:val="ListParagraph"/>
        <w:ind w:left="0"/>
        <w:rPr>
          <w:b/>
          <w:sz w:val="20"/>
          <w:szCs w:val="20"/>
        </w:rPr>
      </w:pPr>
    </w:p>
    <w:p w:rsidR="00B25E83" w:rsidRPr="00D01C47" w:rsidRDefault="00B25E83" w:rsidP="008C6B50">
      <w:pPr>
        <w:pStyle w:val="ListParagraph"/>
        <w:tabs>
          <w:tab w:val="left" w:pos="2520"/>
        </w:tabs>
        <w:ind w:left="360"/>
        <w:jc w:val="both"/>
        <w:rPr>
          <w:sz w:val="20"/>
          <w:szCs w:val="20"/>
        </w:rPr>
      </w:pPr>
      <w:r w:rsidRPr="00D01C47">
        <w:rPr>
          <w:b/>
          <w:sz w:val="20"/>
          <w:szCs w:val="20"/>
        </w:rPr>
        <w:t>General Information</w:t>
      </w:r>
      <w:r w:rsidR="008C6B50" w:rsidRPr="00D01C47">
        <w:rPr>
          <w:b/>
          <w:sz w:val="20"/>
          <w:szCs w:val="20"/>
        </w:rPr>
        <w:tab/>
      </w:r>
      <w:r w:rsidRPr="00D01C47">
        <w:rPr>
          <w:b/>
          <w:sz w:val="20"/>
          <w:szCs w:val="20"/>
        </w:rPr>
        <w:t xml:space="preserve">: </w:t>
      </w:r>
      <w:r w:rsidR="00E105D5" w:rsidRPr="00D01C47">
        <w:rPr>
          <w:sz w:val="20"/>
          <w:szCs w:val="20"/>
        </w:rPr>
        <w:t>Call a physician immediately.</w:t>
      </w:r>
    </w:p>
    <w:p w:rsidR="00B25E83" w:rsidRPr="00D01C47" w:rsidRDefault="008C6B50" w:rsidP="008C6B50">
      <w:pPr>
        <w:pStyle w:val="ListParagraph"/>
        <w:ind w:left="2520" w:hanging="2160"/>
        <w:jc w:val="both"/>
        <w:rPr>
          <w:sz w:val="20"/>
          <w:szCs w:val="20"/>
        </w:rPr>
      </w:pPr>
      <w:r w:rsidRPr="00D01C47">
        <w:rPr>
          <w:b/>
          <w:sz w:val="20"/>
          <w:szCs w:val="20"/>
        </w:rPr>
        <w:t>Inhalation</w:t>
      </w:r>
      <w:r w:rsidRPr="00D01C47">
        <w:rPr>
          <w:b/>
          <w:sz w:val="20"/>
          <w:szCs w:val="20"/>
        </w:rPr>
        <w:tab/>
      </w:r>
      <w:r w:rsidR="00B25E83" w:rsidRPr="00D01C47">
        <w:rPr>
          <w:b/>
          <w:sz w:val="20"/>
          <w:szCs w:val="20"/>
        </w:rPr>
        <w:t xml:space="preserve">: </w:t>
      </w:r>
      <w:r w:rsidR="00E105D5" w:rsidRPr="00D01C47">
        <w:rPr>
          <w:sz w:val="20"/>
          <w:szCs w:val="20"/>
        </w:rPr>
        <w:t>Remove person to fresh air and keep comfortable for breathing.</w:t>
      </w:r>
    </w:p>
    <w:p w:rsidR="00B25E83" w:rsidRPr="00D01C47" w:rsidRDefault="00B25E83" w:rsidP="008C6B50">
      <w:pPr>
        <w:pStyle w:val="ListParagraph"/>
        <w:ind w:left="2520" w:hanging="2160"/>
        <w:jc w:val="both"/>
        <w:rPr>
          <w:sz w:val="20"/>
          <w:szCs w:val="20"/>
        </w:rPr>
      </w:pPr>
      <w:r w:rsidRPr="00D01C47">
        <w:rPr>
          <w:b/>
          <w:sz w:val="20"/>
          <w:szCs w:val="20"/>
        </w:rPr>
        <w:t>Skin Contact</w:t>
      </w:r>
      <w:r w:rsidRPr="00D01C47">
        <w:rPr>
          <w:b/>
          <w:sz w:val="20"/>
          <w:szCs w:val="20"/>
        </w:rPr>
        <w:tab/>
        <w:t>:</w:t>
      </w:r>
      <w:r w:rsidRPr="00D01C47">
        <w:rPr>
          <w:sz w:val="20"/>
          <w:szCs w:val="20"/>
        </w:rPr>
        <w:t xml:space="preserve"> </w:t>
      </w:r>
      <w:r w:rsidR="00E105D5" w:rsidRPr="00D01C47">
        <w:rPr>
          <w:sz w:val="20"/>
          <w:szCs w:val="20"/>
        </w:rPr>
        <w:t>Wash skin with plenty of water.  Take off contaminated clothing.  If skin irritation occurs:  Get medical advice/attention.</w:t>
      </w:r>
    </w:p>
    <w:p w:rsidR="00B25E83" w:rsidRPr="00D01C47" w:rsidRDefault="00907CAC" w:rsidP="008C6B50">
      <w:pPr>
        <w:pStyle w:val="ListParagraph"/>
        <w:ind w:left="2520" w:hanging="2160"/>
        <w:jc w:val="both"/>
        <w:rPr>
          <w:sz w:val="20"/>
          <w:szCs w:val="20"/>
        </w:rPr>
      </w:pPr>
      <w:r w:rsidRPr="00D01C47">
        <w:rPr>
          <w:b/>
          <w:sz w:val="20"/>
          <w:szCs w:val="20"/>
        </w:rPr>
        <w:t>Eye Contact</w:t>
      </w:r>
      <w:r w:rsidRPr="00D01C47">
        <w:rPr>
          <w:b/>
          <w:sz w:val="20"/>
          <w:szCs w:val="20"/>
        </w:rPr>
        <w:tab/>
        <w:t xml:space="preserve">: </w:t>
      </w:r>
      <w:r w:rsidR="00E105D5" w:rsidRPr="00D01C47">
        <w:rPr>
          <w:sz w:val="20"/>
          <w:szCs w:val="20"/>
        </w:rPr>
        <w:t>Rinse cautiously with water for several minutes.  Remove contact lenses, if present and easy to do.  Continue rinsing.  If eye irritation persists:  Get medical advice/attention.</w:t>
      </w:r>
    </w:p>
    <w:p w:rsidR="00B25E83" w:rsidRPr="00D01C47" w:rsidRDefault="00B25E83" w:rsidP="008C6B50">
      <w:pPr>
        <w:pStyle w:val="ListParagraph"/>
        <w:ind w:left="2520" w:hanging="2160"/>
        <w:jc w:val="both"/>
        <w:rPr>
          <w:sz w:val="20"/>
          <w:szCs w:val="20"/>
        </w:rPr>
      </w:pPr>
      <w:r w:rsidRPr="00D01C47">
        <w:rPr>
          <w:b/>
          <w:sz w:val="20"/>
          <w:szCs w:val="20"/>
        </w:rPr>
        <w:t>Ingestion</w:t>
      </w:r>
      <w:r w:rsidRPr="00D01C47">
        <w:rPr>
          <w:b/>
          <w:sz w:val="20"/>
          <w:szCs w:val="20"/>
        </w:rPr>
        <w:tab/>
        <w:t xml:space="preserve">: </w:t>
      </w:r>
      <w:r w:rsidR="00E105D5" w:rsidRPr="00D01C47">
        <w:rPr>
          <w:sz w:val="20"/>
          <w:szCs w:val="20"/>
        </w:rPr>
        <w:t>Do not induce vomiting.</w:t>
      </w:r>
      <w:r w:rsidR="00907CAC" w:rsidRPr="00D01C47">
        <w:rPr>
          <w:sz w:val="20"/>
          <w:szCs w:val="20"/>
        </w:rPr>
        <w:t xml:space="preserve"> </w:t>
      </w:r>
      <w:r w:rsidR="00E105D5" w:rsidRPr="00D01C47">
        <w:rPr>
          <w:sz w:val="20"/>
          <w:szCs w:val="20"/>
        </w:rPr>
        <w:t>Call a physician immediately.</w:t>
      </w:r>
    </w:p>
    <w:p w:rsidR="00E105D5" w:rsidRPr="00D01C47" w:rsidRDefault="00E105D5" w:rsidP="008C6B50">
      <w:pPr>
        <w:pStyle w:val="ListParagraph"/>
        <w:ind w:left="2520" w:hanging="2160"/>
        <w:jc w:val="both"/>
        <w:rPr>
          <w:sz w:val="20"/>
          <w:szCs w:val="20"/>
        </w:rPr>
      </w:pPr>
    </w:p>
    <w:p w:rsidR="00B25E83" w:rsidRPr="00D01C47" w:rsidRDefault="00E105D5" w:rsidP="00E105D5">
      <w:pPr>
        <w:pStyle w:val="ListParagraph"/>
        <w:ind w:left="2520" w:hanging="2160"/>
        <w:jc w:val="both"/>
        <w:rPr>
          <w:sz w:val="20"/>
          <w:szCs w:val="20"/>
        </w:rPr>
      </w:pPr>
      <w:r w:rsidRPr="00D01C47">
        <w:rPr>
          <w:b/>
          <w:sz w:val="20"/>
          <w:szCs w:val="20"/>
        </w:rPr>
        <w:t xml:space="preserve">First-Aid </w:t>
      </w:r>
      <w:r w:rsidR="00B25E83" w:rsidRPr="00D01C47">
        <w:rPr>
          <w:b/>
          <w:sz w:val="20"/>
          <w:szCs w:val="20"/>
        </w:rPr>
        <w:tab/>
        <w:t xml:space="preserve">: </w:t>
      </w:r>
      <w:r w:rsidR="00B25E83" w:rsidRPr="00D01C47">
        <w:rPr>
          <w:sz w:val="20"/>
          <w:szCs w:val="20"/>
        </w:rPr>
        <w:t>W</w:t>
      </w:r>
      <w:r w:rsidR="00907CAC" w:rsidRPr="00D01C47">
        <w:rPr>
          <w:sz w:val="20"/>
          <w:szCs w:val="20"/>
        </w:rPr>
        <w:t>ear adequate personal protective equipment based on</w:t>
      </w:r>
      <w:r w:rsidRPr="00D01C47">
        <w:rPr>
          <w:sz w:val="20"/>
          <w:szCs w:val="20"/>
        </w:rPr>
        <w:t xml:space="preserve"> the nature and severity of the</w:t>
      </w:r>
    </w:p>
    <w:p w:rsidR="00E105D5" w:rsidRPr="00D01C47" w:rsidRDefault="00E105D5" w:rsidP="00E105D5">
      <w:pPr>
        <w:pStyle w:val="ListParagraph"/>
        <w:ind w:left="2520" w:hanging="2160"/>
        <w:jc w:val="both"/>
        <w:rPr>
          <w:sz w:val="20"/>
          <w:szCs w:val="20"/>
        </w:rPr>
      </w:pPr>
      <w:r w:rsidRPr="00D01C47">
        <w:rPr>
          <w:b/>
          <w:sz w:val="20"/>
          <w:szCs w:val="20"/>
        </w:rPr>
        <w:t xml:space="preserve">Responder Protection          </w:t>
      </w:r>
      <w:r w:rsidRPr="00D01C47">
        <w:rPr>
          <w:sz w:val="20"/>
          <w:szCs w:val="20"/>
        </w:rPr>
        <w:t>emergency.</w:t>
      </w:r>
    </w:p>
    <w:p w:rsidR="00E105D5" w:rsidRPr="00D01C47" w:rsidRDefault="00E105D5" w:rsidP="00E105D5">
      <w:pPr>
        <w:pStyle w:val="ListParagraph"/>
        <w:ind w:left="2520" w:hanging="2160"/>
        <w:jc w:val="both"/>
        <w:rPr>
          <w:sz w:val="20"/>
          <w:szCs w:val="20"/>
        </w:rPr>
      </w:pPr>
    </w:p>
    <w:p w:rsidR="00B25E83" w:rsidRPr="00D01C47" w:rsidRDefault="00B25E83" w:rsidP="00B25E83">
      <w:pPr>
        <w:pStyle w:val="ListParagraph"/>
        <w:ind w:left="360"/>
        <w:rPr>
          <w:b/>
          <w:sz w:val="20"/>
          <w:szCs w:val="20"/>
        </w:rPr>
      </w:pPr>
      <w:r w:rsidRPr="00D01C47">
        <w:rPr>
          <w:b/>
          <w:sz w:val="20"/>
          <w:szCs w:val="20"/>
        </w:rPr>
        <w:t>4.2 MOST IMPORTANT SYMPTOMS AND EFFECTS</w:t>
      </w:r>
      <w:r w:rsidR="00907CAC" w:rsidRPr="00D01C47">
        <w:rPr>
          <w:b/>
          <w:sz w:val="20"/>
          <w:szCs w:val="20"/>
        </w:rPr>
        <w:t>, BOTH ACUTE AND DELAYED</w:t>
      </w:r>
    </w:p>
    <w:p w:rsidR="00B25E83" w:rsidRPr="00D01C47" w:rsidRDefault="00B25E83" w:rsidP="00B25E83">
      <w:pPr>
        <w:pStyle w:val="ListParagraph"/>
        <w:ind w:left="0"/>
        <w:rPr>
          <w:b/>
          <w:sz w:val="20"/>
          <w:szCs w:val="20"/>
        </w:rPr>
      </w:pPr>
    </w:p>
    <w:p w:rsidR="00907CAC" w:rsidRPr="00D01C47" w:rsidRDefault="001F3A2D" w:rsidP="008C6B50">
      <w:pPr>
        <w:pStyle w:val="ListParagraph"/>
        <w:ind w:left="2520" w:hanging="2160"/>
        <w:jc w:val="both"/>
        <w:rPr>
          <w:sz w:val="20"/>
          <w:szCs w:val="20"/>
        </w:rPr>
      </w:pPr>
      <w:r w:rsidRPr="00D01C47">
        <w:rPr>
          <w:b/>
          <w:sz w:val="20"/>
          <w:szCs w:val="20"/>
        </w:rPr>
        <w:t>Symptoms of Exposure</w:t>
      </w:r>
      <w:r w:rsidR="00907CAC" w:rsidRPr="00D01C47">
        <w:rPr>
          <w:b/>
          <w:sz w:val="20"/>
          <w:szCs w:val="20"/>
        </w:rPr>
        <w:tab/>
        <w:t>:</w:t>
      </w:r>
      <w:r w:rsidR="00907CAC" w:rsidRPr="00D01C47">
        <w:rPr>
          <w:sz w:val="20"/>
          <w:szCs w:val="20"/>
        </w:rPr>
        <w:t xml:space="preserve"> </w:t>
      </w:r>
      <w:r w:rsidRPr="00D01C47">
        <w:rPr>
          <w:sz w:val="20"/>
          <w:szCs w:val="20"/>
        </w:rPr>
        <w:t xml:space="preserve">Eye irritation, Nose Irritation, </w:t>
      </w:r>
      <w:r w:rsidR="00F73423">
        <w:rPr>
          <w:sz w:val="20"/>
          <w:szCs w:val="20"/>
        </w:rPr>
        <w:t xml:space="preserve">Throat Irritation, </w:t>
      </w:r>
      <w:r w:rsidRPr="00D01C47">
        <w:rPr>
          <w:sz w:val="20"/>
          <w:szCs w:val="20"/>
        </w:rPr>
        <w:t xml:space="preserve">Lassitude (Weakness), Dermatitis, </w:t>
      </w:r>
      <w:r w:rsidR="00F73423">
        <w:rPr>
          <w:sz w:val="20"/>
          <w:szCs w:val="20"/>
        </w:rPr>
        <w:t xml:space="preserve">Confusion, Skin Irritation, Headache, Dizziness, Nausea, Narcosis, Drowsiness, </w:t>
      </w:r>
      <w:r w:rsidRPr="00D01C47">
        <w:rPr>
          <w:sz w:val="20"/>
          <w:szCs w:val="20"/>
        </w:rPr>
        <w:t>Chemical Pneumonitis (Aspiration Liquid), Numbness.</w:t>
      </w:r>
    </w:p>
    <w:p w:rsidR="00907CAC" w:rsidRPr="00D01C47" w:rsidRDefault="001F3A2D" w:rsidP="008C6B50">
      <w:pPr>
        <w:pStyle w:val="ListParagraph"/>
        <w:ind w:left="2520" w:hanging="2160"/>
        <w:jc w:val="both"/>
        <w:rPr>
          <w:sz w:val="20"/>
          <w:szCs w:val="20"/>
        </w:rPr>
      </w:pPr>
      <w:r w:rsidRPr="00D01C47">
        <w:rPr>
          <w:b/>
          <w:sz w:val="20"/>
          <w:szCs w:val="20"/>
        </w:rPr>
        <w:t>Delayed Effects</w:t>
      </w:r>
      <w:r w:rsidR="00907CAC" w:rsidRPr="00D01C47">
        <w:rPr>
          <w:b/>
          <w:sz w:val="20"/>
          <w:szCs w:val="20"/>
        </w:rPr>
        <w:tab/>
        <w:t>:</w:t>
      </w:r>
      <w:r w:rsidR="00907CAC" w:rsidRPr="00D01C47">
        <w:rPr>
          <w:sz w:val="20"/>
          <w:szCs w:val="20"/>
        </w:rPr>
        <w:t xml:space="preserve"> </w:t>
      </w:r>
      <w:r w:rsidRPr="00D01C47">
        <w:rPr>
          <w:sz w:val="20"/>
          <w:szCs w:val="20"/>
        </w:rPr>
        <w:t>No known delayed effects.</w:t>
      </w:r>
    </w:p>
    <w:p w:rsidR="00B25E83" w:rsidRPr="00D01C47" w:rsidRDefault="001F3A2D" w:rsidP="008C6B50">
      <w:pPr>
        <w:pStyle w:val="ListParagraph"/>
        <w:ind w:left="2520" w:hanging="2160"/>
        <w:jc w:val="both"/>
        <w:rPr>
          <w:sz w:val="20"/>
          <w:szCs w:val="20"/>
        </w:rPr>
      </w:pPr>
      <w:r w:rsidRPr="00D01C47">
        <w:rPr>
          <w:b/>
          <w:sz w:val="20"/>
          <w:szCs w:val="20"/>
        </w:rPr>
        <w:t>Immediate Effects</w:t>
      </w:r>
      <w:r w:rsidR="00907CAC" w:rsidRPr="00D01C47">
        <w:rPr>
          <w:b/>
          <w:sz w:val="20"/>
          <w:szCs w:val="20"/>
        </w:rPr>
        <w:tab/>
        <w:t>:</w:t>
      </w:r>
      <w:r w:rsidR="00907CAC" w:rsidRPr="00D01C47">
        <w:rPr>
          <w:sz w:val="20"/>
          <w:szCs w:val="20"/>
        </w:rPr>
        <w:t xml:space="preserve"> </w:t>
      </w:r>
      <w:r w:rsidR="00F73423">
        <w:rPr>
          <w:sz w:val="20"/>
          <w:szCs w:val="20"/>
        </w:rPr>
        <w:t>No known immediate effects.</w:t>
      </w:r>
    </w:p>
    <w:p w:rsidR="00907CAC" w:rsidRPr="00D01C47" w:rsidRDefault="001F3A2D" w:rsidP="008C6B50">
      <w:pPr>
        <w:pStyle w:val="ListParagraph"/>
        <w:ind w:left="2520" w:hanging="2160"/>
        <w:jc w:val="both"/>
        <w:rPr>
          <w:sz w:val="20"/>
          <w:szCs w:val="20"/>
        </w:rPr>
      </w:pPr>
      <w:r w:rsidRPr="00D01C47">
        <w:rPr>
          <w:b/>
          <w:sz w:val="20"/>
          <w:szCs w:val="20"/>
        </w:rPr>
        <w:t>Chronic Effects</w:t>
      </w:r>
      <w:r w:rsidR="00907CAC" w:rsidRPr="00D01C47">
        <w:rPr>
          <w:b/>
          <w:sz w:val="20"/>
          <w:szCs w:val="20"/>
        </w:rPr>
        <w:tab/>
        <w:t xml:space="preserve">: </w:t>
      </w:r>
      <w:r w:rsidRPr="00D01C47">
        <w:rPr>
          <w:sz w:val="20"/>
          <w:szCs w:val="20"/>
        </w:rPr>
        <w:t>No known chronic effects.</w:t>
      </w:r>
    </w:p>
    <w:p w:rsidR="001F3A2D" w:rsidRDefault="001F3A2D" w:rsidP="008C6B50">
      <w:pPr>
        <w:pStyle w:val="ListParagraph"/>
        <w:ind w:left="2520" w:hanging="2160"/>
        <w:jc w:val="both"/>
        <w:rPr>
          <w:sz w:val="20"/>
          <w:szCs w:val="20"/>
        </w:rPr>
      </w:pPr>
      <w:r w:rsidRPr="00D01C47">
        <w:rPr>
          <w:b/>
          <w:sz w:val="20"/>
          <w:szCs w:val="20"/>
        </w:rPr>
        <w:t>Target Organs</w:t>
      </w:r>
      <w:r w:rsidRPr="00D01C47">
        <w:rPr>
          <w:b/>
          <w:sz w:val="20"/>
          <w:szCs w:val="20"/>
        </w:rPr>
        <w:tab/>
        <w:t>:</w:t>
      </w:r>
      <w:r w:rsidRPr="00D01C47">
        <w:rPr>
          <w:sz w:val="20"/>
          <w:szCs w:val="20"/>
        </w:rPr>
        <w:t xml:space="preserve"> </w:t>
      </w:r>
      <w:r w:rsidR="00F73423">
        <w:rPr>
          <w:sz w:val="20"/>
          <w:szCs w:val="20"/>
        </w:rPr>
        <w:t>Central Nervous System, Eyes, Liver, Peripheral Nervous System, Reproductive System, Respiratory System, Skin, Kidneys.</w:t>
      </w:r>
    </w:p>
    <w:p w:rsidR="00F73423" w:rsidRDefault="00F73423" w:rsidP="008C6B50">
      <w:pPr>
        <w:pStyle w:val="ListParagraph"/>
        <w:ind w:left="2520" w:hanging="2160"/>
        <w:jc w:val="both"/>
        <w:rPr>
          <w:sz w:val="20"/>
          <w:szCs w:val="20"/>
        </w:rPr>
      </w:pPr>
    </w:p>
    <w:p w:rsidR="00F73423" w:rsidRDefault="00F73423" w:rsidP="008C6B50">
      <w:pPr>
        <w:pStyle w:val="ListParagraph"/>
        <w:ind w:left="2520" w:hanging="2160"/>
        <w:jc w:val="both"/>
        <w:rPr>
          <w:sz w:val="20"/>
          <w:szCs w:val="20"/>
        </w:rPr>
      </w:pPr>
    </w:p>
    <w:p w:rsidR="0049315D" w:rsidRPr="00D01C47" w:rsidRDefault="0049315D" w:rsidP="008C6B50">
      <w:pPr>
        <w:pStyle w:val="ListParagraph"/>
        <w:ind w:left="2520" w:hanging="2160"/>
        <w:jc w:val="both"/>
        <w:rPr>
          <w:sz w:val="20"/>
          <w:szCs w:val="20"/>
        </w:rPr>
      </w:pP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lastRenderedPageBreak/>
        <w:t>4.3 INDICATION OF ANY IMMEDIATE MEDICAL ATTENTION AND SPECIAL TREATMENT NEEDED</w:t>
      </w:r>
    </w:p>
    <w:p w:rsidR="00B25E83" w:rsidRPr="00D01C47" w:rsidRDefault="00B25E83" w:rsidP="00B25E83">
      <w:pPr>
        <w:pStyle w:val="ListParagraph"/>
        <w:ind w:left="0"/>
        <w:rPr>
          <w:b/>
          <w:sz w:val="20"/>
          <w:szCs w:val="20"/>
        </w:rPr>
      </w:pPr>
    </w:p>
    <w:p w:rsidR="00B25E83" w:rsidRPr="00D01C47" w:rsidRDefault="008C6B50" w:rsidP="008C6B50">
      <w:pPr>
        <w:pStyle w:val="ListParagraph"/>
        <w:tabs>
          <w:tab w:val="left" w:pos="360"/>
        </w:tabs>
        <w:ind w:left="2520" w:hanging="2520"/>
        <w:jc w:val="both"/>
        <w:rPr>
          <w:sz w:val="20"/>
          <w:szCs w:val="20"/>
        </w:rPr>
      </w:pPr>
      <w:r w:rsidRPr="00D01C47">
        <w:rPr>
          <w:b/>
          <w:sz w:val="20"/>
          <w:szCs w:val="20"/>
        </w:rPr>
        <w:tab/>
      </w:r>
      <w:r w:rsidR="00B25E83" w:rsidRPr="00D01C47">
        <w:rPr>
          <w:b/>
          <w:sz w:val="20"/>
          <w:szCs w:val="20"/>
        </w:rPr>
        <w:t>Note to Physician</w:t>
      </w:r>
      <w:r w:rsidR="00B25E83" w:rsidRPr="00D01C47">
        <w:rPr>
          <w:b/>
          <w:sz w:val="20"/>
          <w:szCs w:val="20"/>
        </w:rPr>
        <w:tab/>
      </w:r>
      <w:r w:rsidR="001F3A2D" w:rsidRPr="00D01C47">
        <w:rPr>
          <w:b/>
          <w:sz w:val="20"/>
          <w:szCs w:val="20"/>
        </w:rPr>
        <w:tab/>
      </w:r>
      <w:r w:rsidR="001F3A2D" w:rsidRPr="00D01C47">
        <w:rPr>
          <w:b/>
          <w:sz w:val="20"/>
          <w:szCs w:val="20"/>
        </w:rPr>
        <w:tab/>
      </w:r>
      <w:r w:rsidR="00B25E83" w:rsidRPr="00D01C47">
        <w:rPr>
          <w:b/>
          <w:sz w:val="20"/>
          <w:szCs w:val="20"/>
        </w:rPr>
        <w:t xml:space="preserve">: </w:t>
      </w:r>
      <w:r w:rsidR="001F3A2D" w:rsidRPr="00D01C47">
        <w:rPr>
          <w:sz w:val="20"/>
          <w:szCs w:val="20"/>
        </w:rPr>
        <w:t>Treat symptomatically</w:t>
      </w:r>
    </w:p>
    <w:p w:rsidR="009F1EC4" w:rsidRPr="00D01C47" w:rsidRDefault="009F1EC4" w:rsidP="008C6B50">
      <w:pPr>
        <w:pStyle w:val="ListParagraph"/>
        <w:tabs>
          <w:tab w:val="left" w:pos="360"/>
        </w:tabs>
        <w:ind w:left="2520" w:hanging="2520"/>
        <w:jc w:val="both"/>
        <w:rPr>
          <w:sz w:val="20"/>
          <w:szCs w:val="20"/>
        </w:rPr>
      </w:pPr>
      <w:r w:rsidRPr="00D01C47">
        <w:rPr>
          <w:b/>
          <w:sz w:val="20"/>
          <w:szCs w:val="20"/>
        </w:rPr>
        <w:tab/>
        <w:t>Specific Treatments / Antidotes</w:t>
      </w:r>
      <w:r w:rsidRPr="00D01C47">
        <w:rPr>
          <w:b/>
          <w:sz w:val="20"/>
          <w:szCs w:val="20"/>
        </w:rPr>
        <w:tab/>
        <w:t>:</w:t>
      </w:r>
      <w:r w:rsidRPr="00D01C47">
        <w:rPr>
          <w:sz w:val="20"/>
          <w:szCs w:val="20"/>
        </w:rPr>
        <w:t xml:space="preserve"> No information available.</w:t>
      </w:r>
    </w:p>
    <w:p w:rsidR="00454341" w:rsidRPr="00687C49" w:rsidRDefault="009F1EC4" w:rsidP="00687C49">
      <w:pPr>
        <w:pStyle w:val="ListParagraph"/>
        <w:tabs>
          <w:tab w:val="left" w:pos="360"/>
        </w:tabs>
        <w:ind w:left="3600" w:hanging="3600"/>
        <w:jc w:val="both"/>
        <w:rPr>
          <w:sz w:val="20"/>
          <w:szCs w:val="20"/>
        </w:rPr>
      </w:pPr>
      <w:r w:rsidRPr="00D01C47">
        <w:rPr>
          <w:b/>
          <w:sz w:val="20"/>
          <w:szCs w:val="20"/>
        </w:rPr>
        <w:tab/>
      </w:r>
      <w:r w:rsidR="001F3A2D" w:rsidRPr="00D01C47">
        <w:rPr>
          <w:b/>
          <w:sz w:val="20"/>
          <w:szCs w:val="20"/>
        </w:rPr>
        <w:t>Medical Conditions Aggravated</w:t>
      </w:r>
      <w:r w:rsidR="001F3A2D" w:rsidRPr="00D01C47">
        <w:rPr>
          <w:b/>
          <w:sz w:val="20"/>
          <w:szCs w:val="20"/>
        </w:rPr>
        <w:tab/>
      </w:r>
      <w:r w:rsidRPr="00D01C47">
        <w:rPr>
          <w:b/>
          <w:sz w:val="20"/>
          <w:szCs w:val="20"/>
        </w:rPr>
        <w:t>:</w:t>
      </w:r>
      <w:r w:rsidR="001F3A2D" w:rsidRPr="00D01C47">
        <w:rPr>
          <w:sz w:val="20"/>
          <w:szCs w:val="20"/>
        </w:rPr>
        <w:t xml:space="preserve"> May aggravate personnel with pre-existing disorders associated with any            Target Organs.</w:t>
      </w:r>
    </w:p>
    <w:p w:rsidR="000B6A19" w:rsidRDefault="000B6A19" w:rsidP="00B25E83">
      <w:pPr>
        <w:pStyle w:val="ListParagraph"/>
        <w:ind w:left="0"/>
        <w:rPr>
          <w:b/>
          <w:sz w:val="16"/>
          <w:szCs w:val="16"/>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54656" behindDoc="0" locked="0" layoutInCell="0" allowOverlap="1" wp14:anchorId="6B2575D6" wp14:editId="172679FF">
                <wp:simplePos x="0" y="0"/>
                <wp:positionH relativeFrom="column">
                  <wp:posOffset>0</wp:posOffset>
                </wp:positionH>
                <wp:positionV relativeFrom="paragraph">
                  <wp:posOffset>24765</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49315D" w:rsidRDefault="0049315D"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75D6" id="Text Box 19" o:spid="_x0000_s1032" type="#_x0000_t202" style="position:absolute;margin-left:0;margin-top:1.95pt;width:503.2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" o:allowincell="f" strokeweight="3pt">
                <v:stroke linestyle="thinThin"/>
                <v:textbox>
                  <w:txbxContent>
                    <w:p w:rsidR="0049315D" w:rsidRDefault="0049315D"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8C6B50" w:rsidRDefault="00B25E83" w:rsidP="00B25E83">
      <w:pPr>
        <w:pStyle w:val="ListParagraph"/>
        <w:ind w:left="0"/>
        <w:rPr>
          <w:b/>
          <w:sz w:val="8"/>
          <w:szCs w:val="8"/>
        </w:rPr>
      </w:pPr>
    </w:p>
    <w:p w:rsidR="00BF4B36" w:rsidRPr="00D01C47" w:rsidRDefault="00B25E83" w:rsidP="00BF4B36">
      <w:pPr>
        <w:pStyle w:val="ListParagraph"/>
        <w:ind w:left="360"/>
        <w:rPr>
          <w:b/>
          <w:sz w:val="20"/>
          <w:szCs w:val="20"/>
        </w:rPr>
      </w:pPr>
      <w:r w:rsidRPr="00D01C47">
        <w:rPr>
          <w:b/>
          <w:sz w:val="20"/>
          <w:szCs w:val="20"/>
        </w:rPr>
        <w:t>5.1 EXTINGUISHING MEDIA</w:t>
      </w:r>
    </w:p>
    <w:p w:rsidR="001F3A2D" w:rsidRPr="00D01C47" w:rsidRDefault="001F3A2D" w:rsidP="001F3A2D">
      <w:pPr>
        <w:pStyle w:val="ListParagraph"/>
        <w:ind w:left="360"/>
        <w:jc w:val="both"/>
        <w:rPr>
          <w:sz w:val="20"/>
          <w:szCs w:val="20"/>
        </w:rPr>
      </w:pPr>
      <w:r w:rsidRPr="00D01C47">
        <w:rPr>
          <w:b/>
          <w:sz w:val="20"/>
          <w:szCs w:val="20"/>
        </w:rPr>
        <w:t>Extinguishing Media</w:t>
      </w:r>
      <w:r w:rsidRPr="00D01C47">
        <w:rPr>
          <w:b/>
          <w:sz w:val="20"/>
          <w:szCs w:val="20"/>
        </w:rPr>
        <w:tab/>
      </w:r>
      <w:r w:rsidRPr="00D01C47">
        <w:rPr>
          <w:b/>
          <w:sz w:val="20"/>
          <w:szCs w:val="20"/>
        </w:rPr>
        <w:tab/>
        <w:t>:</w:t>
      </w:r>
      <w:r w:rsidRPr="00D01C47">
        <w:rPr>
          <w:sz w:val="20"/>
          <w:szCs w:val="20"/>
        </w:rPr>
        <w:t xml:space="preserve"> Water, carbon dioxide, dry chemical, universal aqueous film forming foam.</w:t>
      </w:r>
    </w:p>
    <w:p w:rsidR="001F3A2D" w:rsidRPr="00D01C47" w:rsidRDefault="001F3A2D" w:rsidP="001F3A2D">
      <w:pPr>
        <w:pStyle w:val="ListParagraph"/>
        <w:ind w:left="360"/>
        <w:rPr>
          <w:b/>
          <w:sz w:val="20"/>
          <w:szCs w:val="20"/>
        </w:rPr>
      </w:pPr>
      <w:r w:rsidRPr="00D01C47">
        <w:rPr>
          <w:b/>
          <w:sz w:val="20"/>
          <w:szCs w:val="20"/>
        </w:rPr>
        <w:t>Unsuitable Media</w:t>
      </w:r>
      <w:r w:rsidRPr="00D01C47">
        <w:rPr>
          <w:b/>
          <w:sz w:val="20"/>
          <w:szCs w:val="20"/>
        </w:rPr>
        <w:tab/>
      </w:r>
      <w:r w:rsidRPr="00D01C47">
        <w:rPr>
          <w:b/>
          <w:sz w:val="20"/>
          <w:szCs w:val="20"/>
        </w:rPr>
        <w:tab/>
        <w:t xml:space="preserve">: </w:t>
      </w:r>
      <w:r w:rsidRPr="00D01C47">
        <w:rPr>
          <w:sz w:val="20"/>
          <w:szCs w:val="20"/>
        </w:rPr>
        <w:t>Water jet</w:t>
      </w:r>
    </w:p>
    <w:p w:rsidR="00BF4B36" w:rsidRPr="00D01C47" w:rsidRDefault="00BF4B36" w:rsidP="00BF4B36">
      <w:pPr>
        <w:pStyle w:val="ListParagraph"/>
        <w:ind w:left="360"/>
        <w:rPr>
          <w:b/>
          <w:sz w:val="20"/>
          <w:szCs w:val="20"/>
        </w:rPr>
      </w:pP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5.2 SPECIAL HAZARDS ARISING FROM THE SUBSTANCE OR MIXTURE</w:t>
      </w:r>
    </w:p>
    <w:p w:rsidR="00907CAC" w:rsidRPr="00D01C47" w:rsidRDefault="00907CAC" w:rsidP="00BF4B36">
      <w:pPr>
        <w:pStyle w:val="ListParagraph"/>
        <w:ind w:left="360"/>
        <w:jc w:val="both"/>
        <w:rPr>
          <w:sz w:val="20"/>
          <w:szCs w:val="20"/>
        </w:rPr>
      </w:pPr>
    </w:p>
    <w:p w:rsidR="00B25E83" w:rsidRPr="00D01C47" w:rsidRDefault="00631FF5" w:rsidP="00BF4B36">
      <w:pPr>
        <w:pStyle w:val="ListParagraph"/>
        <w:ind w:left="360"/>
        <w:jc w:val="both"/>
        <w:rPr>
          <w:sz w:val="20"/>
          <w:szCs w:val="20"/>
        </w:rPr>
      </w:pPr>
      <w:r w:rsidRPr="00D01C47">
        <w:rPr>
          <w:b/>
          <w:sz w:val="20"/>
          <w:szCs w:val="20"/>
        </w:rPr>
        <w:t>Hazardous Combustion</w:t>
      </w:r>
      <w:r w:rsidR="00907CAC" w:rsidRPr="00D01C47">
        <w:rPr>
          <w:b/>
          <w:sz w:val="20"/>
          <w:szCs w:val="20"/>
        </w:rPr>
        <w:t xml:space="preserve"> Products</w:t>
      </w:r>
      <w:r w:rsidR="00907CAC" w:rsidRPr="00D01C47">
        <w:rPr>
          <w:b/>
          <w:sz w:val="20"/>
          <w:szCs w:val="20"/>
        </w:rPr>
        <w:tab/>
        <w:t>:</w:t>
      </w:r>
      <w:r w:rsidR="00687C49">
        <w:rPr>
          <w:sz w:val="20"/>
          <w:szCs w:val="20"/>
        </w:rPr>
        <w:t xml:space="preserve"> Oxides of carbon</w:t>
      </w:r>
      <w:r w:rsidR="00907CAC" w:rsidRPr="00D01C47">
        <w:rPr>
          <w:sz w:val="20"/>
          <w:szCs w:val="20"/>
        </w:rPr>
        <w:t>, smoke and/or vapors.</w:t>
      </w:r>
      <w:r w:rsidRPr="00D01C47">
        <w:rPr>
          <w:sz w:val="20"/>
          <w:szCs w:val="20"/>
        </w:rPr>
        <w:t xml:space="preserve">  See also Sect. 10.6</w:t>
      </w:r>
    </w:p>
    <w:p w:rsidR="00907CAC" w:rsidRPr="00D01C47" w:rsidRDefault="00631FF5" w:rsidP="00631FF5">
      <w:pPr>
        <w:pStyle w:val="ListParagraph"/>
        <w:ind w:left="3600" w:hanging="3240"/>
        <w:jc w:val="both"/>
        <w:rPr>
          <w:sz w:val="20"/>
          <w:szCs w:val="20"/>
        </w:rPr>
      </w:pPr>
      <w:r w:rsidRPr="00D01C47">
        <w:rPr>
          <w:b/>
          <w:sz w:val="20"/>
          <w:szCs w:val="20"/>
        </w:rPr>
        <w:t xml:space="preserve">Specific Hazards </w:t>
      </w:r>
      <w:proofErr w:type="gramStart"/>
      <w:r w:rsidRPr="00D01C47">
        <w:rPr>
          <w:b/>
          <w:sz w:val="20"/>
          <w:szCs w:val="20"/>
        </w:rPr>
        <w:t>During</w:t>
      </w:r>
      <w:proofErr w:type="gramEnd"/>
      <w:r w:rsidRPr="00D01C47">
        <w:rPr>
          <w:b/>
          <w:sz w:val="20"/>
          <w:szCs w:val="20"/>
        </w:rPr>
        <w:t xml:space="preserve"> Firefighting</w:t>
      </w:r>
      <w:r w:rsidR="00907CAC" w:rsidRPr="00D01C47">
        <w:rPr>
          <w:b/>
          <w:sz w:val="20"/>
          <w:szCs w:val="20"/>
        </w:rPr>
        <w:tab/>
        <w:t>:</w:t>
      </w:r>
      <w:r w:rsidR="00907CAC" w:rsidRPr="00D01C47">
        <w:rPr>
          <w:sz w:val="20"/>
          <w:szCs w:val="20"/>
        </w:rPr>
        <w:t xml:space="preserve"> </w:t>
      </w:r>
      <w:r w:rsidRPr="00D01C47">
        <w:rPr>
          <w:sz w:val="20"/>
          <w:szCs w:val="20"/>
        </w:rPr>
        <w:t>Extremely flammable.  Contents under pressure.  In a fire or if heated, a   pressure increase will occur which may result in container bursting.  Vapors heavier than air may spread along the ground and travel to an ignition source.</w:t>
      </w:r>
    </w:p>
    <w:p w:rsidR="00843C7E" w:rsidRPr="00D01C47" w:rsidRDefault="00843C7E" w:rsidP="00B25E83">
      <w:pPr>
        <w:pStyle w:val="ListParagraph"/>
        <w:ind w:left="360"/>
        <w:rPr>
          <w:b/>
          <w:sz w:val="20"/>
          <w:szCs w:val="20"/>
        </w:rPr>
      </w:pPr>
    </w:p>
    <w:p w:rsidR="00B25E83" w:rsidRPr="00D01C47" w:rsidRDefault="00B25E83" w:rsidP="00B25E83">
      <w:pPr>
        <w:pStyle w:val="ListParagraph"/>
        <w:ind w:left="360"/>
        <w:rPr>
          <w:b/>
          <w:sz w:val="20"/>
          <w:szCs w:val="20"/>
        </w:rPr>
      </w:pPr>
      <w:r w:rsidRPr="00D01C47">
        <w:rPr>
          <w:b/>
          <w:sz w:val="20"/>
          <w:szCs w:val="20"/>
        </w:rPr>
        <w:t xml:space="preserve">5.3 </w:t>
      </w:r>
      <w:r w:rsidR="00DA0946" w:rsidRPr="00D01C47">
        <w:rPr>
          <w:b/>
          <w:sz w:val="20"/>
          <w:szCs w:val="20"/>
        </w:rPr>
        <w:t>SPECIAL PROTECTIVE ACTIONS FOR FIRE FIGHTERS</w:t>
      </w:r>
    </w:p>
    <w:p w:rsidR="00907CAC" w:rsidRPr="00D01C47" w:rsidRDefault="00907CAC" w:rsidP="00907CAC">
      <w:pPr>
        <w:pStyle w:val="ListParagraph"/>
        <w:ind w:left="2880" w:hanging="2520"/>
        <w:rPr>
          <w:b/>
          <w:sz w:val="20"/>
          <w:szCs w:val="20"/>
        </w:rPr>
      </w:pPr>
    </w:p>
    <w:p w:rsidR="00907CAC" w:rsidRPr="00D01C47" w:rsidRDefault="00907CAC" w:rsidP="00907CAC">
      <w:pPr>
        <w:pStyle w:val="ListParagraph"/>
        <w:ind w:left="2880" w:hanging="2520"/>
        <w:rPr>
          <w:sz w:val="20"/>
          <w:szCs w:val="20"/>
        </w:rPr>
      </w:pPr>
      <w:r w:rsidRPr="00D01C47">
        <w:rPr>
          <w:b/>
          <w:sz w:val="20"/>
          <w:szCs w:val="20"/>
        </w:rPr>
        <w:t>Protective Action</w:t>
      </w:r>
      <w:r w:rsidRPr="00D01C47">
        <w:rPr>
          <w:b/>
          <w:sz w:val="20"/>
          <w:szCs w:val="20"/>
        </w:rPr>
        <w:tab/>
        <w:t xml:space="preserve">: </w:t>
      </w:r>
      <w:r w:rsidRPr="00D01C47">
        <w:rPr>
          <w:sz w:val="20"/>
          <w:szCs w:val="20"/>
        </w:rPr>
        <w:t>Use water spray to cool fire exposed containers as contents may rupture violently from heat developed pressure.</w:t>
      </w:r>
    </w:p>
    <w:p w:rsidR="006C39D3" w:rsidRPr="00D01C47" w:rsidRDefault="006C39D3" w:rsidP="00907CAC">
      <w:pPr>
        <w:pStyle w:val="ListParagraph"/>
        <w:ind w:left="2880" w:hanging="2520"/>
        <w:rPr>
          <w:sz w:val="20"/>
          <w:szCs w:val="20"/>
        </w:rPr>
      </w:pPr>
      <w:r w:rsidRPr="00D01C47">
        <w:rPr>
          <w:b/>
          <w:sz w:val="20"/>
          <w:szCs w:val="20"/>
        </w:rPr>
        <w:t xml:space="preserve">Protection during </w:t>
      </w:r>
      <w:r w:rsidR="00907CAC" w:rsidRPr="00D01C47">
        <w:rPr>
          <w:b/>
          <w:sz w:val="20"/>
          <w:szCs w:val="20"/>
        </w:rPr>
        <w:tab/>
        <w:t>:</w:t>
      </w:r>
      <w:r w:rsidR="00907CAC" w:rsidRPr="00D01C47">
        <w:rPr>
          <w:sz w:val="20"/>
          <w:szCs w:val="20"/>
        </w:rPr>
        <w:t xml:space="preserve"> </w:t>
      </w:r>
      <w:r w:rsidRPr="00D01C47">
        <w:rPr>
          <w:sz w:val="20"/>
          <w:szCs w:val="20"/>
        </w:rPr>
        <w:t xml:space="preserve">Firemen should wear self-contained breathing apparatus with full face-piece </w:t>
      </w:r>
    </w:p>
    <w:p w:rsidR="00907CAC" w:rsidRPr="00D01C47" w:rsidRDefault="006C39D3" w:rsidP="00907CAC">
      <w:pPr>
        <w:pStyle w:val="ListParagraph"/>
        <w:ind w:left="2880" w:hanging="2520"/>
        <w:rPr>
          <w:sz w:val="20"/>
          <w:szCs w:val="20"/>
        </w:rPr>
      </w:pPr>
      <w:r w:rsidRPr="00D01C47">
        <w:rPr>
          <w:b/>
          <w:sz w:val="20"/>
          <w:szCs w:val="20"/>
        </w:rPr>
        <w:t xml:space="preserve">Firefighting                              </w:t>
      </w:r>
      <w:r w:rsidRPr="00D01C47">
        <w:rPr>
          <w:sz w:val="20"/>
          <w:szCs w:val="20"/>
        </w:rPr>
        <w:t>operated in positive pressure mode.</w:t>
      </w:r>
    </w:p>
    <w:p w:rsidR="00D01C47" w:rsidRPr="00907CAC" w:rsidRDefault="00D01C47" w:rsidP="00907CAC">
      <w:pPr>
        <w:pStyle w:val="ListParagraph"/>
        <w:ind w:left="2880" w:hanging="2520"/>
      </w:pPr>
    </w:p>
    <w:p w:rsidR="00B25E83" w:rsidRDefault="009F1EC4" w:rsidP="00B25E83">
      <w:pPr>
        <w:pStyle w:val="ListParagraph"/>
        <w:ind w:left="3600"/>
        <w:jc w:val="both"/>
      </w:pPr>
      <w:r>
        <w:rPr>
          <w:b/>
          <w:noProof/>
        </w:rPr>
        <mc:AlternateContent>
          <mc:Choice Requires="wps">
            <w:drawing>
              <wp:anchor distT="0" distB="0" distL="114300" distR="114300" simplePos="0" relativeHeight="251655680" behindDoc="0" locked="0" layoutInCell="0" allowOverlap="1" wp14:anchorId="717557BE" wp14:editId="3DB4174C">
                <wp:simplePos x="0" y="0"/>
                <wp:positionH relativeFrom="column">
                  <wp:posOffset>0</wp:posOffset>
                </wp:positionH>
                <wp:positionV relativeFrom="paragraph">
                  <wp:posOffset>130810</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49315D" w:rsidRDefault="0049315D" w:rsidP="00B25E83">
                            <w:pPr>
                              <w:rPr>
                                <w:sz w:val="32"/>
                              </w:rPr>
                            </w:pPr>
                            <w:r>
                              <w:rPr>
                                <w:b/>
                                <w:bCs/>
                                <w:sz w:val="24"/>
                              </w:rPr>
                              <w:t>6. ACCIDENTAL RELEASE MEASURES</w:t>
                            </w:r>
                          </w:p>
                          <w:p w:rsidR="0049315D" w:rsidRDefault="0049315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557BE" id="Text Box 20" o:spid="_x0000_s1033" type="#_x0000_t202" style="position:absolute;left:0;text-align:left;margin-left:0;margin-top:10.3pt;width:503.25pt;height:2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" o:allowincell="f" strokeweight="3pt">
                <v:stroke linestyle="thinThin"/>
                <v:textbox>
                  <w:txbxContent>
                    <w:p w:rsidR="0049315D" w:rsidRDefault="0049315D" w:rsidP="00B25E83">
                      <w:pPr>
                        <w:rPr>
                          <w:sz w:val="32"/>
                        </w:rPr>
                      </w:pPr>
                      <w:r>
                        <w:rPr>
                          <w:b/>
                          <w:bCs/>
                          <w:sz w:val="24"/>
                        </w:rPr>
                        <w:t>6. ACCIDENTAL RELEASE MEASURES</w:t>
                      </w:r>
                    </w:p>
                    <w:p w:rsidR="0049315D" w:rsidRDefault="0049315D"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BF4B36" w:rsidRDefault="00B25E83" w:rsidP="00B25E83">
      <w:pPr>
        <w:pStyle w:val="ListParagraph"/>
        <w:ind w:left="0"/>
        <w:rPr>
          <w:b/>
          <w:sz w:val="16"/>
          <w:szCs w:val="16"/>
        </w:rPr>
      </w:pPr>
    </w:p>
    <w:p w:rsidR="00B25E83" w:rsidRPr="00D01C47" w:rsidRDefault="00B25E83" w:rsidP="00B25E83">
      <w:pPr>
        <w:pStyle w:val="ListParagraph"/>
        <w:ind w:left="360"/>
        <w:rPr>
          <w:b/>
          <w:sz w:val="20"/>
          <w:szCs w:val="20"/>
        </w:rPr>
      </w:pPr>
      <w:r w:rsidRPr="00D01C47">
        <w:rPr>
          <w:b/>
          <w:sz w:val="20"/>
          <w:szCs w:val="20"/>
        </w:rPr>
        <w:t>6.1 PERSONAL PRECAUTIONS, PROTECTIVE EQUIPMENT AND EMERGENCY PROCEDURES</w:t>
      </w:r>
    </w:p>
    <w:p w:rsidR="00B25E83" w:rsidRPr="00D01C47" w:rsidRDefault="00B25E83" w:rsidP="00B25E83">
      <w:pPr>
        <w:pStyle w:val="ListParagraph"/>
        <w:ind w:left="0"/>
        <w:rPr>
          <w:b/>
          <w:sz w:val="20"/>
          <w:szCs w:val="20"/>
        </w:rPr>
      </w:pPr>
    </w:p>
    <w:p w:rsidR="00B25E83" w:rsidRPr="00D01C47" w:rsidRDefault="00B25E83" w:rsidP="00885DC4">
      <w:pPr>
        <w:pStyle w:val="ListParagraph"/>
        <w:ind w:left="3240" w:hanging="2880"/>
        <w:jc w:val="both"/>
        <w:rPr>
          <w:sz w:val="20"/>
          <w:szCs w:val="20"/>
        </w:rPr>
      </w:pPr>
      <w:r w:rsidRPr="00D01C47">
        <w:rPr>
          <w:b/>
          <w:sz w:val="20"/>
          <w:szCs w:val="20"/>
        </w:rPr>
        <w:t>For non-emergency personnel</w:t>
      </w:r>
      <w:r w:rsidRPr="00D01C47">
        <w:rPr>
          <w:b/>
          <w:sz w:val="20"/>
          <w:szCs w:val="20"/>
        </w:rPr>
        <w:tab/>
        <w:t xml:space="preserve">: </w:t>
      </w:r>
      <w:r w:rsidR="00907CAC" w:rsidRPr="00D01C47">
        <w:rPr>
          <w:sz w:val="20"/>
          <w:szCs w:val="20"/>
        </w:rPr>
        <w:t xml:space="preserve">No action should be taken </w:t>
      </w:r>
      <w:r w:rsidR="00210B27" w:rsidRPr="00D01C47">
        <w:rPr>
          <w:sz w:val="20"/>
          <w:szCs w:val="20"/>
        </w:rPr>
        <w:t xml:space="preserve">involving any personnel without suitable training.  Evacuate surrounding areas.  Keep unnecessary and unprotected personnel from entering.  Do not touch or walk through spill.  Remove ignition sources and provide adequate ventilation only if it </w:t>
      </w:r>
      <w:r w:rsidR="0067356F">
        <w:rPr>
          <w:sz w:val="20"/>
          <w:szCs w:val="20"/>
        </w:rPr>
        <w:t>is safe to do so.</w:t>
      </w:r>
    </w:p>
    <w:p w:rsidR="00B25E83" w:rsidRPr="00D01C47" w:rsidRDefault="00B25E83" w:rsidP="00885DC4">
      <w:pPr>
        <w:pStyle w:val="ListParagraph"/>
        <w:ind w:left="3240" w:hanging="2880"/>
        <w:jc w:val="both"/>
        <w:rPr>
          <w:sz w:val="20"/>
          <w:szCs w:val="20"/>
        </w:rPr>
      </w:pPr>
      <w:r w:rsidRPr="00D01C47">
        <w:rPr>
          <w:b/>
          <w:sz w:val="20"/>
          <w:szCs w:val="20"/>
        </w:rPr>
        <w:t>For emergency responders</w:t>
      </w:r>
      <w:r w:rsidRPr="00D01C47">
        <w:rPr>
          <w:b/>
          <w:sz w:val="20"/>
          <w:szCs w:val="20"/>
        </w:rPr>
        <w:tab/>
        <w:t>:</w:t>
      </w:r>
      <w:r w:rsidR="00907CAC" w:rsidRPr="00D01C47">
        <w:rPr>
          <w:b/>
          <w:sz w:val="20"/>
          <w:szCs w:val="20"/>
        </w:rPr>
        <w:t xml:space="preserve"> </w:t>
      </w:r>
      <w:r w:rsidR="00907CAC" w:rsidRPr="00D01C47">
        <w:rPr>
          <w:sz w:val="20"/>
          <w:szCs w:val="20"/>
        </w:rPr>
        <w:t>Use personal protection as recommended in Section 8. Observe precautions provided for non-emergency personnel.</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6.2 ENVIRONMENTAL PRECAUTIONS</w:t>
      </w:r>
    </w:p>
    <w:p w:rsidR="009F1EC4" w:rsidRDefault="009F1EC4" w:rsidP="00540291">
      <w:pPr>
        <w:pStyle w:val="ListParagraph"/>
        <w:ind w:left="360"/>
        <w:jc w:val="both"/>
        <w:rPr>
          <w:sz w:val="20"/>
          <w:szCs w:val="20"/>
        </w:rPr>
      </w:pPr>
      <w:r w:rsidRPr="00D01C47">
        <w:rPr>
          <w:sz w:val="20"/>
          <w:szCs w:val="20"/>
        </w:rPr>
        <w:t>Keep out of drains, sewers, ditches and waterways. Minimize use of water to prevent environmental contamination.</w:t>
      </w:r>
    </w:p>
    <w:p w:rsidR="00540291" w:rsidRPr="00540291" w:rsidRDefault="00540291" w:rsidP="00540291">
      <w:pPr>
        <w:pStyle w:val="ListParagraph"/>
        <w:ind w:left="360"/>
        <w:jc w:val="both"/>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Pr="00A33FB2" w:rsidRDefault="000B6A19" w:rsidP="00A33FB2">
      <w:pPr>
        <w:rPr>
          <w:b/>
          <w:sz w:val="20"/>
          <w:szCs w:val="20"/>
        </w:rPr>
      </w:pPr>
    </w:p>
    <w:p w:rsidR="000B6A19" w:rsidRDefault="000B6A19" w:rsidP="00B25E83">
      <w:pPr>
        <w:pStyle w:val="ListParagraph"/>
        <w:ind w:left="360"/>
        <w:rPr>
          <w:b/>
          <w:sz w:val="20"/>
          <w:szCs w:val="20"/>
        </w:rPr>
      </w:pPr>
    </w:p>
    <w:p w:rsidR="00B25E83" w:rsidRPr="00D01C47" w:rsidRDefault="00B25E83" w:rsidP="00B25E83">
      <w:pPr>
        <w:pStyle w:val="ListParagraph"/>
        <w:ind w:left="360"/>
        <w:rPr>
          <w:b/>
          <w:sz w:val="20"/>
          <w:szCs w:val="20"/>
        </w:rPr>
      </w:pPr>
      <w:r w:rsidRPr="00D01C47">
        <w:rPr>
          <w:b/>
          <w:sz w:val="20"/>
          <w:szCs w:val="20"/>
        </w:rPr>
        <w:t>6.3 METHODS AND MATERIAL FOR CONTAINMENT AND CLEANING UP</w:t>
      </w:r>
    </w:p>
    <w:p w:rsidR="00907CAC" w:rsidRPr="00D01C47" w:rsidRDefault="00907CAC" w:rsidP="00BF4B36">
      <w:pPr>
        <w:pStyle w:val="ListParagraph"/>
        <w:ind w:left="360"/>
        <w:jc w:val="both"/>
        <w:rPr>
          <w:b/>
          <w:sz w:val="20"/>
          <w:szCs w:val="20"/>
        </w:rPr>
      </w:pPr>
    </w:p>
    <w:p w:rsidR="00B25E83" w:rsidRPr="00D01C47" w:rsidRDefault="00907CAC" w:rsidP="00907CAC">
      <w:pPr>
        <w:pStyle w:val="ListParagraph"/>
        <w:ind w:left="2880" w:hanging="2520"/>
        <w:jc w:val="both"/>
        <w:rPr>
          <w:sz w:val="20"/>
          <w:szCs w:val="20"/>
        </w:rPr>
      </w:pPr>
      <w:r w:rsidRPr="00D01C47">
        <w:rPr>
          <w:b/>
          <w:sz w:val="20"/>
          <w:szCs w:val="20"/>
        </w:rPr>
        <w:t>Containment Procedures</w:t>
      </w:r>
      <w:r w:rsidRPr="00D01C47">
        <w:rPr>
          <w:b/>
          <w:sz w:val="20"/>
          <w:szCs w:val="20"/>
        </w:rPr>
        <w:tab/>
        <w:t>:</w:t>
      </w:r>
      <w:r w:rsidRPr="00D01C47">
        <w:rPr>
          <w:sz w:val="20"/>
          <w:szCs w:val="20"/>
        </w:rPr>
        <w:t xml:space="preserve"> Product is an aerosol, therefore spills</w:t>
      </w:r>
      <w:r w:rsidR="00240F3E" w:rsidRPr="00D01C47">
        <w:rPr>
          <w:sz w:val="20"/>
          <w:szCs w:val="20"/>
        </w:rPr>
        <w:t xml:space="preserve"> and leaks are unlikely. In </w:t>
      </w:r>
      <w:r w:rsidRPr="00D01C47">
        <w:rPr>
          <w:sz w:val="20"/>
          <w:szCs w:val="20"/>
        </w:rPr>
        <w:t xml:space="preserve">case of rupture, released content may be contained with oil/solvent absorbent pads, socks and/or absorbents.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Cleanup Procedures</w:t>
      </w:r>
      <w:r w:rsidRPr="00D01C47">
        <w:rPr>
          <w:b/>
          <w:sz w:val="20"/>
          <w:szCs w:val="20"/>
        </w:rPr>
        <w:tab/>
        <w:t>:</w:t>
      </w:r>
      <w:r w:rsidRPr="00D01C47">
        <w:rPr>
          <w:sz w:val="20"/>
          <w:szCs w:val="20"/>
        </w:rPr>
        <w:t xml:space="preserve"> Spills from aerosol cans are unlikely and are generally of small volume. Large spills are therefore not normally considered a problem. In case of actual rupture, avoid breathing vapors and ventilate area well. Remove sources of ignition and use non-sparking equipment. Soak up material with inert absorbent and place in safety containers for proper disposal.</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Other Information</w:t>
      </w:r>
      <w:r w:rsidRPr="00D01C47">
        <w:rPr>
          <w:b/>
          <w:sz w:val="20"/>
          <w:szCs w:val="20"/>
        </w:rPr>
        <w:tab/>
        <w:t>:</w:t>
      </w:r>
      <w:r w:rsidRPr="00D01C47">
        <w:rPr>
          <w:sz w:val="20"/>
          <w:szCs w:val="20"/>
        </w:rPr>
        <w:t xml:space="preserve"> Aerosol products represent a limited hazard and will not spill or leak unless ruptured. In case of rupture contents are generally evacuated from the can rapidly. Area should be ventilated immediately and continuous ventilation provided until all fumes and vapors have been removed.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Prohibited Materials</w:t>
      </w:r>
      <w:r w:rsidR="008C6B50" w:rsidRPr="00D01C47">
        <w:rPr>
          <w:b/>
          <w:sz w:val="20"/>
          <w:szCs w:val="20"/>
        </w:rPr>
        <w:tab/>
      </w:r>
      <w:r w:rsidRPr="00D01C47">
        <w:rPr>
          <w:b/>
          <w:sz w:val="20"/>
          <w:szCs w:val="20"/>
        </w:rPr>
        <w:t>:</w:t>
      </w:r>
      <w:r w:rsidR="00BF2E82" w:rsidRPr="00D01C47">
        <w:rPr>
          <w:sz w:val="20"/>
          <w:szCs w:val="20"/>
        </w:rPr>
        <w:t xml:space="preserve"> Combustible ab</w:t>
      </w:r>
      <w:r w:rsidRPr="00D01C47">
        <w:rPr>
          <w:sz w:val="20"/>
          <w:szCs w:val="20"/>
        </w:rPr>
        <w:t>sorbent material such as sawdust, use of equipment that may cause sparking.</w:t>
      </w:r>
    </w:p>
    <w:p w:rsidR="00B25E83" w:rsidRPr="002A3D45" w:rsidRDefault="00B25E83" w:rsidP="00B25E83">
      <w:pPr>
        <w:pStyle w:val="ListParagraph"/>
        <w:ind w:left="0"/>
      </w:pPr>
      <w:r>
        <w:rPr>
          <w:b/>
          <w:noProof/>
        </w:rPr>
        <mc:AlternateContent>
          <mc:Choice Requires="wps">
            <w:drawing>
              <wp:anchor distT="0" distB="0" distL="114300" distR="114300" simplePos="0" relativeHeight="251656704" behindDoc="0" locked="0" layoutInCell="0" allowOverlap="1" wp14:anchorId="09DED640" wp14:editId="44CE00EF">
                <wp:simplePos x="0" y="0"/>
                <wp:positionH relativeFrom="column">
                  <wp:posOffset>0</wp:posOffset>
                </wp:positionH>
                <wp:positionV relativeFrom="paragraph">
                  <wp:posOffset>156845</wp:posOffset>
                </wp:positionV>
                <wp:extent cx="6405563" cy="388620"/>
                <wp:effectExtent l="19050" t="19050" r="14605"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88620"/>
                        </a:xfrm>
                        <a:prstGeom prst="rect">
                          <a:avLst/>
                        </a:prstGeom>
                        <a:solidFill>
                          <a:srgbClr val="FFFFFF"/>
                        </a:solidFill>
                        <a:ln w="38100" cmpd="dbl">
                          <a:solidFill>
                            <a:srgbClr val="000000"/>
                          </a:solidFill>
                          <a:miter lim="800000"/>
                          <a:headEnd/>
                          <a:tailEnd/>
                        </a:ln>
                      </wps:spPr>
                      <wps:txbx>
                        <w:txbxContent>
                          <w:p w:rsidR="0049315D" w:rsidRDefault="0049315D" w:rsidP="00B25E83">
                            <w:pPr>
                              <w:rPr>
                                <w:sz w:val="32"/>
                              </w:rPr>
                            </w:pPr>
                            <w:r>
                              <w:rPr>
                                <w:b/>
                                <w:bCs/>
                                <w:sz w:val="24"/>
                              </w:rPr>
                              <w:t>7. HANDLING AND STORAGE</w:t>
                            </w:r>
                          </w:p>
                          <w:p w:rsidR="0049315D" w:rsidRDefault="0049315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ED640" id="Text Box 21" o:spid="_x0000_s1034" type="#_x0000_t202" style="position:absolute;margin-left:0;margin-top:12.35pt;width:504.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" o:allowincell="f" strokeweight="3pt">
                <v:stroke linestyle="thinThin"/>
                <v:textbox>
                  <w:txbxContent>
                    <w:p w:rsidR="0049315D" w:rsidRDefault="0049315D" w:rsidP="00B25E83">
                      <w:pPr>
                        <w:rPr>
                          <w:sz w:val="32"/>
                        </w:rPr>
                      </w:pPr>
                      <w:r>
                        <w:rPr>
                          <w:b/>
                          <w:bCs/>
                          <w:sz w:val="24"/>
                        </w:rPr>
                        <w:t>7. HANDLING AND STORAGE</w:t>
                      </w:r>
                    </w:p>
                    <w:p w:rsidR="0049315D" w:rsidRDefault="0049315D"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rPr>
      </w:pPr>
    </w:p>
    <w:p w:rsidR="00B25E83" w:rsidRPr="009F1EC4" w:rsidRDefault="00B25E83" w:rsidP="00B25E83">
      <w:pPr>
        <w:pStyle w:val="ListParagraph"/>
        <w:ind w:left="360"/>
        <w:rPr>
          <w:b/>
          <w:sz w:val="32"/>
          <w:szCs w:val="32"/>
        </w:rPr>
      </w:pPr>
    </w:p>
    <w:p w:rsidR="00B25E83" w:rsidRPr="00D01C47" w:rsidRDefault="00B25E83" w:rsidP="00B25E83">
      <w:pPr>
        <w:pStyle w:val="ListParagraph"/>
        <w:ind w:left="360"/>
        <w:rPr>
          <w:b/>
          <w:sz w:val="20"/>
          <w:szCs w:val="20"/>
        </w:rPr>
      </w:pPr>
      <w:r w:rsidRPr="00D01C47">
        <w:rPr>
          <w:b/>
          <w:sz w:val="20"/>
          <w:szCs w:val="20"/>
        </w:rPr>
        <w:t>7.1 PRECAUTIONS</w:t>
      </w:r>
      <w:r w:rsidR="00907CAC" w:rsidRPr="00D01C47">
        <w:rPr>
          <w:b/>
          <w:sz w:val="20"/>
          <w:szCs w:val="20"/>
        </w:rPr>
        <w:t xml:space="preserve"> FOR SAFE HANDLING</w:t>
      </w:r>
    </w:p>
    <w:p w:rsidR="00907CAC" w:rsidRPr="00D01C47" w:rsidRDefault="00907CAC" w:rsidP="00907CAC">
      <w:pPr>
        <w:pStyle w:val="ListParagraph"/>
        <w:ind w:left="3600" w:hanging="3240"/>
        <w:jc w:val="both"/>
        <w:rPr>
          <w:b/>
          <w:sz w:val="20"/>
          <w:szCs w:val="20"/>
        </w:rPr>
      </w:pPr>
    </w:p>
    <w:p w:rsidR="009F1EC4" w:rsidRDefault="00907CAC" w:rsidP="00540291">
      <w:pPr>
        <w:pStyle w:val="ListParagraph"/>
        <w:ind w:left="3240" w:hanging="2880"/>
        <w:jc w:val="both"/>
        <w:rPr>
          <w:sz w:val="20"/>
          <w:szCs w:val="20"/>
        </w:rPr>
      </w:pPr>
      <w:r w:rsidRPr="00D01C47">
        <w:rPr>
          <w:b/>
          <w:sz w:val="20"/>
          <w:szCs w:val="20"/>
        </w:rPr>
        <w:t>General Handling Precautions</w:t>
      </w:r>
      <w:r w:rsidRPr="00D01C47">
        <w:rPr>
          <w:b/>
          <w:sz w:val="20"/>
          <w:szCs w:val="20"/>
        </w:rPr>
        <w:tab/>
        <w:t>:</w:t>
      </w:r>
      <w:r w:rsidRPr="00D01C47">
        <w:rPr>
          <w:sz w:val="20"/>
          <w:szCs w:val="20"/>
        </w:rPr>
        <w:t xml:space="preserve"> KEEP OUT OF REACH OF CHILDREN. Avoid prolonged or repeated skin contact. Avoid breathing of vapors. Do not incinerate containers. Always replace </w:t>
      </w:r>
      <w:proofErr w:type="spellStart"/>
      <w:r w:rsidRPr="00D01C47">
        <w:rPr>
          <w:sz w:val="20"/>
          <w:szCs w:val="20"/>
        </w:rPr>
        <w:t>overcap</w:t>
      </w:r>
      <w:proofErr w:type="spellEnd"/>
      <w:r w:rsidRPr="00D01C47">
        <w:rPr>
          <w:sz w:val="20"/>
          <w:szCs w:val="20"/>
        </w:rPr>
        <w:t xml:space="preserve"> when not in use. Avoid use around open flames or sources of ignition. Exposure to heat or prolonged exposure to sun may cause can to burst. Use only with adequate ventilation, opening doors or windows to achieve cross-ventilation. </w:t>
      </w:r>
    </w:p>
    <w:p w:rsidR="00A33FB2" w:rsidRPr="00540291" w:rsidRDefault="00A33FB2" w:rsidP="00540291">
      <w:pPr>
        <w:pStyle w:val="ListParagraph"/>
        <w:ind w:left="3240" w:hanging="2880"/>
        <w:jc w:val="both"/>
        <w:rPr>
          <w:sz w:val="20"/>
          <w:szCs w:val="20"/>
        </w:rPr>
      </w:pPr>
    </w:p>
    <w:p w:rsidR="00D01C47" w:rsidRPr="00540291" w:rsidRDefault="00907CAC" w:rsidP="00540291">
      <w:pPr>
        <w:pStyle w:val="ListParagraph"/>
        <w:ind w:left="3240" w:hanging="2880"/>
        <w:jc w:val="both"/>
        <w:rPr>
          <w:sz w:val="20"/>
          <w:szCs w:val="20"/>
        </w:rPr>
      </w:pPr>
      <w:r w:rsidRPr="00D01C47">
        <w:rPr>
          <w:b/>
          <w:sz w:val="20"/>
          <w:szCs w:val="20"/>
        </w:rPr>
        <w:t>Hygiene Recommendations</w:t>
      </w:r>
      <w:r w:rsidRPr="00D01C47">
        <w:rPr>
          <w:b/>
          <w:sz w:val="20"/>
          <w:szCs w:val="20"/>
        </w:rPr>
        <w:tab/>
        <w:t>:</w:t>
      </w:r>
      <w:r w:rsidRPr="00D01C47">
        <w:rPr>
          <w:sz w:val="20"/>
          <w:szCs w:val="20"/>
        </w:rPr>
        <w:t xml:space="preserve"> Do not eat, drink o</w:t>
      </w:r>
      <w:r w:rsidR="00240F3E" w:rsidRPr="00D01C47">
        <w:rPr>
          <w:sz w:val="20"/>
          <w:szCs w:val="20"/>
        </w:rPr>
        <w:t xml:space="preserve">r smoke when using this product.  </w:t>
      </w:r>
      <w:r w:rsidRPr="00D01C47">
        <w:rPr>
          <w:sz w:val="20"/>
          <w:szCs w:val="20"/>
        </w:rPr>
        <w:t>Remove contaminated clothing and protective equipment before entering eating or smoking areas.</w:t>
      </w:r>
      <w:r w:rsidR="00240F3E" w:rsidRPr="00D01C47">
        <w:rPr>
          <w:sz w:val="20"/>
          <w:szCs w:val="20"/>
        </w:rPr>
        <w:t xml:space="preserve"> Wash hands thoroughly after use.</w:t>
      </w:r>
    </w:p>
    <w:p w:rsidR="00B25E83" w:rsidRPr="00BF4B36" w:rsidRDefault="00B25E83" w:rsidP="00B25E83">
      <w:pPr>
        <w:pStyle w:val="ListParagraph"/>
        <w:ind w:left="0"/>
        <w:rPr>
          <w:b/>
          <w:sz w:val="12"/>
          <w:szCs w:val="12"/>
        </w:rPr>
      </w:pPr>
    </w:p>
    <w:p w:rsidR="00B25E83" w:rsidRPr="00D01C47" w:rsidRDefault="00B25E83" w:rsidP="00B25E83">
      <w:pPr>
        <w:pStyle w:val="ListParagraph"/>
        <w:tabs>
          <w:tab w:val="left" w:pos="360"/>
        </w:tabs>
        <w:ind w:left="360"/>
        <w:rPr>
          <w:b/>
          <w:sz w:val="20"/>
          <w:szCs w:val="20"/>
        </w:rPr>
      </w:pPr>
      <w:r w:rsidRPr="00D01C47">
        <w:rPr>
          <w:b/>
          <w:sz w:val="20"/>
          <w:szCs w:val="20"/>
        </w:rPr>
        <w:t xml:space="preserve">7.2 </w:t>
      </w:r>
      <w:r w:rsidR="00907CAC" w:rsidRPr="00D01C47">
        <w:rPr>
          <w:b/>
          <w:sz w:val="20"/>
          <w:szCs w:val="20"/>
        </w:rPr>
        <w:t>CONDITIONS</w:t>
      </w:r>
      <w:r w:rsidRPr="00D01C47">
        <w:rPr>
          <w:b/>
          <w:sz w:val="20"/>
          <w:szCs w:val="20"/>
        </w:rPr>
        <w:t xml:space="preserve"> FOR SAFE </w:t>
      </w:r>
      <w:r w:rsidR="00907CAC" w:rsidRPr="00D01C47">
        <w:rPr>
          <w:b/>
          <w:sz w:val="20"/>
          <w:szCs w:val="20"/>
        </w:rPr>
        <w:t>STORAGE</w:t>
      </w:r>
      <w:r w:rsidR="00240F3E" w:rsidRPr="00D01C47">
        <w:rPr>
          <w:b/>
          <w:sz w:val="20"/>
          <w:szCs w:val="20"/>
        </w:rPr>
        <w:t xml:space="preserve"> INCLUDING ANY </w:t>
      </w:r>
      <w:r w:rsidR="00247E8E" w:rsidRPr="00D01C47">
        <w:rPr>
          <w:b/>
          <w:sz w:val="20"/>
          <w:szCs w:val="20"/>
        </w:rPr>
        <w:t>INCOMPATIBILITIES</w:t>
      </w:r>
    </w:p>
    <w:p w:rsidR="00907CAC" w:rsidRPr="00D01C47" w:rsidRDefault="00907CAC" w:rsidP="00B25E83">
      <w:pPr>
        <w:pStyle w:val="ListParagraph"/>
        <w:tabs>
          <w:tab w:val="left" w:pos="360"/>
        </w:tabs>
        <w:ind w:left="360"/>
        <w:rPr>
          <w:b/>
          <w:sz w:val="20"/>
          <w:szCs w:val="20"/>
        </w:rPr>
      </w:pPr>
    </w:p>
    <w:p w:rsidR="00240F3E" w:rsidRPr="00D01C47" w:rsidRDefault="008C6B50" w:rsidP="008C6B50">
      <w:pPr>
        <w:pStyle w:val="ListParagraph"/>
        <w:tabs>
          <w:tab w:val="left" w:pos="360"/>
        </w:tabs>
        <w:ind w:left="3240" w:hanging="3240"/>
        <w:rPr>
          <w:sz w:val="20"/>
          <w:szCs w:val="20"/>
        </w:rPr>
      </w:pPr>
      <w:r w:rsidRPr="00D01C47">
        <w:rPr>
          <w:b/>
          <w:sz w:val="20"/>
          <w:szCs w:val="20"/>
        </w:rPr>
        <w:tab/>
      </w:r>
      <w:r w:rsidR="00907CAC" w:rsidRPr="00D01C47">
        <w:rPr>
          <w:b/>
          <w:sz w:val="20"/>
          <w:szCs w:val="20"/>
        </w:rPr>
        <w:t>Storage Requirements</w:t>
      </w:r>
      <w:r w:rsidR="00907CAC" w:rsidRPr="00D01C47">
        <w:rPr>
          <w:b/>
          <w:sz w:val="20"/>
          <w:szCs w:val="20"/>
        </w:rPr>
        <w:tab/>
        <w:t>:</w:t>
      </w:r>
      <w:r w:rsidR="00907CAC" w:rsidRPr="00D01C47">
        <w:rPr>
          <w:sz w:val="20"/>
          <w:szCs w:val="20"/>
        </w:rPr>
        <w:t xml:space="preserve"> Storage of individual cans should be</w:t>
      </w:r>
      <w:r w:rsidR="00240F3E" w:rsidRPr="00D01C47">
        <w:rPr>
          <w:sz w:val="20"/>
          <w:szCs w:val="20"/>
        </w:rPr>
        <w:t xml:space="preserve"> done in an area below 55°C (120</w:t>
      </w:r>
      <w:r w:rsidR="00907CAC" w:rsidRPr="00D01C47">
        <w:rPr>
          <w:sz w:val="20"/>
          <w:szCs w:val="20"/>
        </w:rPr>
        <w:t xml:space="preserve">°F) and away from heat sources. Ensure can is in a secure place to prevent knocking over and accidental rupture. For storage of pallet quantities, compliance with </w:t>
      </w:r>
      <w:proofErr w:type="spellStart"/>
      <w:r w:rsidR="00907CAC" w:rsidRPr="00D01C47">
        <w:rPr>
          <w:sz w:val="20"/>
          <w:szCs w:val="20"/>
        </w:rPr>
        <w:t>NFPA</w:t>
      </w:r>
      <w:proofErr w:type="spellEnd"/>
      <w:r w:rsidR="00907CAC" w:rsidRPr="00D01C47">
        <w:rPr>
          <w:sz w:val="20"/>
          <w:szCs w:val="20"/>
        </w:rPr>
        <w:t xml:space="preserve"> 30B (Manufacture and Storage of Aerosol Products) is recommended. </w:t>
      </w:r>
    </w:p>
    <w:p w:rsidR="009F1EC4" w:rsidRPr="00D01C47" w:rsidRDefault="00240F3E" w:rsidP="008C6B50">
      <w:pPr>
        <w:pStyle w:val="ListParagraph"/>
        <w:tabs>
          <w:tab w:val="left" w:pos="360"/>
        </w:tabs>
        <w:ind w:left="3240" w:hanging="3240"/>
        <w:rPr>
          <w:sz w:val="20"/>
          <w:szCs w:val="20"/>
        </w:rPr>
      </w:pPr>
      <w:r w:rsidRPr="00D01C47">
        <w:rPr>
          <w:b/>
          <w:sz w:val="20"/>
          <w:szCs w:val="20"/>
        </w:rPr>
        <w:t xml:space="preserve">        </w:t>
      </w:r>
    </w:p>
    <w:p w:rsidR="00240F3E" w:rsidRPr="00D01C47" w:rsidRDefault="00907CAC" w:rsidP="00BF2E82">
      <w:pPr>
        <w:pStyle w:val="ListParagraph"/>
        <w:tabs>
          <w:tab w:val="left" w:pos="360"/>
        </w:tabs>
        <w:ind w:left="360"/>
        <w:rPr>
          <w:sz w:val="20"/>
          <w:szCs w:val="20"/>
        </w:rPr>
      </w:pPr>
      <w:r w:rsidRPr="00D01C47">
        <w:rPr>
          <w:b/>
          <w:sz w:val="20"/>
          <w:szCs w:val="20"/>
        </w:rPr>
        <w:t>Incompatibilities</w:t>
      </w:r>
      <w:r w:rsidRPr="00D01C47">
        <w:rPr>
          <w:b/>
          <w:sz w:val="20"/>
          <w:szCs w:val="20"/>
        </w:rPr>
        <w:tab/>
      </w:r>
      <w:r w:rsidRPr="00D01C47">
        <w:rPr>
          <w:b/>
          <w:sz w:val="20"/>
          <w:szCs w:val="20"/>
        </w:rPr>
        <w:tab/>
      </w:r>
      <w:r w:rsidR="008C6B50" w:rsidRPr="00D01C47">
        <w:rPr>
          <w:b/>
          <w:sz w:val="20"/>
          <w:szCs w:val="20"/>
        </w:rPr>
        <w:t xml:space="preserve">       </w:t>
      </w:r>
      <w:r w:rsidRPr="00D01C47">
        <w:rPr>
          <w:b/>
          <w:sz w:val="20"/>
          <w:szCs w:val="20"/>
        </w:rPr>
        <w:t>:</w:t>
      </w:r>
      <w:r w:rsidRPr="00D01C47">
        <w:rPr>
          <w:sz w:val="20"/>
          <w:szCs w:val="20"/>
        </w:rPr>
        <w:t xml:space="preserve"> Segregate storage away from materials indicated in Section 10.</w:t>
      </w:r>
    </w:p>
    <w:p w:rsidR="00C666F5" w:rsidRPr="00D01C47" w:rsidRDefault="00787A91" w:rsidP="00240F3E">
      <w:pPr>
        <w:pStyle w:val="ListParagraph"/>
        <w:tabs>
          <w:tab w:val="left" w:pos="360"/>
        </w:tabs>
        <w:ind w:left="3240" w:hanging="3240"/>
        <w:rPr>
          <w:sz w:val="20"/>
          <w:szCs w:val="20"/>
        </w:rPr>
      </w:pPr>
      <w:r>
        <w:rPr>
          <w:b/>
          <w:sz w:val="20"/>
          <w:szCs w:val="20"/>
        </w:rPr>
        <w:t xml:space="preserve">      </w:t>
      </w:r>
      <w:proofErr w:type="spellStart"/>
      <w:r w:rsidR="00240F3E" w:rsidRPr="00D01C47">
        <w:rPr>
          <w:b/>
          <w:sz w:val="20"/>
          <w:szCs w:val="20"/>
        </w:rPr>
        <w:t>NFPA</w:t>
      </w:r>
      <w:proofErr w:type="spellEnd"/>
      <w:r w:rsidR="00240F3E" w:rsidRPr="00D01C47">
        <w:rPr>
          <w:b/>
          <w:sz w:val="20"/>
          <w:szCs w:val="20"/>
        </w:rPr>
        <w:t xml:space="preserve"> 30B Classification                      : </w:t>
      </w:r>
      <w:r w:rsidR="00240F3E" w:rsidRPr="00D01C47">
        <w:rPr>
          <w:sz w:val="20"/>
          <w:szCs w:val="20"/>
        </w:rPr>
        <w:t xml:space="preserve">This product is classified as a level 3 aerosol per </w:t>
      </w:r>
      <w:proofErr w:type="spellStart"/>
      <w:r w:rsidR="00240F3E" w:rsidRPr="00D01C47">
        <w:rPr>
          <w:sz w:val="20"/>
          <w:szCs w:val="20"/>
        </w:rPr>
        <w:t>NFPA</w:t>
      </w:r>
      <w:proofErr w:type="spellEnd"/>
      <w:r w:rsidR="00240F3E" w:rsidRPr="00D01C47">
        <w:rPr>
          <w:sz w:val="20"/>
          <w:szCs w:val="20"/>
        </w:rPr>
        <w:t xml:space="preserve"> 30B.</w:t>
      </w:r>
    </w:p>
    <w:p w:rsidR="006E14F2" w:rsidRDefault="006E14F2"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Pr="00907CAC" w:rsidRDefault="000B6A19" w:rsidP="00B25E83">
      <w:pPr>
        <w:pStyle w:val="ListParagraph"/>
        <w:tabs>
          <w:tab w:val="left" w:pos="360"/>
        </w:tabs>
        <w:ind w:left="360"/>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-1</wp:posOffset>
                </wp:positionH>
                <wp:positionV relativeFrom="paragraph">
                  <wp:posOffset>9208</wp:posOffset>
                </wp:positionV>
                <wp:extent cx="6448425" cy="363855"/>
                <wp:effectExtent l="19050" t="19050" r="2857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63855"/>
                        </a:xfrm>
                        <a:prstGeom prst="rect">
                          <a:avLst/>
                        </a:prstGeom>
                        <a:solidFill>
                          <a:srgbClr val="FFFFFF"/>
                        </a:solidFill>
                        <a:ln w="38100" cmpd="dbl">
                          <a:solidFill>
                            <a:srgbClr val="000000"/>
                          </a:solidFill>
                          <a:miter lim="800000"/>
                          <a:headEnd/>
                          <a:tailEnd/>
                        </a:ln>
                      </wps:spPr>
                      <wps:txbx>
                        <w:txbxContent>
                          <w:p w:rsidR="0049315D" w:rsidRDefault="0049315D"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75pt;width:507.7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" o:allowincell="f" strokeweight="3pt">
                <v:stroke linestyle="thinThin"/>
                <v:textbox>
                  <w:txbxContent>
                    <w:p w:rsidR="0049315D" w:rsidRDefault="0049315D"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Default="00B25E83" w:rsidP="00B25E83">
      <w:pPr>
        <w:pStyle w:val="ListParagraph"/>
        <w:tabs>
          <w:tab w:val="left" w:pos="0"/>
        </w:tabs>
        <w:ind w:left="0"/>
        <w:rPr>
          <w:b/>
        </w:rPr>
      </w:pPr>
    </w:p>
    <w:p w:rsidR="00B25E83" w:rsidRPr="00D01C47" w:rsidRDefault="00B25E83" w:rsidP="00B25E83">
      <w:pPr>
        <w:pStyle w:val="ListParagraph"/>
        <w:tabs>
          <w:tab w:val="left" w:pos="360"/>
        </w:tabs>
        <w:ind w:left="360"/>
        <w:rPr>
          <w:b/>
          <w:sz w:val="20"/>
          <w:szCs w:val="20"/>
        </w:rPr>
      </w:pPr>
      <w:r w:rsidRPr="00D01C47">
        <w:rPr>
          <w:b/>
          <w:sz w:val="20"/>
          <w:szCs w:val="20"/>
        </w:rPr>
        <w:t>8.1 CONTROL PARAMETERS</w:t>
      </w:r>
    </w:p>
    <w:p w:rsidR="00B25E83" w:rsidRPr="00BF4B36" w:rsidRDefault="00B25E83" w:rsidP="00B25E83">
      <w:pPr>
        <w:pStyle w:val="ListParagraph"/>
        <w:tabs>
          <w:tab w:val="left" w:pos="360"/>
        </w:tabs>
        <w:ind w:left="360"/>
        <w:rPr>
          <w:b/>
          <w:sz w:val="8"/>
          <w:szCs w:val="8"/>
        </w:rPr>
      </w:pPr>
    </w:p>
    <w:tbl>
      <w:tblPr>
        <w:tblStyle w:val="PlainTable5"/>
        <w:tblW w:w="0" w:type="auto"/>
        <w:tblLook w:val="04A0" w:firstRow="1" w:lastRow="0" w:firstColumn="1" w:lastColumn="0" w:noHBand="0" w:noVBand="1"/>
      </w:tblPr>
      <w:tblGrid>
        <w:gridCol w:w="2610"/>
        <w:gridCol w:w="5850"/>
        <w:gridCol w:w="1610"/>
      </w:tblGrid>
      <w:tr w:rsidR="0012321B" w:rsidTr="003039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10" w:type="dxa"/>
            <w:shd w:val="clear" w:color="auto" w:fill="FFFF00"/>
          </w:tcPr>
          <w:p w:rsidR="0012321B" w:rsidRPr="00AA0FC8" w:rsidRDefault="00A33FB2"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N-Butane (106-97-8</w:t>
            </w:r>
            <w:r w:rsidR="0012321B" w:rsidRPr="00AA0FC8">
              <w:rPr>
                <w:rFonts w:asciiTheme="minorHAnsi" w:hAnsiTheme="minorHAnsi" w:cstheme="minorHAnsi"/>
                <w:b/>
                <w:i w:val="0"/>
                <w:sz w:val="17"/>
                <w:szCs w:val="17"/>
              </w:rPr>
              <w:t>)</w:t>
            </w:r>
          </w:p>
        </w:tc>
        <w:tc>
          <w:tcPr>
            <w:tcW w:w="585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12321B" w:rsidRPr="00540291" w:rsidRDefault="0012321B" w:rsidP="00B94174">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850" w:type="dxa"/>
            <w:shd w:val="clear" w:color="auto" w:fill="auto"/>
          </w:tcPr>
          <w:p w:rsidR="0012321B" w:rsidRPr="00540291" w:rsidRDefault="0012321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TWA (mg/m³)</w:t>
            </w:r>
          </w:p>
        </w:tc>
        <w:tc>
          <w:tcPr>
            <w:tcW w:w="1610" w:type="dxa"/>
            <w:shd w:val="clear" w:color="auto" w:fill="auto"/>
          </w:tcPr>
          <w:p w:rsidR="0012321B" w:rsidRPr="00540291" w:rsidRDefault="00A33FB2"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w:t>
            </w:r>
            <w:r w:rsidR="0012321B" w:rsidRPr="00540291">
              <w:rPr>
                <w:rFonts w:cstheme="minorHAnsi"/>
                <w:sz w:val="17"/>
                <w:szCs w:val="17"/>
              </w:rPr>
              <w:t>000 ppm</w:t>
            </w:r>
          </w:p>
        </w:tc>
      </w:tr>
      <w:tr w:rsidR="0012321B"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OSHA</w:t>
            </w:r>
            <w:proofErr w:type="spellEnd"/>
          </w:p>
        </w:tc>
        <w:tc>
          <w:tcPr>
            <w:tcW w:w="585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12321B" w:rsidRPr="00540291" w:rsidRDefault="00A33FB2"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B94174" w:rsidRPr="00540291">
              <w:rPr>
                <w:rFonts w:cstheme="minorHAnsi"/>
                <w:sz w:val="17"/>
                <w:szCs w:val="17"/>
                <w:lang w:val="es-US"/>
              </w:rPr>
              <w:t>00 ppm</w:t>
            </w:r>
          </w:p>
        </w:tc>
      </w:tr>
      <w:tr w:rsidR="0012321B"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850" w:type="dxa"/>
            <w:shd w:val="clear" w:color="auto" w:fill="auto"/>
          </w:tcPr>
          <w:p w:rsidR="0012321B" w:rsidRPr="00540291" w:rsidRDefault="00B94174"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 (ppm)</w:t>
            </w:r>
          </w:p>
        </w:tc>
        <w:tc>
          <w:tcPr>
            <w:tcW w:w="1610" w:type="dxa"/>
            <w:shd w:val="clear" w:color="auto" w:fill="auto"/>
          </w:tcPr>
          <w:p w:rsidR="0012321B" w:rsidRPr="00540291" w:rsidRDefault="00A33FB2"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8</w:t>
            </w:r>
            <w:r w:rsidR="00B94174" w:rsidRPr="00540291">
              <w:rPr>
                <w:rFonts w:cstheme="minorHAnsi"/>
                <w:sz w:val="17"/>
                <w:szCs w:val="17"/>
                <w:lang w:val="es-US"/>
              </w:rPr>
              <w:t>00 ppm</w:t>
            </w:r>
          </w:p>
        </w:tc>
      </w:tr>
      <w:tr w:rsidR="0012321B"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850" w:type="dxa"/>
            <w:shd w:val="clear" w:color="auto" w:fill="auto"/>
          </w:tcPr>
          <w:p w:rsidR="0012321B" w:rsidRPr="00A33FB2" w:rsidRDefault="00A33FB2"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A33FB2">
              <w:rPr>
                <w:rFonts w:cstheme="minorHAnsi"/>
                <w:sz w:val="17"/>
                <w:szCs w:val="17"/>
              </w:rPr>
              <w:t xml:space="preserve">NIOSH </w:t>
            </w:r>
            <w:proofErr w:type="spellStart"/>
            <w:r w:rsidRPr="00A33FB2">
              <w:rPr>
                <w:rFonts w:cstheme="minorHAnsi"/>
                <w:sz w:val="17"/>
                <w:szCs w:val="17"/>
              </w:rPr>
              <w:t>REL</w:t>
            </w:r>
            <w:proofErr w:type="spellEnd"/>
            <w:r w:rsidRPr="00A33FB2">
              <w:rPr>
                <w:rFonts w:cstheme="minorHAnsi"/>
                <w:sz w:val="17"/>
                <w:szCs w:val="17"/>
              </w:rPr>
              <w:t xml:space="preserve"> (TWA) (mg/m³</w:t>
            </w:r>
            <w:r w:rsidR="00EF07E1" w:rsidRPr="00A33FB2">
              <w:rPr>
                <w:rFonts w:cstheme="minorHAnsi"/>
                <w:sz w:val="17"/>
                <w:szCs w:val="17"/>
              </w:rPr>
              <w:t>)</w:t>
            </w:r>
          </w:p>
        </w:tc>
        <w:tc>
          <w:tcPr>
            <w:tcW w:w="1610" w:type="dxa"/>
            <w:shd w:val="clear" w:color="auto" w:fill="auto"/>
          </w:tcPr>
          <w:p w:rsidR="0012321B" w:rsidRPr="00540291" w:rsidRDefault="00A33FB2"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1900</w:t>
            </w:r>
          </w:p>
        </w:tc>
      </w:tr>
      <w:tr w:rsidR="00EF07E1"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85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EF07E1" w:rsidRPr="00540291" w:rsidRDefault="00A33FB2"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sidR="00EF07E1" w:rsidRPr="00540291">
              <w:rPr>
                <w:rFonts w:cstheme="minorHAnsi"/>
                <w:sz w:val="17"/>
                <w:szCs w:val="17"/>
                <w:lang w:val="es-US"/>
              </w:rPr>
              <w:t xml:space="preserve"> mg/m³</w:t>
            </w:r>
          </w:p>
        </w:tc>
      </w:tr>
      <w:tr w:rsidR="00EF07E1"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85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A33FB2"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EF07E1" w:rsidRPr="00540291">
              <w:rPr>
                <w:rFonts w:cstheme="minorHAnsi"/>
                <w:sz w:val="17"/>
                <w:szCs w:val="17"/>
                <w:lang w:val="es-US"/>
              </w:rPr>
              <w:t>00 ppm</w:t>
            </w:r>
          </w:p>
        </w:tc>
      </w:tr>
      <w:tr w:rsidR="00EF07E1"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FFFF00"/>
          </w:tcPr>
          <w:p w:rsidR="00EF07E1" w:rsidRPr="00540291" w:rsidRDefault="005811AE"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Propane (74-98-6</w:t>
            </w:r>
            <w:r w:rsidR="00EF07E1" w:rsidRPr="00540291">
              <w:rPr>
                <w:rFonts w:asciiTheme="minorHAnsi" w:hAnsiTheme="minorHAnsi" w:cstheme="minorHAnsi"/>
                <w:b/>
                <w:i w:val="0"/>
                <w:sz w:val="17"/>
                <w:szCs w:val="17"/>
              </w:rPr>
              <w:t>)</w:t>
            </w:r>
          </w:p>
        </w:tc>
        <w:tc>
          <w:tcPr>
            <w:tcW w:w="585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811AE" w:rsidRDefault="00EF07E1" w:rsidP="005811AE">
            <w:pPr>
              <w:pStyle w:val="ListParagraph"/>
              <w:tabs>
                <w:tab w:val="left" w:pos="0"/>
              </w:tabs>
              <w:ind w:left="0"/>
              <w:jc w:val="left"/>
              <w:rPr>
                <w:rFonts w:asciiTheme="minorHAnsi" w:hAnsiTheme="minorHAnsi" w:cstheme="minorHAnsi"/>
                <w:i w:val="0"/>
                <w:sz w:val="17"/>
                <w:szCs w:val="17"/>
              </w:rPr>
            </w:pPr>
            <w:r w:rsidRPr="005811AE">
              <w:rPr>
                <w:rFonts w:asciiTheme="minorHAnsi" w:hAnsiTheme="minorHAnsi" w:cstheme="minorHAnsi"/>
                <w:i w:val="0"/>
                <w:sz w:val="17"/>
                <w:szCs w:val="17"/>
              </w:rPr>
              <w:t xml:space="preserve">OSHA </w:t>
            </w:r>
          </w:p>
        </w:tc>
        <w:tc>
          <w:tcPr>
            <w:tcW w:w="5850" w:type="dxa"/>
            <w:shd w:val="clear" w:color="auto" w:fill="auto"/>
          </w:tcPr>
          <w:p w:rsidR="00EF07E1" w:rsidRPr="005811AE" w:rsidRDefault="00EF07E1"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811AE">
              <w:rPr>
                <w:rFonts w:cstheme="minorHAnsi"/>
                <w:sz w:val="17"/>
                <w:szCs w:val="17"/>
                <w:lang w:val="es-US"/>
              </w:rPr>
              <w:t>OSHA</w:t>
            </w:r>
            <w:proofErr w:type="spellEnd"/>
            <w:r w:rsidRPr="005811AE">
              <w:rPr>
                <w:rFonts w:cstheme="minorHAnsi"/>
                <w:sz w:val="17"/>
                <w:szCs w:val="17"/>
                <w:lang w:val="es-US"/>
              </w:rPr>
              <w:t xml:space="preserve"> </w:t>
            </w:r>
            <w:proofErr w:type="spellStart"/>
            <w:r w:rsidRPr="005811AE">
              <w:rPr>
                <w:rFonts w:cstheme="minorHAnsi"/>
                <w:sz w:val="17"/>
                <w:szCs w:val="17"/>
                <w:lang w:val="es-US"/>
              </w:rPr>
              <w:t>PEL</w:t>
            </w:r>
            <w:proofErr w:type="spellEnd"/>
            <w:r w:rsidRPr="005811AE">
              <w:rPr>
                <w:rFonts w:cstheme="minorHAnsi"/>
                <w:sz w:val="17"/>
                <w:szCs w:val="17"/>
                <w:lang w:val="es-US"/>
              </w:rPr>
              <w:t xml:space="preserve"> (TWA) (mg/m³)</w:t>
            </w:r>
          </w:p>
        </w:tc>
        <w:tc>
          <w:tcPr>
            <w:tcW w:w="1610" w:type="dxa"/>
            <w:shd w:val="clear" w:color="auto" w:fill="auto"/>
          </w:tcPr>
          <w:p w:rsidR="00EF07E1" w:rsidRPr="005811AE" w:rsidRDefault="005811AE"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811AE">
              <w:rPr>
                <w:rFonts w:cstheme="minorHAnsi"/>
                <w:sz w:val="17"/>
                <w:szCs w:val="17"/>
                <w:lang w:val="es-US"/>
              </w:rPr>
              <w:t>18</w:t>
            </w:r>
            <w:r w:rsidR="00EF07E1" w:rsidRPr="005811AE">
              <w:rPr>
                <w:rFonts w:cstheme="minorHAnsi"/>
                <w:sz w:val="17"/>
                <w:szCs w:val="17"/>
                <w:lang w:val="es-US"/>
              </w:rPr>
              <w:t xml:space="preserve">00 </w:t>
            </w:r>
            <w:r w:rsidR="00EF07E1" w:rsidRPr="005811AE">
              <w:rPr>
                <w:rFonts w:cstheme="minorHAnsi"/>
                <w:sz w:val="17"/>
                <w:szCs w:val="17"/>
              </w:rPr>
              <w:t>mg/m³</w:t>
            </w:r>
          </w:p>
        </w:tc>
      </w:tr>
      <w:tr w:rsidR="00EF07E1"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EF07E1" w:rsidRPr="005811AE" w:rsidRDefault="00EF07E1" w:rsidP="005811AE">
            <w:pPr>
              <w:pStyle w:val="ListParagraph"/>
              <w:tabs>
                <w:tab w:val="left" w:pos="0"/>
              </w:tabs>
              <w:ind w:left="0"/>
              <w:jc w:val="left"/>
              <w:rPr>
                <w:rFonts w:asciiTheme="minorHAnsi" w:hAnsiTheme="minorHAnsi" w:cstheme="minorHAnsi"/>
                <w:i w:val="0"/>
                <w:sz w:val="17"/>
                <w:szCs w:val="17"/>
                <w:lang w:val="es-US"/>
              </w:rPr>
            </w:pPr>
            <w:proofErr w:type="spellStart"/>
            <w:r w:rsidRPr="005811AE">
              <w:rPr>
                <w:rFonts w:asciiTheme="minorHAnsi" w:hAnsiTheme="minorHAnsi" w:cstheme="minorHAnsi"/>
                <w:i w:val="0"/>
                <w:sz w:val="17"/>
                <w:szCs w:val="17"/>
                <w:lang w:val="es-US"/>
              </w:rPr>
              <w:t>OSHA</w:t>
            </w:r>
            <w:proofErr w:type="spellEnd"/>
          </w:p>
        </w:tc>
        <w:tc>
          <w:tcPr>
            <w:tcW w:w="5850" w:type="dxa"/>
            <w:shd w:val="clear" w:color="auto" w:fill="auto"/>
          </w:tcPr>
          <w:p w:rsidR="00EF07E1" w:rsidRPr="005811AE" w:rsidRDefault="00EF07E1"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811AE">
              <w:rPr>
                <w:rFonts w:cstheme="minorHAnsi"/>
                <w:sz w:val="17"/>
                <w:szCs w:val="17"/>
                <w:lang w:val="es-US"/>
              </w:rPr>
              <w:t>OSHA</w:t>
            </w:r>
            <w:proofErr w:type="spellEnd"/>
            <w:r w:rsidRPr="005811AE">
              <w:rPr>
                <w:rFonts w:cstheme="minorHAnsi"/>
                <w:sz w:val="17"/>
                <w:szCs w:val="17"/>
                <w:lang w:val="es-US"/>
              </w:rPr>
              <w:t xml:space="preserve"> </w:t>
            </w:r>
            <w:proofErr w:type="spellStart"/>
            <w:r w:rsidRPr="005811AE">
              <w:rPr>
                <w:rFonts w:cstheme="minorHAnsi"/>
                <w:sz w:val="17"/>
                <w:szCs w:val="17"/>
                <w:lang w:val="es-US"/>
              </w:rPr>
              <w:t>PEL</w:t>
            </w:r>
            <w:proofErr w:type="spellEnd"/>
            <w:r w:rsidRPr="005811AE">
              <w:rPr>
                <w:rFonts w:cstheme="minorHAnsi"/>
                <w:sz w:val="17"/>
                <w:szCs w:val="17"/>
                <w:lang w:val="es-US"/>
              </w:rPr>
              <w:t xml:space="preserve"> (TWA) (ppm)</w:t>
            </w:r>
          </w:p>
        </w:tc>
        <w:tc>
          <w:tcPr>
            <w:tcW w:w="1610" w:type="dxa"/>
            <w:shd w:val="clear" w:color="auto" w:fill="auto"/>
          </w:tcPr>
          <w:p w:rsidR="00EF07E1"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811AE">
              <w:rPr>
                <w:rFonts w:cstheme="minorHAnsi"/>
                <w:sz w:val="17"/>
                <w:szCs w:val="17"/>
                <w:lang w:val="es-US"/>
              </w:rPr>
              <w:t>1</w:t>
            </w:r>
            <w:r w:rsidR="00EF07E1" w:rsidRPr="005811AE">
              <w:rPr>
                <w:rFonts w:cstheme="minorHAnsi"/>
                <w:sz w:val="17"/>
                <w:szCs w:val="17"/>
                <w:lang w:val="es-US"/>
              </w:rPr>
              <w:t>000 ppm</w:t>
            </w:r>
          </w:p>
        </w:tc>
      </w:tr>
      <w:tr w:rsidR="00EF07E1"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811AE" w:rsidRDefault="00EF07E1" w:rsidP="005811AE">
            <w:pPr>
              <w:pStyle w:val="ListParagraph"/>
              <w:tabs>
                <w:tab w:val="left" w:pos="0"/>
              </w:tabs>
              <w:ind w:left="0"/>
              <w:jc w:val="left"/>
              <w:rPr>
                <w:rFonts w:asciiTheme="minorHAnsi" w:hAnsiTheme="minorHAnsi" w:cstheme="minorHAnsi"/>
                <w:i w:val="0"/>
                <w:sz w:val="17"/>
                <w:szCs w:val="17"/>
                <w:lang w:val="es-US"/>
              </w:rPr>
            </w:pPr>
            <w:proofErr w:type="spellStart"/>
            <w:r w:rsidRPr="005811AE">
              <w:rPr>
                <w:rFonts w:asciiTheme="minorHAnsi" w:hAnsiTheme="minorHAnsi" w:cstheme="minorHAnsi"/>
                <w:i w:val="0"/>
                <w:sz w:val="17"/>
                <w:szCs w:val="17"/>
                <w:lang w:val="es-US"/>
              </w:rPr>
              <w:t>NIOSH</w:t>
            </w:r>
            <w:proofErr w:type="spellEnd"/>
          </w:p>
        </w:tc>
        <w:tc>
          <w:tcPr>
            <w:tcW w:w="5850" w:type="dxa"/>
            <w:shd w:val="clear" w:color="auto" w:fill="auto"/>
          </w:tcPr>
          <w:p w:rsidR="00EF07E1" w:rsidRPr="005811AE" w:rsidRDefault="00EF07E1"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811AE">
              <w:rPr>
                <w:rFonts w:cstheme="minorHAnsi"/>
                <w:sz w:val="17"/>
                <w:szCs w:val="17"/>
                <w:lang w:val="es-US"/>
              </w:rPr>
              <w:t>US</w:t>
            </w:r>
            <w:proofErr w:type="spellEnd"/>
            <w:r w:rsidRPr="005811AE">
              <w:rPr>
                <w:rFonts w:cstheme="minorHAnsi"/>
                <w:sz w:val="17"/>
                <w:szCs w:val="17"/>
                <w:lang w:val="es-US"/>
              </w:rPr>
              <w:t xml:space="preserve"> </w:t>
            </w:r>
            <w:proofErr w:type="spellStart"/>
            <w:r w:rsidRPr="005811AE">
              <w:rPr>
                <w:rFonts w:cstheme="minorHAnsi"/>
                <w:sz w:val="17"/>
                <w:szCs w:val="17"/>
                <w:lang w:val="es-US"/>
              </w:rPr>
              <w:t>IDLH</w:t>
            </w:r>
            <w:proofErr w:type="spellEnd"/>
            <w:r w:rsidRPr="005811AE">
              <w:rPr>
                <w:rFonts w:cstheme="minorHAnsi"/>
                <w:sz w:val="17"/>
                <w:szCs w:val="17"/>
                <w:lang w:val="es-US"/>
              </w:rPr>
              <w:t xml:space="preserve"> (ppm)</w:t>
            </w:r>
          </w:p>
        </w:tc>
        <w:tc>
          <w:tcPr>
            <w:tcW w:w="1610" w:type="dxa"/>
            <w:shd w:val="clear" w:color="auto" w:fill="auto"/>
          </w:tcPr>
          <w:p w:rsidR="00EF07E1" w:rsidRPr="005811AE" w:rsidRDefault="005811AE"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811AE">
              <w:rPr>
                <w:rFonts w:cstheme="minorHAnsi"/>
                <w:sz w:val="17"/>
                <w:szCs w:val="17"/>
                <w:lang w:val="es-US"/>
              </w:rPr>
              <w:t>2</w:t>
            </w:r>
            <w:r w:rsidR="00EF07E1" w:rsidRPr="005811AE">
              <w:rPr>
                <w:rFonts w:cstheme="minorHAnsi"/>
                <w:sz w:val="17"/>
                <w:szCs w:val="17"/>
                <w:lang w:val="es-US"/>
              </w:rPr>
              <w:t>100 ppm</w:t>
            </w:r>
          </w:p>
        </w:tc>
      </w:tr>
      <w:tr w:rsidR="005811AE"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5811AE" w:rsidRPr="005811AE" w:rsidRDefault="005811AE" w:rsidP="005811AE">
            <w:pPr>
              <w:pStyle w:val="ListParagraph"/>
              <w:tabs>
                <w:tab w:val="left" w:pos="0"/>
              </w:tabs>
              <w:ind w:left="0"/>
              <w:jc w:val="left"/>
              <w:rPr>
                <w:rFonts w:asciiTheme="minorHAnsi" w:hAnsiTheme="minorHAnsi" w:cstheme="minorHAnsi"/>
                <w:i w:val="0"/>
                <w:sz w:val="17"/>
                <w:szCs w:val="17"/>
                <w:lang w:val="es-US"/>
              </w:rPr>
            </w:pPr>
            <w:proofErr w:type="spellStart"/>
            <w:r w:rsidRPr="005811AE">
              <w:rPr>
                <w:rFonts w:asciiTheme="minorHAnsi" w:hAnsiTheme="minorHAnsi" w:cstheme="minorHAnsi"/>
                <w:i w:val="0"/>
                <w:sz w:val="17"/>
                <w:szCs w:val="17"/>
                <w:lang w:val="es-US"/>
              </w:rPr>
              <w:t>NIOSH</w:t>
            </w:r>
            <w:proofErr w:type="spellEnd"/>
          </w:p>
        </w:tc>
        <w:tc>
          <w:tcPr>
            <w:tcW w:w="5850" w:type="dxa"/>
            <w:shd w:val="clear" w:color="auto" w:fill="auto"/>
          </w:tcPr>
          <w:p w:rsidR="005811AE"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811AE">
              <w:rPr>
                <w:rFonts w:cstheme="minorHAnsi"/>
                <w:sz w:val="17"/>
                <w:szCs w:val="17"/>
              </w:rPr>
              <w:t xml:space="preserve">NIOSH </w:t>
            </w:r>
            <w:proofErr w:type="spellStart"/>
            <w:r w:rsidRPr="005811AE">
              <w:rPr>
                <w:rFonts w:cstheme="minorHAnsi"/>
                <w:sz w:val="17"/>
                <w:szCs w:val="17"/>
              </w:rPr>
              <w:t>REL</w:t>
            </w:r>
            <w:proofErr w:type="spellEnd"/>
            <w:r w:rsidRPr="005811AE">
              <w:rPr>
                <w:rFonts w:cstheme="minorHAnsi"/>
                <w:sz w:val="17"/>
                <w:szCs w:val="17"/>
              </w:rPr>
              <w:t xml:space="preserve"> (TWA) (mg/m³)</w:t>
            </w:r>
          </w:p>
        </w:tc>
        <w:tc>
          <w:tcPr>
            <w:tcW w:w="1610" w:type="dxa"/>
            <w:shd w:val="clear" w:color="auto" w:fill="auto"/>
          </w:tcPr>
          <w:p w:rsidR="005811AE"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811AE">
              <w:rPr>
                <w:rFonts w:cstheme="minorHAnsi"/>
                <w:sz w:val="17"/>
                <w:szCs w:val="17"/>
                <w:lang w:val="es-US"/>
              </w:rPr>
              <w:t xml:space="preserve">1800 </w:t>
            </w:r>
            <w:r w:rsidRPr="005811AE">
              <w:rPr>
                <w:rFonts w:cstheme="minorHAnsi"/>
                <w:sz w:val="17"/>
                <w:szCs w:val="17"/>
              </w:rPr>
              <w:t>mg/m³</w:t>
            </w:r>
          </w:p>
        </w:tc>
      </w:tr>
      <w:tr w:rsidR="00EF07E1"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811AE" w:rsidRDefault="00EF07E1" w:rsidP="005811AE">
            <w:pPr>
              <w:pStyle w:val="ListParagraph"/>
              <w:tabs>
                <w:tab w:val="left" w:pos="0"/>
              </w:tabs>
              <w:ind w:left="0"/>
              <w:jc w:val="left"/>
              <w:rPr>
                <w:rFonts w:asciiTheme="minorHAnsi" w:hAnsiTheme="minorHAnsi" w:cstheme="minorHAnsi"/>
                <w:i w:val="0"/>
                <w:sz w:val="17"/>
                <w:szCs w:val="17"/>
                <w:lang w:val="es-US"/>
              </w:rPr>
            </w:pPr>
            <w:proofErr w:type="spellStart"/>
            <w:r w:rsidRPr="005811AE">
              <w:rPr>
                <w:rFonts w:asciiTheme="minorHAnsi" w:hAnsiTheme="minorHAnsi" w:cstheme="minorHAnsi"/>
                <w:i w:val="0"/>
                <w:sz w:val="17"/>
                <w:szCs w:val="17"/>
                <w:lang w:val="es-US"/>
              </w:rPr>
              <w:t>NIOSH</w:t>
            </w:r>
            <w:proofErr w:type="spellEnd"/>
            <w:r w:rsidRPr="005811AE">
              <w:rPr>
                <w:rFonts w:asciiTheme="minorHAnsi" w:hAnsiTheme="minorHAnsi" w:cstheme="minorHAnsi"/>
                <w:i w:val="0"/>
                <w:sz w:val="17"/>
                <w:szCs w:val="17"/>
                <w:lang w:val="es-US"/>
              </w:rPr>
              <w:t xml:space="preserve"> </w:t>
            </w:r>
          </w:p>
        </w:tc>
        <w:tc>
          <w:tcPr>
            <w:tcW w:w="5850" w:type="dxa"/>
            <w:shd w:val="clear" w:color="auto" w:fill="auto"/>
          </w:tcPr>
          <w:p w:rsidR="00EF07E1" w:rsidRPr="005811AE" w:rsidRDefault="00EF07E1"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811AE">
              <w:rPr>
                <w:rFonts w:cstheme="minorHAnsi"/>
                <w:sz w:val="17"/>
                <w:szCs w:val="17"/>
                <w:lang w:val="es-US"/>
              </w:rPr>
              <w:t>NIOSH</w:t>
            </w:r>
            <w:proofErr w:type="spellEnd"/>
            <w:r w:rsidRPr="005811AE">
              <w:rPr>
                <w:rFonts w:cstheme="minorHAnsi"/>
                <w:sz w:val="17"/>
                <w:szCs w:val="17"/>
                <w:lang w:val="es-US"/>
              </w:rPr>
              <w:t xml:space="preserve"> </w:t>
            </w:r>
            <w:proofErr w:type="spellStart"/>
            <w:r w:rsidRPr="005811AE">
              <w:rPr>
                <w:rFonts w:cstheme="minorHAnsi"/>
                <w:sz w:val="17"/>
                <w:szCs w:val="17"/>
                <w:lang w:val="es-US"/>
              </w:rPr>
              <w:t>REL</w:t>
            </w:r>
            <w:proofErr w:type="spellEnd"/>
            <w:r w:rsidRPr="005811AE">
              <w:rPr>
                <w:rFonts w:cstheme="minorHAnsi"/>
                <w:sz w:val="17"/>
                <w:szCs w:val="17"/>
                <w:lang w:val="es-US"/>
              </w:rPr>
              <w:t xml:space="preserve"> (TWA) (ppm)</w:t>
            </w:r>
          </w:p>
        </w:tc>
        <w:tc>
          <w:tcPr>
            <w:tcW w:w="1610" w:type="dxa"/>
            <w:shd w:val="clear" w:color="auto" w:fill="auto"/>
          </w:tcPr>
          <w:p w:rsidR="00EF07E1" w:rsidRPr="005811AE" w:rsidRDefault="005811AE"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811AE">
              <w:rPr>
                <w:rFonts w:cstheme="minorHAnsi"/>
                <w:sz w:val="17"/>
                <w:szCs w:val="17"/>
                <w:lang w:val="es-US"/>
              </w:rPr>
              <w:t>100</w:t>
            </w:r>
            <w:r w:rsidR="00EF07E1" w:rsidRPr="005811AE">
              <w:rPr>
                <w:rFonts w:cstheme="minorHAnsi"/>
                <w:sz w:val="17"/>
                <w:szCs w:val="17"/>
                <w:lang w:val="es-US"/>
              </w:rPr>
              <w:t>0 ppm</w:t>
            </w:r>
          </w:p>
        </w:tc>
      </w:tr>
      <w:tr w:rsidR="005811AE" w:rsidRPr="005811AE"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5811AE" w:rsidRPr="005811AE" w:rsidRDefault="005811AE" w:rsidP="005811AE">
            <w:pPr>
              <w:pStyle w:val="ListParagraph"/>
              <w:tabs>
                <w:tab w:val="left" w:pos="0"/>
              </w:tabs>
              <w:ind w:left="0"/>
              <w:jc w:val="left"/>
              <w:rPr>
                <w:rFonts w:asciiTheme="minorHAnsi" w:hAnsiTheme="minorHAnsi" w:cstheme="minorHAnsi"/>
                <w:i w:val="0"/>
                <w:sz w:val="17"/>
                <w:szCs w:val="17"/>
                <w:lang w:val="es-US"/>
              </w:rPr>
            </w:pPr>
            <w:r w:rsidRPr="005811AE">
              <w:rPr>
                <w:rFonts w:asciiTheme="minorHAnsi" w:hAnsiTheme="minorHAnsi" w:cstheme="minorHAnsi"/>
                <w:i w:val="0"/>
                <w:sz w:val="17"/>
                <w:szCs w:val="17"/>
                <w:lang w:val="es-US"/>
              </w:rPr>
              <w:t>California</w:t>
            </w:r>
          </w:p>
        </w:tc>
        <w:tc>
          <w:tcPr>
            <w:tcW w:w="5850" w:type="dxa"/>
            <w:shd w:val="clear" w:color="auto" w:fill="auto"/>
          </w:tcPr>
          <w:p w:rsidR="005811AE"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811AE">
              <w:rPr>
                <w:rFonts w:cstheme="minorHAnsi"/>
                <w:sz w:val="17"/>
                <w:szCs w:val="17"/>
                <w:lang w:val="es-US"/>
              </w:rPr>
              <w:t xml:space="preserve">California </w:t>
            </w:r>
            <w:proofErr w:type="spellStart"/>
            <w:r w:rsidRPr="005811AE">
              <w:rPr>
                <w:rFonts w:cstheme="minorHAnsi"/>
                <w:sz w:val="17"/>
                <w:szCs w:val="17"/>
                <w:lang w:val="es-US"/>
              </w:rPr>
              <w:t>PEL</w:t>
            </w:r>
            <w:proofErr w:type="spellEnd"/>
            <w:r w:rsidRPr="005811AE">
              <w:rPr>
                <w:rFonts w:cstheme="minorHAnsi"/>
                <w:sz w:val="17"/>
                <w:szCs w:val="17"/>
                <w:lang w:val="es-US"/>
              </w:rPr>
              <w:t xml:space="preserve"> (TWA) (mg/m³)</w:t>
            </w:r>
          </w:p>
        </w:tc>
        <w:tc>
          <w:tcPr>
            <w:tcW w:w="1610" w:type="dxa"/>
            <w:shd w:val="clear" w:color="auto" w:fill="auto"/>
          </w:tcPr>
          <w:p w:rsidR="005811AE"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811AE">
              <w:rPr>
                <w:rFonts w:cstheme="minorHAnsi"/>
                <w:sz w:val="17"/>
                <w:szCs w:val="17"/>
                <w:lang w:val="es-US"/>
              </w:rPr>
              <w:t xml:space="preserve">1800 </w:t>
            </w:r>
            <w:r w:rsidRPr="005811AE">
              <w:rPr>
                <w:rFonts w:cstheme="minorHAnsi"/>
                <w:sz w:val="17"/>
                <w:szCs w:val="17"/>
              </w:rPr>
              <w:t>mg/m³</w:t>
            </w:r>
          </w:p>
        </w:tc>
      </w:tr>
      <w:tr w:rsidR="005811AE" w:rsidRPr="005811AE" w:rsidTr="003039C2">
        <w:tc>
          <w:tcPr>
            <w:cnfStyle w:val="001000000000" w:firstRow="0" w:lastRow="0" w:firstColumn="1" w:lastColumn="0" w:oddVBand="0" w:evenVBand="0" w:oddHBand="0" w:evenHBand="0" w:firstRowFirstColumn="0" w:firstRowLastColumn="0" w:lastRowFirstColumn="0" w:lastRowLastColumn="0"/>
            <w:tcW w:w="2610" w:type="dxa"/>
          </w:tcPr>
          <w:p w:rsidR="005811AE" w:rsidRPr="005811AE" w:rsidRDefault="005811AE" w:rsidP="005811AE">
            <w:pPr>
              <w:pStyle w:val="ListParagraph"/>
              <w:tabs>
                <w:tab w:val="left" w:pos="0"/>
              </w:tabs>
              <w:ind w:left="0"/>
              <w:jc w:val="left"/>
              <w:rPr>
                <w:rFonts w:asciiTheme="minorHAnsi" w:hAnsiTheme="minorHAnsi" w:cstheme="minorHAnsi"/>
                <w:i w:val="0"/>
                <w:sz w:val="17"/>
                <w:szCs w:val="17"/>
                <w:lang w:val="es-US"/>
              </w:rPr>
            </w:pPr>
            <w:r w:rsidRPr="005811AE">
              <w:rPr>
                <w:rFonts w:asciiTheme="minorHAnsi" w:hAnsiTheme="minorHAnsi" w:cstheme="minorHAnsi"/>
                <w:i w:val="0"/>
                <w:sz w:val="17"/>
                <w:szCs w:val="17"/>
                <w:lang w:val="es-US"/>
              </w:rPr>
              <w:t>California</w:t>
            </w:r>
          </w:p>
        </w:tc>
        <w:tc>
          <w:tcPr>
            <w:tcW w:w="5850" w:type="dxa"/>
            <w:shd w:val="clear" w:color="auto" w:fill="auto"/>
          </w:tcPr>
          <w:p w:rsidR="005811AE" w:rsidRPr="005811AE" w:rsidRDefault="005811AE"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811AE">
              <w:rPr>
                <w:rFonts w:cstheme="minorHAnsi"/>
                <w:sz w:val="17"/>
                <w:szCs w:val="17"/>
                <w:lang w:val="es-US"/>
              </w:rPr>
              <w:t xml:space="preserve">California </w:t>
            </w:r>
            <w:proofErr w:type="spellStart"/>
            <w:r w:rsidRPr="005811AE">
              <w:rPr>
                <w:rFonts w:cstheme="minorHAnsi"/>
                <w:sz w:val="17"/>
                <w:szCs w:val="17"/>
                <w:lang w:val="es-US"/>
              </w:rPr>
              <w:t>PEL</w:t>
            </w:r>
            <w:proofErr w:type="spellEnd"/>
            <w:r w:rsidRPr="005811AE">
              <w:rPr>
                <w:rFonts w:cstheme="minorHAnsi"/>
                <w:sz w:val="17"/>
                <w:szCs w:val="17"/>
                <w:lang w:val="es-US"/>
              </w:rPr>
              <w:t xml:space="preserve"> (TWA) (ppm)</w:t>
            </w:r>
          </w:p>
        </w:tc>
        <w:tc>
          <w:tcPr>
            <w:tcW w:w="1610" w:type="dxa"/>
            <w:shd w:val="clear" w:color="auto" w:fill="auto"/>
          </w:tcPr>
          <w:p w:rsidR="005811AE" w:rsidRPr="005811AE" w:rsidRDefault="005811AE"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811AE">
              <w:rPr>
                <w:rFonts w:cstheme="minorHAnsi"/>
                <w:sz w:val="17"/>
                <w:szCs w:val="17"/>
                <w:lang w:val="es-US"/>
              </w:rPr>
              <w:t>1000 ppm</w:t>
            </w:r>
          </w:p>
        </w:tc>
      </w:tr>
      <w:tr w:rsidR="005811AE" w:rsidRPr="005811AE"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FFFF00"/>
          </w:tcPr>
          <w:p w:rsidR="005811AE" w:rsidRPr="005811AE" w:rsidRDefault="005811AE" w:rsidP="005811AE">
            <w:pPr>
              <w:pStyle w:val="ListParagraph"/>
              <w:tabs>
                <w:tab w:val="left" w:pos="0"/>
              </w:tabs>
              <w:ind w:left="0"/>
              <w:jc w:val="left"/>
              <w:rPr>
                <w:rFonts w:asciiTheme="minorHAnsi" w:hAnsiTheme="minorHAnsi" w:cstheme="minorHAnsi"/>
                <w:b/>
                <w:i w:val="0"/>
                <w:sz w:val="17"/>
                <w:szCs w:val="17"/>
                <w:lang w:val="es-US"/>
              </w:rPr>
            </w:pPr>
            <w:proofErr w:type="spellStart"/>
            <w:r w:rsidRPr="005811AE">
              <w:rPr>
                <w:rFonts w:asciiTheme="minorHAnsi" w:hAnsiTheme="minorHAnsi" w:cstheme="minorHAnsi"/>
                <w:b/>
                <w:i w:val="0"/>
                <w:sz w:val="17"/>
                <w:szCs w:val="17"/>
                <w:lang w:val="es-US"/>
              </w:rPr>
              <w:t>Isobutane</w:t>
            </w:r>
            <w:proofErr w:type="spellEnd"/>
            <w:r w:rsidRPr="005811AE">
              <w:rPr>
                <w:rFonts w:asciiTheme="minorHAnsi" w:hAnsiTheme="minorHAnsi" w:cstheme="minorHAnsi"/>
                <w:b/>
                <w:i w:val="0"/>
                <w:sz w:val="17"/>
                <w:szCs w:val="17"/>
                <w:lang w:val="es-US"/>
              </w:rPr>
              <w:t xml:space="preserve"> (75-28-5)</w:t>
            </w:r>
          </w:p>
        </w:tc>
        <w:tc>
          <w:tcPr>
            <w:tcW w:w="5850" w:type="dxa"/>
            <w:shd w:val="clear" w:color="auto" w:fill="FFFF00"/>
          </w:tcPr>
          <w:p w:rsidR="005811AE"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b/>
                <w:sz w:val="17"/>
                <w:szCs w:val="17"/>
                <w:lang w:val="es-US"/>
              </w:rPr>
            </w:pPr>
          </w:p>
        </w:tc>
        <w:tc>
          <w:tcPr>
            <w:tcW w:w="1610" w:type="dxa"/>
            <w:shd w:val="clear" w:color="auto" w:fill="FFFF00"/>
          </w:tcPr>
          <w:p w:rsidR="005811AE"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b/>
                <w:sz w:val="17"/>
                <w:szCs w:val="17"/>
                <w:lang w:val="es-US"/>
              </w:rPr>
            </w:pPr>
          </w:p>
        </w:tc>
      </w:tr>
      <w:tr w:rsidR="005811AE" w:rsidRPr="005811AE" w:rsidTr="003039C2">
        <w:tc>
          <w:tcPr>
            <w:cnfStyle w:val="001000000000" w:firstRow="0" w:lastRow="0" w:firstColumn="1" w:lastColumn="0" w:oddVBand="0" w:evenVBand="0" w:oddHBand="0" w:evenHBand="0" w:firstRowFirstColumn="0" w:firstRowLastColumn="0" w:lastRowFirstColumn="0" w:lastRowLastColumn="0"/>
            <w:tcW w:w="2610" w:type="dxa"/>
          </w:tcPr>
          <w:p w:rsidR="005811AE" w:rsidRPr="005811AE" w:rsidRDefault="005811AE" w:rsidP="005811AE">
            <w:pPr>
              <w:pStyle w:val="ListParagraph"/>
              <w:tabs>
                <w:tab w:val="left" w:pos="0"/>
              </w:tabs>
              <w:ind w:left="0"/>
              <w:jc w:val="left"/>
              <w:rPr>
                <w:rFonts w:asciiTheme="minorHAnsi" w:hAnsiTheme="minorHAnsi" w:cstheme="minorHAnsi"/>
                <w:i w:val="0"/>
                <w:sz w:val="17"/>
                <w:szCs w:val="17"/>
                <w:lang w:val="es-US"/>
              </w:rPr>
            </w:pPr>
            <w:proofErr w:type="spellStart"/>
            <w:r>
              <w:rPr>
                <w:rFonts w:asciiTheme="minorHAnsi" w:hAnsiTheme="minorHAnsi" w:cstheme="minorHAnsi"/>
                <w:i w:val="0"/>
                <w:sz w:val="17"/>
                <w:szCs w:val="17"/>
                <w:lang w:val="es-US"/>
              </w:rPr>
              <w:t>ACGIH</w:t>
            </w:r>
            <w:proofErr w:type="spellEnd"/>
          </w:p>
        </w:tc>
        <w:tc>
          <w:tcPr>
            <w:tcW w:w="5850" w:type="dxa"/>
            <w:shd w:val="clear" w:color="auto" w:fill="auto"/>
          </w:tcPr>
          <w:p w:rsidR="005811AE" w:rsidRPr="005811AE" w:rsidRDefault="005811AE"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Pr>
                <w:rFonts w:cstheme="minorHAnsi"/>
                <w:sz w:val="17"/>
                <w:szCs w:val="17"/>
                <w:lang w:val="es-US"/>
              </w:rPr>
              <w:t>ACGIH</w:t>
            </w:r>
            <w:proofErr w:type="spellEnd"/>
            <w:r>
              <w:rPr>
                <w:rFonts w:cstheme="minorHAnsi"/>
                <w:sz w:val="17"/>
                <w:szCs w:val="17"/>
                <w:lang w:val="es-US"/>
              </w:rPr>
              <w:t xml:space="preserve"> TWA (mg/m³)</w:t>
            </w:r>
          </w:p>
        </w:tc>
        <w:tc>
          <w:tcPr>
            <w:tcW w:w="1610" w:type="dxa"/>
            <w:shd w:val="clear" w:color="auto" w:fill="auto"/>
          </w:tcPr>
          <w:p w:rsidR="005811AE" w:rsidRPr="005811AE" w:rsidRDefault="005811AE" w:rsidP="005811A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1000 ppm</w:t>
            </w:r>
          </w:p>
        </w:tc>
      </w:tr>
      <w:tr w:rsidR="005811AE" w:rsidRPr="005811AE"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5811AE" w:rsidRPr="005811AE" w:rsidRDefault="005811AE" w:rsidP="005811AE">
            <w:pPr>
              <w:pStyle w:val="ListParagraph"/>
              <w:tabs>
                <w:tab w:val="left" w:pos="0"/>
              </w:tabs>
              <w:ind w:left="0"/>
              <w:jc w:val="left"/>
              <w:rPr>
                <w:rFonts w:asciiTheme="minorHAnsi" w:hAnsiTheme="minorHAnsi" w:cstheme="minorHAnsi"/>
                <w:i w:val="0"/>
                <w:sz w:val="17"/>
                <w:szCs w:val="17"/>
                <w:lang w:val="es-US"/>
              </w:rPr>
            </w:pPr>
            <w:proofErr w:type="spellStart"/>
            <w:r>
              <w:rPr>
                <w:rFonts w:asciiTheme="minorHAnsi" w:hAnsiTheme="minorHAnsi" w:cstheme="minorHAnsi"/>
                <w:i w:val="0"/>
                <w:sz w:val="17"/>
                <w:szCs w:val="17"/>
                <w:lang w:val="es-US"/>
              </w:rPr>
              <w:t>NIOSH</w:t>
            </w:r>
            <w:proofErr w:type="spellEnd"/>
          </w:p>
        </w:tc>
        <w:tc>
          <w:tcPr>
            <w:tcW w:w="5850" w:type="dxa"/>
            <w:shd w:val="clear" w:color="auto" w:fill="auto"/>
          </w:tcPr>
          <w:p w:rsidR="005811AE"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811AE">
              <w:rPr>
                <w:rFonts w:cstheme="minorHAnsi"/>
                <w:sz w:val="17"/>
                <w:szCs w:val="17"/>
              </w:rPr>
              <w:t xml:space="preserve">NIOSH </w:t>
            </w:r>
            <w:proofErr w:type="spellStart"/>
            <w:r w:rsidRPr="005811AE">
              <w:rPr>
                <w:rFonts w:cstheme="minorHAnsi"/>
                <w:sz w:val="17"/>
                <w:szCs w:val="17"/>
              </w:rPr>
              <w:t>REL</w:t>
            </w:r>
            <w:proofErr w:type="spellEnd"/>
            <w:r w:rsidRPr="005811AE">
              <w:rPr>
                <w:rFonts w:cstheme="minorHAnsi"/>
                <w:sz w:val="17"/>
                <w:szCs w:val="17"/>
              </w:rPr>
              <w:t xml:space="preserve"> (TWA) (mg/m</w:t>
            </w:r>
            <w:r>
              <w:rPr>
                <w:rFonts w:cstheme="minorHAnsi"/>
                <w:sz w:val="17"/>
                <w:szCs w:val="17"/>
              </w:rPr>
              <w:t>³)</w:t>
            </w:r>
          </w:p>
        </w:tc>
        <w:tc>
          <w:tcPr>
            <w:tcW w:w="1610" w:type="dxa"/>
            <w:shd w:val="clear" w:color="auto" w:fill="auto"/>
          </w:tcPr>
          <w:p w:rsidR="005811AE" w:rsidRPr="005811AE" w:rsidRDefault="005811AE" w:rsidP="005811A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1900 mg/m³</w:t>
            </w:r>
          </w:p>
        </w:tc>
      </w:tr>
      <w:tr w:rsidR="005811AE" w:rsidRPr="005811AE" w:rsidTr="003039C2">
        <w:tc>
          <w:tcPr>
            <w:cnfStyle w:val="001000000000" w:firstRow="0" w:lastRow="0" w:firstColumn="1" w:lastColumn="0" w:oddVBand="0" w:evenVBand="0" w:oddHBand="0" w:evenHBand="0" w:firstRowFirstColumn="0" w:firstRowLastColumn="0" w:lastRowFirstColumn="0" w:lastRowLastColumn="0"/>
            <w:tcW w:w="2610" w:type="dxa"/>
          </w:tcPr>
          <w:p w:rsidR="005811AE" w:rsidRPr="0039036E" w:rsidRDefault="005811AE" w:rsidP="0039036E">
            <w:pPr>
              <w:pStyle w:val="ListParagraph"/>
              <w:tabs>
                <w:tab w:val="left" w:pos="0"/>
              </w:tabs>
              <w:ind w:left="0"/>
              <w:jc w:val="left"/>
              <w:rPr>
                <w:rFonts w:asciiTheme="minorHAnsi" w:hAnsiTheme="minorHAnsi" w:cstheme="minorHAnsi"/>
                <w:i w:val="0"/>
                <w:sz w:val="17"/>
                <w:szCs w:val="17"/>
                <w:lang w:val="es-US"/>
              </w:rPr>
            </w:pPr>
            <w:proofErr w:type="spellStart"/>
            <w:r w:rsidRPr="0039036E">
              <w:rPr>
                <w:rFonts w:asciiTheme="minorHAnsi" w:hAnsiTheme="minorHAnsi" w:cstheme="minorHAnsi"/>
                <w:i w:val="0"/>
                <w:sz w:val="17"/>
                <w:szCs w:val="17"/>
                <w:lang w:val="es-US"/>
              </w:rPr>
              <w:t>NIOSH</w:t>
            </w:r>
            <w:proofErr w:type="spellEnd"/>
          </w:p>
        </w:tc>
        <w:tc>
          <w:tcPr>
            <w:tcW w:w="5850" w:type="dxa"/>
            <w:shd w:val="clear" w:color="auto" w:fill="auto"/>
          </w:tcPr>
          <w:p w:rsidR="005811A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39036E">
              <w:rPr>
                <w:rFonts w:cstheme="minorHAnsi"/>
                <w:sz w:val="17"/>
                <w:szCs w:val="17"/>
              </w:rPr>
              <w:t xml:space="preserve">NIOSH </w:t>
            </w:r>
            <w:proofErr w:type="spellStart"/>
            <w:r w:rsidRPr="0039036E">
              <w:rPr>
                <w:rFonts w:cstheme="minorHAnsi"/>
                <w:sz w:val="17"/>
                <w:szCs w:val="17"/>
              </w:rPr>
              <w:t>REL</w:t>
            </w:r>
            <w:proofErr w:type="spellEnd"/>
            <w:r w:rsidRPr="0039036E">
              <w:rPr>
                <w:rFonts w:cstheme="minorHAnsi"/>
                <w:sz w:val="17"/>
                <w:szCs w:val="17"/>
              </w:rPr>
              <w:t xml:space="preserve"> (TWA) (ppm)</w:t>
            </w:r>
          </w:p>
        </w:tc>
        <w:tc>
          <w:tcPr>
            <w:tcW w:w="1610" w:type="dxa"/>
            <w:shd w:val="clear" w:color="auto" w:fill="auto"/>
          </w:tcPr>
          <w:p w:rsidR="005811A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39036E">
              <w:rPr>
                <w:rFonts w:cstheme="minorHAnsi"/>
                <w:sz w:val="17"/>
                <w:szCs w:val="17"/>
              </w:rPr>
              <w:t>800 ppm</w:t>
            </w:r>
          </w:p>
        </w:tc>
      </w:tr>
      <w:tr w:rsidR="0039036E" w:rsidRPr="005811AE"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FFFF00"/>
          </w:tcPr>
          <w:p w:rsidR="0039036E" w:rsidRPr="0039036E" w:rsidRDefault="0039036E" w:rsidP="0039036E">
            <w:pPr>
              <w:pStyle w:val="ListParagraph"/>
              <w:tabs>
                <w:tab w:val="left" w:pos="0"/>
              </w:tabs>
              <w:ind w:left="0"/>
              <w:jc w:val="left"/>
              <w:rPr>
                <w:rFonts w:asciiTheme="minorHAnsi" w:hAnsiTheme="minorHAnsi" w:cstheme="minorHAnsi"/>
                <w:b/>
                <w:i w:val="0"/>
                <w:sz w:val="17"/>
                <w:szCs w:val="17"/>
                <w:lang w:val="es-US"/>
              </w:rPr>
            </w:pPr>
            <w:proofErr w:type="spellStart"/>
            <w:r w:rsidRPr="0039036E">
              <w:rPr>
                <w:rFonts w:asciiTheme="minorHAnsi" w:hAnsiTheme="minorHAnsi" w:cstheme="minorHAnsi"/>
                <w:b/>
                <w:i w:val="0"/>
                <w:sz w:val="17"/>
                <w:szCs w:val="17"/>
                <w:lang w:val="es-US"/>
              </w:rPr>
              <w:t>Toluene</w:t>
            </w:r>
            <w:proofErr w:type="spellEnd"/>
            <w:r w:rsidRPr="0039036E">
              <w:rPr>
                <w:rFonts w:asciiTheme="minorHAnsi" w:hAnsiTheme="minorHAnsi" w:cstheme="minorHAnsi"/>
                <w:b/>
                <w:i w:val="0"/>
                <w:sz w:val="17"/>
                <w:szCs w:val="17"/>
                <w:lang w:val="es-US"/>
              </w:rPr>
              <w:t xml:space="preserve"> (108-88-3)</w:t>
            </w:r>
          </w:p>
        </w:tc>
        <w:tc>
          <w:tcPr>
            <w:tcW w:w="5850" w:type="dxa"/>
            <w:shd w:val="clear" w:color="auto" w:fill="FFFF00"/>
          </w:tcPr>
          <w:p w:rsidR="0039036E" w:rsidRPr="0039036E" w:rsidRDefault="0039036E" w:rsidP="0039036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c>
          <w:tcPr>
            <w:tcW w:w="1610" w:type="dxa"/>
            <w:shd w:val="clear" w:color="auto" w:fill="FFFF00"/>
          </w:tcPr>
          <w:p w:rsidR="0039036E" w:rsidRPr="0039036E" w:rsidRDefault="0039036E" w:rsidP="0039036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r>
      <w:tr w:rsidR="0039036E" w:rsidRPr="005811AE" w:rsidTr="003039C2">
        <w:tc>
          <w:tcPr>
            <w:cnfStyle w:val="001000000000" w:firstRow="0" w:lastRow="0" w:firstColumn="1" w:lastColumn="0" w:oddVBand="0" w:evenVBand="0" w:oddHBand="0" w:evenHBand="0" w:firstRowFirstColumn="0" w:firstRowLastColumn="0" w:lastRowFirstColumn="0" w:lastRowLastColumn="0"/>
            <w:tcW w:w="2610" w:type="dxa"/>
          </w:tcPr>
          <w:p w:rsidR="0039036E" w:rsidRPr="0039036E" w:rsidRDefault="0039036E" w:rsidP="0039036E">
            <w:pPr>
              <w:pStyle w:val="ListParagraph"/>
              <w:tabs>
                <w:tab w:val="left" w:pos="0"/>
              </w:tabs>
              <w:ind w:left="0"/>
              <w:jc w:val="left"/>
              <w:rPr>
                <w:rFonts w:asciiTheme="minorHAnsi" w:hAnsiTheme="minorHAnsi" w:cstheme="minorHAnsi"/>
                <w:i w:val="0"/>
                <w:sz w:val="17"/>
                <w:szCs w:val="17"/>
                <w:lang w:val="es-US"/>
              </w:rPr>
            </w:pPr>
            <w:proofErr w:type="spellStart"/>
            <w:r>
              <w:rPr>
                <w:rFonts w:asciiTheme="minorHAnsi" w:hAnsiTheme="minorHAnsi" w:cstheme="minorHAnsi"/>
                <w:i w:val="0"/>
                <w:sz w:val="17"/>
                <w:szCs w:val="17"/>
                <w:lang w:val="es-US"/>
              </w:rPr>
              <w:t>ACGIH</w:t>
            </w:r>
            <w:proofErr w:type="spellEnd"/>
          </w:p>
        </w:tc>
        <w:tc>
          <w:tcPr>
            <w:tcW w:w="5850" w:type="dxa"/>
            <w:shd w:val="clear" w:color="auto" w:fill="auto"/>
          </w:tcPr>
          <w:p w:rsidR="0039036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roofErr w:type="spellStart"/>
            <w:r>
              <w:rPr>
                <w:rFonts w:cstheme="minorHAnsi"/>
                <w:sz w:val="17"/>
                <w:szCs w:val="17"/>
              </w:rPr>
              <w:t>ACGIH</w:t>
            </w:r>
            <w:proofErr w:type="spellEnd"/>
            <w:r>
              <w:rPr>
                <w:rFonts w:cstheme="minorHAnsi"/>
                <w:sz w:val="17"/>
                <w:szCs w:val="17"/>
              </w:rPr>
              <w:t xml:space="preserve"> TWA (mg/m³)</w:t>
            </w:r>
          </w:p>
        </w:tc>
        <w:tc>
          <w:tcPr>
            <w:tcW w:w="1610" w:type="dxa"/>
            <w:shd w:val="clear" w:color="auto" w:fill="auto"/>
          </w:tcPr>
          <w:p w:rsidR="0039036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20 ppm</w:t>
            </w:r>
          </w:p>
        </w:tc>
      </w:tr>
      <w:tr w:rsidR="0039036E" w:rsidRPr="005811AE"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39036E" w:rsidRPr="0039036E" w:rsidRDefault="0039036E" w:rsidP="0039036E">
            <w:pPr>
              <w:pStyle w:val="ListParagraph"/>
              <w:tabs>
                <w:tab w:val="left" w:pos="0"/>
              </w:tabs>
              <w:ind w:left="0"/>
              <w:jc w:val="left"/>
              <w:rPr>
                <w:rFonts w:asciiTheme="minorHAnsi" w:hAnsiTheme="minorHAnsi" w:cstheme="minorHAnsi"/>
                <w:i w:val="0"/>
                <w:sz w:val="17"/>
                <w:szCs w:val="17"/>
                <w:lang w:val="es-US"/>
              </w:rPr>
            </w:pPr>
            <w:proofErr w:type="spellStart"/>
            <w:r>
              <w:rPr>
                <w:rFonts w:asciiTheme="minorHAnsi" w:hAnsiTheme="minorHAnsi" w:cstheme="minorHAnsi"/>
                <w:i w:val="0"/>
                <w:sz w:val="17"/>
                <w:szCs w:val="17"/>
                <w:lang w:val="es-US"/>
              </w:rPr>
              <w:t>ACGIH</w:t>
            </w:r>
            <w:proofErr w:type="spellEnd"/>
            <w:r>
              <w:rPr>
                <w:rFonts w:asciiTheme="minorHAnsi" w:hAnsiTheme="minorHAnsi" w:cstheme="minorHAnsi"/>
                <w:i w:val="0"/>
                <w:sz w:val="17"/>
                <w:szCs w:val="17"/>
                <w:lang w:val="es-US"/>
              </w:rPr>
              <w:t xml:space="preserve"> </w:t>
            </w:r>
          </w:p>
        </w:tc>
        <w:tc>
          <w:tcPr>
            <w:tcW w:w="5850" w:type="dxa"/>
            <w:shd w:val="clear" w:color="auto" w:fill="auto"/>
          </w:tcPr>
          <w:p w:rsidR="0039036E" w:rsidRPr="0039036E" w:rsidRDefault="0039036E" w:rsidP="0039036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roofErr w:type="spellStart"/>
            <w:r>
              <w:rPr>
                <w:rFonts w:cstheme="minorHAnsi"/>
                <w:sz w:val="17"/>
                <w:szCs w:val="17"/>
              </w:rPr>
              <w:t>ACGIH</w:t>
            </w:r>
            <w:proofErr w:type="spellEnd"/>
            <w:r>
              <w:rPr>
                <w:rFonts w:cstheme="minorHAnsi"/>
                <w:sz w:val="17"/>
                <w:szCs w:val="17"/>
              </w:rPr>
              <w:t xml:space="preserve"> Ceiling (mg/m³)</w:t>
            </w:r>
          </w:p>
        </w:tc>
        <w:tc>
          <w:tcPr>
            <w:tcW w:w="1610" w:type="dxa"/>
            <w:shd w:val="clear" w:color="auto" w:fill="auto"/>
          </w:tcPr>
          <w:p w:rsidR="0039036E" w:rsidRPr="0039036E" w:rsidRDefault="0039036E" w:rsidP="0039036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150 ppm</w:t>
            </w:r>
          </w:p>
        </w:tc>
      </w:tr>
      <w:tr w:rsidR="0039036E" w:rsidRPr="005811AE" w:rsidTr="003039C2">
        <w:tc>
          <w:tcPr>
            <w:cnfStyle w:val="001000000000" w:firstRow="0" w:lastRow="0" w:firstColumn="1" w:lastColumn="0" w:oddVBand="0" w:evenVBand="0" w:oddHBand="0" w:evenHBand="0" w:firstRowFirstColumn="0" w:firstRowLastColumn="0" w:lastRowFirstColumn="0" w:lastRowLastColumn="0"/>
            <w:tcW w:w="2610" w:type="dxa"/>
          </w:tcPr>
          <w:p w:rsidR="0039036E" w:rsidRPr="0039036E" w:rsidRDefault="0039036E" w:rsidP="0039036E">
            <w:pPr>
              <w:pStyle w:val="ListParagraph"/>
              <w:tabs>
                <w:tab w:val="left" w:pos="0"/>
              </w:tabs>
              <w:ind w:left="0"/>
              <w:jc w:val="left"/>
              <w:rPr>
                <w:rFonts w:asciiTheme="minorHAnsi" w:hAnsiTheme="minorHAnsi" w:cstheme="minorHAnsi"/>
                <w:i w:val="0"/>
                <w:sz w:val="17"/>
                <w:szCs w:val="17"/>
                <w:lang w:val="es-US"/>
              </w:rPr>
            </w:pPr>
            <w:proofErr w:type="spellStart"/>
            <w:r>
              <w:rPr>
                <w:rFonts w:asciiTheme="minorHAnsi" w:hAnsiTheme="minorHAnsi" w:cstheme="minorHAnsi"/>
                <w:i w:val="0"/>
                <w:sz w:val="17"/>
                <w:szCs w:val="17"/>
                <w:lang w:val="es-US"/>
              </w:rPr>
              <w:t>OSHA</w:t>
            </w:r>
            <w:proofErr w:type="spellEnd"/>
          </w:p>
        </w:tc>
        <w:tc>
          <w:tcPr>
            <w:tcW w:w="5850" w:type="dxa"/>
            <w:shd w:val="clear" w:color="auto" w:fill="auto"/>
          </w:tcPr>
          <w:p w:rsidR="0039036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 xml:space="preserve">OSHA </w:t>
            </w:r>
            <w:proofErr w:type="spellStart"/>
            <w:r>
              <w:rPr>
                <w:rFonts w:cstheme="minorHAnsi"/>
                <w:sz w:val="17"/>
                <w:szCs w:val="17"/>
              </w:rPr>
              <w:t>PEL</w:t>
            </w:r>
            <w:proofErr w:type="spellEnd"/>
            <w:r>
              <w:rPr>
                <w:rFonts w:cstheme="minorHAnsi"/>
                <w:sz w:val="17"/>
                <w:szCs w:val="17"/>
              </w:rPr>
              <w:t xml:space="preserve"> (TWA) (ppm)</w:t>
            </w:r>
          </w:p>
        </w:tc>
        <w:tc>
          <w:tcPr>
            <w:tcW w:w="1610" w:type="dxa"/>
            <w:shd w:val="clear" w:color="auto" w:fill="auto"/>
          </w:tcPr>
          <w:p w:rsidR="0039036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200 ppm</w:t>
            </w:r>
          </w:p>
        </w:tc>
      </w:tr>
      <w:tr w:rsidR="0039036E" w:rsidRPr="005811AE"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39036E" w:rsidRPr="0039036E" w:rsidRDefault="0039036E" w:rsidP="0039036E">
            <w:pPr>
              <w:pStyle w:val="ListParagraph"/>
              <w:tabs>
                <w:tab w:val="left" w:pos="0"/>
              </w:tabs>
              <w:ind w:left="0"/>
              <w:jc w:val="left"/>
              <w:rPr>
                <w:rFonts w:asciiTheme="minorHAnsi" w:hAnsiTheme="minorHAnsi" w:cstheme="minorHAnsi"/>
                <w:i w:val="0"/>
                <w:sz w:val="17"/>
                <w:szCs w:val="17"/>
                <w:lang w:val="es-US"/>
              </w:rPr>
            </w:pPr>
            <w:proofErr w:type="spellStart"/>
            <w:r w:rsidRPr="0039036E">
              <w:rPr>
                <w:rFonts w:asciiTheme="minorHAnsi" w:hAnsiTheme="minorHAnsi" w:cstheme="minorHAnsi"/>
                <w:i w:val="0"/>
                <w:sz w:val="17"/>
                <w:szCs w:val="17"/>
                <w:lang w:val="es-US"/>
              </w:rPr>
              <w:t>OSHA</w:t>
            </w:r>
            <w:proofErr w:type="spellEnd"/>
          </w:p>
        </w:tc>
        <w:tc>
          <w:tcPr>
            <w:tcW w:w="5850" w:type="dxa"/>
            <w:shd w:val="clear" w:color="auto" w:fill="auto"/>
          </w:tcPr>
          <w:p w:rsidR="0039036E" w:rsidRPr="0039036E" w:rsidRDefault="0039036E" w:rsidP="0039036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39036E">
              <w:rPr>
                <w:rFonts w:cstheme="minorHAnsi"/>
                <w:sz w:val="17"/>
                <w:szCs w:val="17"/>
              </w:rPr>
              <w:t xml:space="preserve">OSHA </w:t>
            </w:r>
            <w:proofErr w:type="spellStart"/>
            <w:r w:rsidRPr="0039036E">
              <w:rPr>
                <w:rFonts w:cstheme="minorHAnsi"/>
                <w:sz w:val="17"/>
                <w:szCs w:val="17"/>
              </w:rPr>
              <w:t>PEL</w:t>
            </w:r>
            <w:proofErr w:type="spellEnd"/>
            <w:r w:rsidRPr="0039036E">
              <w:rPr>
                <w:rFonts w:cstheme="minorHAnsi"/>
                <w:sz w:val="17"/>
                <w:szCs w:val="17"/>
              </w:rPr>
              <w:t xml:space="preserve"> (Ceiling) (ppm)</w:t>
            </w:r>
          </w:p>
        </w:tc>
        <w:tc>
          <w:tcPr>
            <w:tcW w:w="1610" w:type="dxa"/>
            <w:shd w:val="clear" w:color="auto" w:fill="auto"/>
          </w:tcPr>
          <w:p w:rsidR="0039036E" w:rsidRPr="0039036E" w:rsidRDefault="0039036E" w:rsidP="0039036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39036E">
              <w:rPr>
                <w:rFonts w:cstheme="minorHAnsi"/>
                <w:sz w:val="17"/>
                <w:szCs w:val="17"/>
              </w:rPr>
              <w:t>300 ppm</w:t>
            </w:r>
          </w:p>
        </w:tc>
      </w:tr>
      <w:tr w:rsidR="0039036E" w:rsidRPr="005811AE" w:rsidTr="003039C2">
        <w:tc>
          <w:tcPr>
            <w:cnfStyle w:val="001000000000" w:firstRow="0" w:lastRow="0" w:firstColumn="1" w:lastColumn="0" w:oddVBand="0" w:evenVBand="0" w:oddHBand="0" w:evenHBand="0" w:firstRowFirstColumn="0" w:firstRowLastColumn="0" w:lastRowFirstColumn="0" w:lastRowLastColumn="0"/>
            <w:tcW w:w="2610" w:type="dxa"/>
          </w:tcPr>
          <w:p w:rsidR="0039036E" w:rsidRPr="0039036E" w:rsidRDefault="0039036E" w:rsidP="0039036E">
            <w:pPr>
              <w:pStyle w:val="ListParagraph"/>
              <w:tabs>
                <w:tab w:val="left" w:pos="0"/>
              </w:tabs>
              <w:ind w:left="0"/>
              <w:jc w:val="left"/>
              <w:rPr>
                <w:rFonts w:asciiTheme="minorHAnsi" w:hAnsiTheme="minorHAnsi" w:cstheme="minorHAnsi"/>
                <w:i w:val="0"/>
                <w:sz w:val="17"/>
                <w:szCs w:val="17"/>
                <w:lang w:val="es-US"/>
              </w:rPr>
            </w:pPr>
            <w:proofErr w:type="spellStart"/>
            <w:r w:rsidRPr="0039036E">
              <w:rPr>
                <w:rFonts w:asciiTheme="minorHAnsi" w:hAnsiTheme="minorHAnsi" w:cstheme="minorHAnsi"/>
                <w:i w:val="0"/>
                <w:sz w:val="17"/>
                <w:szCs w:val="17"/>
                <w:lang w:val="es-US"/>
              </w:rPr>
              <w:t>NIOSH</w:t>
            </w:r>
            <w:proofErr w:type="spellEnd"/>
            <w:r w:rsidRPr="0039036E">
              <w:rPr>
                <w:rFonts w:asciiTheme="minorHAnsi" w:hAnsiTheme="minorHAnsi" w:cstheme="minorHAnsi"/>
                <w:i w:val="0"/>
                <w:sz w:val="17"/>
                <w:szCs w:val="17"/>
                <w:lang w:val="es-US"/>
              </w:rPr>
              <w:t xml:space="preserve"> </w:t>
            </w:r>
          </w:p>
        </w:tc>
        <w:tc>
          <w:tcPr>
            <w:tcW w:w="5850" w:type="dxa"/>
            <w:shd w:val="clear" w:color="auto" w:fill="auto"/>
          </w:tcPr>
          <w:p w:rsidR="0039036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39036E">
              <w:rPr>
                <w:rFonts w:cstheme="minorHAnsi"/>
                <w:sz w:val="17"/>
                <w:szCs w:val="17"/>
              </w:rPr>
              <w:t xml:space="preserve">US </w:t>
            </w:r>
            <w:proofErr w:type="spellStart"/>
            <w:r w:rsidRPr="0039036E">
              <w:rPr>
                <w:rFonts w:cstheme="minorHAnsi"/>
                <w:sz w:val="17"/>
                <w:szCs w:val="17"/>
              </w:rPr>
              <w:t>IDLH</w:t>
            </w:r>
            <w:proofErr w:type="spellEnd"/>
            <w:r w:rsidRPr="0039036E">
              <w:rPr>
                <w:rFonts w:cstheme="minorHAnsi"/>
                <w:sz w:val="17"/>
                <w:szCs w:val="17"/>
              </w:rPr>
              <w:t xml:space="preserve"> (ppm)</w:t>
            </w:r>
          </w:p>
        </w:tc>
        <w:tc>
          <w:tcPr>
            <w:tcW w:w="1610" w:type="dxa"/>
            <w:shd w:val="clear" w:color="auto" w:fill="auto"/>
          </w:tcPr>
          <w:p w:rsidR="0039036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39036E">
              <w:rPr>
                <w:rFonts w:cstheme="minorHAnsi"/>
                <w:sz w:val="17"/>
                <w:szCs w:val="17"/>
              </w:rPr>
              <w:t>500 ppm</w:t>
            </w:r>
          </w:p>
        </w:tc>
      </w:tr>
      <w:tr w:rsidR="0039036E" w:rsidRPr="005811AE"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39036E" w:rsidRPr="0039036E" w:rsidRDefault="0039036E" w:rsidP="0039036E">
            <w:pPr>
              <w:pStyle w:val="ListParagraph"/>
              <w:tabs>
                <w:tab w:val="left" w:pos="0"/>
              </w:tabs>
              <w:ind w:left="0"/>
              <w:jc w:val="left"/>
              <w:rPr>
                <w:rFonts w:asciiTheme="minorHAnsi" w:hAnsiTheme="minorHAnsi" w:cstheme="minorHAnsi"/>
                <w:i w:val="0"/>
                <w:sz w:val="17"/>
                <w:szCs w:val="17"/>
                <w:lang w:val="es-US"/>
              </w:rPr>
            </w:pPr>
            <w:proofErr w:type="spellStart"/>
            <w:r w:rsidRPr="0039036E">
              <w:rPr>
                <w:rFonts w:asciiTheme="minorHAnsi" w:hAnsiTheme="minorHAnsi" w:cstheme="minorHAnsi"/>
                <w:i w:val="0"/>
                <w:sz w:val="17"/>
                <w:szCs w:val="17"/>
                <w:lang w:val="es-US"/>
              </w:rPr>
              <w:t>NIOSH</w:t>
            </w:r>
            <w:proofErr w:type="spellEnd"/>
            <w:r w:rsidRPr="0039036E">
              <w:rPr>
                <w:rFonts w:asciiTheme="minorHAnsi" w:hAnsiTheme="minorHAnsi" w:cstheme="minorHAnsi"/>
                <w:i w:val="0"/>
                <w:sz w:val="17"/>
                <w:szCs w:val="17"/>
                <w:lang w:val="es-US"/>
              </w:rPr>
              <w:t xml:space="preserve"> </w:t>
            </w:r>
          </w:p>
        </w:tc>
        <w:tc>
          <w:tcPr>
            <w:tcW w:w="5850" w:type="dxa"/>
            <w:shd w:val="clear" w:color="auto" w:fill="auto"/>
          </w:tcPr>
          <w:p w:rsidR="0039036E" w:rsidRPr="0039036E" w:rsidRDefault="0039036E" w:rsidP="0039036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39036E">
              <w:rPr>
                <w:rFonts w:cstheme="minorHAnsi"/>
                <w:sz w:val="17"/>
                <w:szCs w:val="17"/>
              </w:rPr>
              <w:t xml:space="preserve">NIOSH </w:t>
            </w:r>
            <w:proofErr w:type="spellStart"/>
            <w:r w:rsidRPr="0039036E">
              <w:rPr>
                <w:rFonts w:cstheme="minorHAnsi"/>
                <w:sz w:val="17"/>
                <w:szCs w:val="17"/>
              </w:rPr>
              <w:t>REL</w:t>
            </w:r>
            <w:proofErr w:type="spellEnd"/>
            <w:r w:rsidRPr="0039036E">
              <w:rPr>
                <w:rFonts w:cstheme="minorHAnsi"/>
                <w:sz w:val="17"/>
                <w:szCs w:val="17"/>
              </w:rPr>
              <w:t xml:space="preserve"> (TWA) (ppm)</w:t>
            </w:r>
          </w:p>
        </w:tc>
        <w:tc>
          <w:tcPr>
            <w:tcW w:w="1610" w:type="dxa"/>
            <w:shd w:val="clear" w:color="auto" w:fill="auto"/>
          </w:tcPr>
          <w:p w:rsidR="0039036E" w:rsidRPr="0039036E" w:rsidRDefault="0039036E" w:rsidP="0039036E">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39036E">
              <w:rPr>
                <w:rFonts w:cstheme="minorHAnsi"/>
                <w:sz w:val="17"/>
                <w:szCs w:val="17"/>
              </w:rPr>
              <w:t>100 ppm</w:t>
            </w:r>
          </w:p>
        </w:tc>
      </w:tr>
      <w:tr w:rsidR="0039036E" w:rsidRPr="005811AE" w:rsidTr="003039C2">
        <w:tc>
          <w:tcPr>
            <w:cnfStyle w:val="001000000000" w:firstRow="0" w:lastRow="0" w:firstColumn="1" w:lastColumn="0" w:oddVBand="0" w:evenVBand="0" w:oddHBand="0" w:evenHBand="0" w:firstRowFirstColumn="0" w:firstRowLastColumn="0" w:lastRowFirstColumn="0" w:lastRowLastColumn="0"/>
            <w:tcW w:w="2610" w:type="dxa"/>
          </w:tcPr>
          <w:p w:rsidR="0039036E" w:rsidRPr="0039036E" w:rsidRDefault="0039036E" w:rsidP="0039036E">
            <w:pPr>
              <w:pStyle w:val="ListParagraph"/>
              <w:tabs>
                <w:tab w:val="left" w:pos="0"/>
              </w:tabs>
              <w:ind w:left="0"/>
              <w:jc w:val="left"/>
              <w:rPr>
                <w:rFonts w:asciiTheme="minorHAnsi" w:hAnsiTheme="minorHAnsi" w:cstheme="minorHAnsi"/>
                <w:i w:val="0"/>
                <w:sz w:val="17"/>
                <w:szCs w:val="17"/>
                <w:lang w:val="es-US"/>
              </w:rPr>
            </w:pPr>
            <w:proofErr w:type="spellStart"/>
            <w:r w:rsidRPr="0039036E">
              <w:rPr>
                <w:rFonts w:asciiTheme="minorHAnsi" w:hAnsiTheme="minorHAnsi" w:cstheme="minorHAnsi"/>
                <w:i w:val="0"/>
                <w:sz w:val="17"/>
                <w:szCs w:val="17"/>
                <w:lang w:val="es-US"/>
              </w:rPr>
              <w:t>NIOSH</w:t>
            </w:r>
            <w:proofErr w:type="spellEnd"/>
            <w:r w:rsidRPr="0039036E">
              <w:rPr>
                <w:rFonts w:asciiTheme="minorHAnsi" w:hAnsiTheme="minorHAnsi" w:cstheme="minorHAnsi"/>
                <w:i w:val="0"/>
                <w:sz w:val="17"/>
                <w:szCs w:val="17"/>
                <w:lang w:val="es-US"/>
              </w:rPr>
              <w:t xml:space="preserve"> </w:t>
            </w:r>
          </w:p>
        </w:tc>
        <w:tc>
          <w:tcPr>
            <w:tcW w:w="5850" w:type="dxa"/>
            <w:shd w:val="clear" w:color="auto" w:fill="auto"/>
          </w:tcPr>
          <w:p w:rsidR="0039036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39036E">
              <w:rPr>
                <w:rFonts w:cstheme="minorHAnsi"/>
                <w:sz w:val="17"/>
                <w:szCs w:val="17"/>
              </w:rPr>
              <w:t xml:space="preserve">NIOSH </w:t>
            </w:r>
            <w:proofErr w:type="spellStart"/>
            <w:r w:rsidRPr="0039036E">
              <w:rPr>
                <w:rFonts w:cstheme="minorHAnsi"/>
                <w:sz w:val="17"/>
                <w:szCs w:val="17"/>
              </w:rPr>
              <w:t>REL</w:t>
            </w:r>
            <w:proofErr w:type="spellEnd"/>
            <w:r w:rsidRPr="0039036E">
              <w:rPr>
                <w:rFonts w:cstheme="minorHAnsi"/>
                <w:sz w:val="17"/>
                <w:szCs w:val="17"/>
              </w:rPr>
              <w:t xml:space="preserve"> (</w:t>
            </w:r>
            <w:proofErr w:type="spellStart"/>
            <w:r w:rsidRPr="0039036E">
              <w:rPr>
                <w:rFonts w:cstheme="minorHAnsi"/>
                <w:sz w:val="17"/>
                <w:szCs w:val="17"/>
              </w:rPr>
              <w:t>STEL</w:t>
            </w:r>
            <w:proofErr w:type="spellEnd"/>
            <w:r w:rsidRPr="0039036E">
              <w:rPr>
                <w:rFonts w:cstheme="minorHAnsi"/>
                <w:sz w:val="17"/>
                <w:szCs w:val="17"/>
              </w:rPr>
              <w:t>) (ppm)</w:t>
            </w:r>
          </w:p>
        </w:tc>
        <w:tc>
          <w:tcPr>
            <w:tcW w:w="1610" w:type="dxa"/>
            <w:shd w:val="clear" w:color="auto" w:fill="auto"/>
          </w:tcPr>
          <w:p w:rsidR="0039036E" w:rsidRPr="0039036E" w:rsidRDefault="0039036E" w:rsidP="0039036E">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39036E">
              <w:rPr>
                <w:rFonts w:cstheme="minorHAnsi"/>
                <w:sz w:val="17"/>
                <w:szCs w:val="17"/>
              </w:rPr>
              <w:t>150 ppm</w:t>
            </w:r>
          </w:p>
        </w:tc>
      </w:tr>
      <w:tr w:rsidR="00824956" w:rsidRPr="004E31EA"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824956" w:rsidRPr="00824956" w:rsidRDefault="004E31EA" w:rsidP="00824956">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t xml:space="preserve">California </w:t>
            </w:r>
          </w:p>
        </w:tc>
        <w:tc>
          <w:tcPr>
            <w:tcW w:w="5850" w:type="dxa"/>
            <w:shd w:val="clear" w:color="auto" w:fill="auto"/>
          </w:tcPr>
          <w:p w:rsidR="00824956" w:rsidRPr="004E31EA" w:rsidRDefault="004E31EA" w:rsidP="00824956">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4E31EA">
              <w:rPr>
                <w:rFonts w:cstheme="minorHAnsi"/>
                <w:sz w:val="17"/>
                <w:szCs w:val="17"/>
                <w:lang w:val="es-US"/>
              </w:rPr>
              <w:t xml:space="preserve">California </w:t>
            </w:r>
            <w:proofErr w:type="spellStart"/>
            <w:r w:rsidRPr="004E31EA">
              <w:rPr>
                <w:rFonts w:cstheme="minorHAnsi"/>
                <w:sz w:val="17"/>
                <w:szCs w:val="17"/>
                <w:lang w:val="es-US"/>
              </w:rPr>
              <w:t>PEL</w:t>
            </w:r>
            <w:proofErr w:type="spellEnd"/>
            <w:r w:rsidRPr="004E31EA">
              <w:rPr>
                <w:rFonts w:cstheme="minorHAnsi"/>
                <w:sz w:val="17"/>
                <w:szCs w:val="17"/>
                <w:lang w:val="es-US"/>
              </w:rPr>
              <w:t xml:space="preserve"> (TWA) (mg/m</w:t>
            </w:r>
            <w:r>
              <w:rPr>
                <w:rFonts w:cstheme="minorHAnsi"/>
                <w:sz w:val="17"/>
                <w:szCs w:val="17"/>
                <w:lang w:val="es-US"/>
              </w:rPr>
              <w:t>³)</w:t>
            </w:r>
          </w:p>
        </w:tc>
        <w:tc>
          <w:tcPr>
            <w:tcW w:w="1610" w:type="dxa"/>
            <w:shd w:val="clear" w:color="auto" w:fill="auto"/>
          </w:tcPr>
          <w:p w:rsidR="00824956" w:rsidRPr="004E31EA" w:rsidRDefault="004E31EA" w:rsidP="00824956">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37 mg/m³</w:t>
            </w:r>
          </w:p>
        </w:tc>
      </w:tr>
      <w:tr w:rsidR="00824956" w:rsidRPr="004E31EA" w:rsidTr="003039C2">
        <w:tc>
          <w:tcPr>
            <w:cnfStyle w:val="001000000000" w:firstRow="0" w:lastRow="0" w:firstColumn="1" w:lastColumn="0" w:oddVBand="0" w:evenVBand="0" w:oddHBand="0" w:evenHBand="0" w:firstRowFirstColumn="0" w:firstRowLastColumn="0" w:lastRowFirstColumn="0" w:lastRowLastColumn="0"/>
            <w:tcW w:w="2610" w:type="dxa"/>
          </w:tcPr>
          <w:p w:rsidR="00824956" w:rsidRPr="00824956" w:rsidRDefault="004E31EA" w:rsidP="00824956">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t>California</w:t>
            </w:r>
          </w:p>
        </w:tc>
        <w:tc>
          <w:tcPr>
            <w:tcW w:w="5850" w:type="dxa"/>
            <w:shd w:val="clear" w:color="auto" w:fill="auto"/>
          </w:tcPr>
          <w:p w:rsidR="00824956" w:rsidRPr="004E31EA" w:rsidRDefault="004E31EA" w:rsidP="00824956">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 xml:space="preserve">California </w:t>
            </w:r>
            <w:proofErr w:type="spellStart"/>
            <w:r>
              <w:rPr>
                <w:rFonts w:cstheme="minorHAnsi"/>
                <w:sz w:val="17"/>
                <w:szCs w:val="17"/>
                <w:lang w:val="es-US"/>
              </w:rPr>
              <w:t>PEL</w:t>
            </w:r>
            <w:proofErr w:type="spellEnd"/>
            <w:r>
              <w:rPr>
                <w:rFonts w:cstheme="minorHAnsi"/>
                <w:sz w:val="17"/>
                <w:szCs w:val="17"/>
                <w:lang w:val="es-US"/>
              </w:rPr>
              <w:t xml:space="preserve"> (TWA) (ppm)</w:t>
            </w:r>
          </w:p>
        </w:tc>
        <w:tc>
          <w:tcPr>
            <w:tcW w:w="1610" w:type="dxa"/>
            <w:shd w:val="clear" w:color="auto" w:fill="auto"/>
          </w:tcPr>
          <w:p w:rsidR="00824956" w:rsidRPr="004E31EA" w:rsidRDefault="004E31EA" w:rsidP="00824956">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 ppm</w:t>
            </w:r>
          </w:p>
        </w:tc>
      </w:tr>
      <w:tr w:rsidR="00824956" w:rsidRPr="004E31EA"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824956" w:rsidRPr="00824956" w:rsidRDefault="004E31EA" w:rsidP="00824956">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t>California</w:t>
            </w:r>
          </w:p>
        </w:tc>
        <w:tc>
          <w:tcPr>
            <w:tcW w:w="5850" w:type="dxa"/>
            <w:shd w:val="clear" w:color="auto" w:fill="auto"/>
          </w:tcPr>
          <w:p w:rsidR="00824956" w:rsidRPr="004E31EA" w:rsidRDefault="004E31EA" w:rsidP="00824956">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 xml:space="preserve">California </w:t>
            </w:r>
            <w:proofErr w:type="spellStart"/>
            <w:r>
              <w:rPr>
                <w:rFonts w:cstheme="minorHAnsi"/>
                <w:sz w:val="17"/>
                <w:szCs w:val="17"/>
                <w:lang w:val="es-US"/>
              </w:rPr>
              <w:t>PEL</w:t>
            </w:r>
            <w:proofErr w:type="spellEnd"/>
            <w:r>
              <w:rPr>
                <w:rFonts w:cstheme="minorHAnsi"/>
                <w:sz w:val="17"/>
                <w:szCs w:val="17"/>
                <w:lang w:val="es-US"/>
              </w:rPr>
              <w:t xml:space="preserve"> (</w:t>
            </w:r>
            <w:proofErr w:type="spellStart"/>
            <w:r>
              <w:rPr>
                <w:rFonts w:cstheme="minorHAnsi"/>
                <w:sz w:val="17"/>
                <w:szCs w:val="17"/>
                <w:lang w:val="es-US"/>
              </w:rPr>
              <w:t>STEL</w:t>
            </w:r>
            <w:proofErr w:type="spellEnd"/>
            <w:r>
              <w:rPr>
                <w:rFonts w:cstheme="minorHAnsi"/>
                <w:sz w:val="17"/>
                <w:szCs w:val="17"/>
                <w:lang w:val="es-US"/>
              </w:rPr>
              <w:t>) (mg/m³)</w:t>
            </w:r>
          </w:p>
        </w:tc>
        <w:tc>
          <w:tcPr>
            <w:tcW w:w="1610" w:type="dxa"/>
            <w:shd w:val="clear" w:color="auto" w:fill="auto"/>
          </w:tcPr>
          <w:p w:rsidR="00824956" w:rsidRPr="004E31EA" w:rsidRDefault="004E31EA" w:rsidP="00824956">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560 mg/m³</w:t>
            </w:r>
          </w:p>
        </w:tc>
      </w:tr>
      <w:tr w:rsidR="004E31EA" w:rsidRPr="004E31EA" w:rsidTr="003039C2">
        <w:tc>
          <w:tcPr>
            <w:cnfStyle w:val="001000000000" w:firstRow="0" w:lastRow="0" w:firstColumn="1" w:lastColumn="0" w:oddVBand="0" w:evenVBand="0" w:oddHBand="0" w:evenHBand="0" w:firstRowFirstColumn="0" w:firstRowLastColumn="0" w:lastRowFirstColumn="0" w:lastRowLastColumn="0"/>
            <w:tcW w:w="2610" w:type="dxa"/>
          </w:tcPr>
          <w:p w:rsidR="004E31EA" w:rsidRPr="004E31EA" w:rsidRDefault="004E31EA" w:rsidP="004E31EA">
            <w:pPr>
              <w:pStyle w:val="ListParagraph"/>
              <w:tabs>
                <w:tab w:val="left" w:pos="0"/>
              </w:tabs>
              <w:ind w:left="0"/>
              <w:jc w:val="left"/>
              <w:rPr>
                <w:rFonts w:asciiTheme="minorHAnsi" w:hAnsiTheme="minorHAnsi" w:cstheme="minorHAnsi"/>
                <w:i w:val="0"/>
                <w:sz w:val="17"/>
                <w:szCs w:val="17"/>
                <w:lang w:val="es-US"/>
              </w:rPr>
            </w:pPr>
            <w:r w:rsidRPr="004E31EA">
              <w:rPr>
                <w:rFonts w:asciiTheme="minorHAnsi" w:hAnsiTheme="minorHAnsi" w:cstheme="minorHAnsi"/>
                <w:i w:val="0"/>
                <w:sz w:val="17"/>
                <w:szCs w:val="17"/>
                <w:lang w:val="es-US"/>
              </w:rPr>
              <w:t>California</w:t>
            </w:r>
          </w:p>
        </w:tc>
        <w:tc>
          <w:tcPr>
            <w:tcW w:w="5850" w:type="dxa"/>
            <w:shd w:val="clear" w:color="auto" w:fill="auto"/>
          </w:tcPr>
          <w:p w:rsidR="004E31EA" w:rsidRDefault="004E31EA" w:rsidP="00824956">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 xml:space="preserve">California </w:t>
            </w:r>
            <w:proofErr w:type="spellStart"/>
            <w:r>
              <w:rPr>
                <w:rFonts w:cstheme="minorHAnsi"/>
                <w:sz w:val="17"/>
                <w:szCs w:val="17"/>
                <w:lang w:val="es-US"/>
              </w:rPr>
              <w:t>PEL</w:t>
            </w:r>
            <w:proofErr w:type="spellEnd"/>
            <w:r>
              <w:rPr>
                <w:rFonts w:cstheme="minorHAnsi"/>
                <w:sz w:val="17"/>
                <w:szCs w:val="17"/>
                <w:lang w:val="es-US"/>
              </w:rPr>
              <w:t xml:space="preserve"> (</w:t>
            </w:r>
            <w:proofErr w:type="spellStart"/>
            <w:r>
              <w:rPr>
                <w:rFonts w:cstheme="minorHAnsi"/>
                <w:sz w:val="17"/>
                <w:szCs w:val="17"/>
                <w:lang w:val="es-US"/>
              </w:rPr>
              <w:t>STEL</w:t>
            </w:r>
            <w:proofErr w:type="spellEnd"/>
            <w:r>
              <w:rPr>
                <w:rFonts w:cstheme="minorHAnsi"/>
                <w:sz w:val="17"/>
                <w:szCs w:val="17"/>
                <w:lang w:val="es-US"/>
              </w:rPr>
              <w:t>) (ppm)</w:t>
            </w:r>
          </w:p>
        </w:tc>
        <w:tc>
          <w:tcPr>
            <w:tcW w:w="1610" w:type="dxa"/>
            <w:shd w:val="clear" w:color="auto" w:fill="auto"/>
          </w:tcPr>
          <w:p w:rsidR="004E31EA" w:rsidRDefault="004E31EA" w:rsidP="00824956">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150 ppm</w:t>
            </w:r>
          </w:p>
        </w:tc>
      </w:tr>
      <w:tr w:rsidR="004E31EA" w:rsidRPr="004E31EA"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4E31EA" w:rsidRPr="004E31EA" w:rsidRDefault="004E31EA" w:rsidP="004E31EA">
            <w:pPr>
              <w:pStyle w:val="ListParagraph"/>
              <w:tabs>
                <w:tab w:val="left" w:pos="0"/>
              </w:tabs>
              <w:ind w:left="0"/>
              <w:jc w:val="left"/>
              <w:rPr>
                <w:rFonts w:asciiTheme="minorHAnsi" w:hAnsiTheme="minorHAnsi" w:cstheme="minorHAnsi"/>
                <w:i w:val="0"/>
                <w:sz w:val="17"/>
                <w:szCs w:val="17"/>
                <w:lang w:val="es-US"/>
              </w:rPr>
            </w:pPr>
            <w:r w:rsidRPr="004E31EA">
              <w:rPr>
                <w:rFonts w:asciiTheme="minorHAnsi" w:hAnsiTheme="minorHAnsi" w:cstheme="minorHAnsi"/>
                <w:i w:val="0"/>
                <w:sz w:val="17"/>
                <w:szCs w:val="17"/>
                <w:lang w:val="es-US"/>
              </w:rPr>
              <w:t>California</w:t>
            </w:r>
          </w:p>
        </w:tc>
        <w:tc>
          <w:tcPr>
            <w:tcW w:w="5850" w:type="dxa"/>
            <w:shd w:val="clear" w:color="auto" w:fill="auto"/>
          </w:tcPr>
          <w:p w:rsidR="004E31EA" w:rsidRDefault="004E31EA" w:rsidP="00824956">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 xml:space="preserve">California </w:t>
            </w:r>
            <w:proofErr w:type="spellStart"/>
            <w:r>
              <w:rPr>
                <w:rFonts w:cstheme="minorHAnsi"/>
                <w:sz w:val="17"/>
                <w:szCs w:val="17"/>
                <w:lang w:val="es-US"/>
              </w:rPr>
              <w:t>PEL</w:t>
            </w:r>
            <w:proofErr w:type="spellEnd"/>
            <w:r>
              <w:rPr>
                <w:rFonts w:cstheme="minorHAnsi"/>
                <w:sz w:val="17"/>
                <w:szCs w:val="17"/>
                <w:lang w:val="es-US"/>
              </w:rPr>
              <w:t xml:space="preserve"> (</w:t>
            </w:r>
            <w:proofErr w:type="spellStart"/>
            <w:r>
              <w:rPr>
                <w:rFonts w:cstheme="minorHAnsi"/>
                <w:sz w:val="17"/>
                <w:szCs w:val="17"/>
                <w:lang w:val="es-US"/>
              </w:rPr>
              <w:t>Ceiling</w:t>
            </w:r>
            <w:proofErr w:type="spellEnd"/>
            <w:r>
              <w:rPr>
                <w:rFonts w:cstheme="minorHAnsi"/>
                <w:sz w:val="17"/>
                <w:szCs w:val="17"/>
                <w:lang w:val="es-US"/>
              </w:rPr>
              <w:t>) (ppm)</w:t>
            </w:r>
          </w:p>
        </w:tc>
        <w:tc>
          <w:tcPr>
            <w:tcW w:w="1610" w:type="dxa"/>
            <w:shd w:val="clear" w:color="auto" w:fill="auto"/>
          </w:tcPr>
          <w:p w:rsidR="004E31EA" w:rsidRDefault="004E31EA" w:rsidP="00824956">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500 ppm</w:t>
            </w:r>
          </w:p>
        </w:tc>
      </w:tr>
      <w:tr w:rsidR="004E31EA" w:rsidRPr="004E31EA" w:rsidTr="003039C2">
        <w:tc>
          <w:tcPr>
            <w:cnfStyle w:val="001000000000" w:firstRow="0" w:lastRow="0" w:firstColumn="1" w:lastColumn="0" w:oddVBand="0" w:evenVBand="0" w:oddHBand="0" w:evenHBand="0" w:firstRowFirstColumn="0" w:firstRowLastColumn="0" w:lastRowFirstColumn="0" w:lastRowLastColumn="0"/>
            <w:tcW w:w="2610" w:type="dxa"/>
          </w:tcPr>
          <w:p w:rsidR="004E31EA" w:rsidRPr="004E31EA" w:rsidRDefault="004E31EA" w:rsidP="004E31EA">
            <w:pPr>
              <w:pStyle w:val="ListParagraph"/>
              <w:tabs>
                <w:tab w:val="left" w:pos="0"/>
              </w:tabs>
              <w:ind w:left="0"/>
              <w:jc w:val="left"/>
              <w:rPr>
                <w:rFonts w:asciiTheme="minorHAnsi" w:hAnsiTheme="minorHAnsi" w:cstheme="minorHAnsi"/>
                <w:i w:val="0"/>
                <w:sz w:val="17"/>
                <w:szCs w:val="17"/>
                <w:lang w:val="es-US"/>
              </w:rPr>
            </w:pPr>
            <w:proofErr w:type="spellStart"/>
            <w:r>
              <w:rPr>
                <w:rFonts w:asciiTheme="minorHAnsi" w:hAnsiTheme="minorHAnsi" w:cstheme="minorHAnsi"/>
                <w:i w:val="0"/>
                <w:sz w:val="17"/>
                <w:szCs w:val="17"/>
                <w:lang w:val="es-US"/>
              </w:rPr>
              <w:t>Biological</w:t>
            </w:r>
            <w:proofErr w:type="spellEnd"/>
            <w:r>
              <w:rPr>
                <w:rFonts w:asciiTheme="minorHAnsi" w:hAnsiTheme="minorHAnsi" w:cstheme="minorHAnsi"/>
                <w:i w:val="0"/>
                <w:sz w:val="17"/>
                <w:szCs w:val="17"/>
                <w:lang w:val="es-US"/>
              </w:rPr>
              <w:t xml:space="preserve"> </w:t>
            </w:r>
            <w:proofErr w:type="spellStart"/>
            <w:r>
              <w:rPr>
                <w:rFonts w:asciiTheme="minorHAnsi" w:hAnsiTheme="minorHAnsi" w:cstheme="minorHAnsi"/>
                <w:i w:val="0"/>
                <w:sz w:val="17"/>
                <w:szCs w:val="17"/>
                <w:lang w:val="es-US"/>
              </w:rPr>
              <w:t>Exposure</w:t>
            </w:r>
            <w:proofErr w:type="spellEnd"/>
            <w:r>
              <w:rPr>
                <w:rFonts w:asciiTheme="minorHAnsi" w:hAnsiTheme="minorHAnsi" w:cstheme="minorHAnsi"/>
                <w:i w:val="0"/>
                <w:sz w:val="17"/>
                <w:szCs w:val="17"/>
                <w:lang w:val="es-US"/>
              </w:rPr>
              <w:t xml:space="preserve"> </w:t>
            </w:r>
            <w:proofErr w:type="spellStart"/>
            <w:r>
              <w:rPr>
                <w:rFonts w:asciiTheme="minorHAnsi" w:hAnsiTheme="minorHAnsi" w:cstheme="minorHAnsi"/>
                <w:i w:val="0"/>
                <w:sz w:val="17"/>
                <w:szCs w:val="17"/>
                <w:lang w:val="es-US"/>
              </w:rPr>
              <w:t>Index</w:t>
            </w:r>
            <w:proofErr w:type="spellEnd"/>
          </w:p>
        </w:tc>
        <w:tc>
          <w:tcPr>
            <w:tcW w:w="5850" w:type="dxa"/>
            <w:shd w:val="clear" w:color="auto" w:fill="auto"/>
          </w:tcPr>
          <w:p w:rsidR="004E31EA" w:rsidRPr="004E31EA" w:rsidRDefault="004E31EA" w:rsidP="004E31EA">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4E31EA">
              <w:rPr>
                <w:rFonts w:cstheme="minorHAnsi"/>
                <w:sz w:val="17"/>
                <w:szCs w:val="17"/>
              </w:rPr>
              <w:t>Toluene in blood, prior to last shift of workweek</w:t>
            </w:r>
          </w:p>
        </w:tc>
        <w:tc>
          <w:tcPr>
            <w:tcW w:w="1610" w:type="dxa"/>
            <w:shd w:val="clear" w:color="auto" w:fill="auto"/>
          </w:tcPr>
          <w:p w:rsidR="004E31EA" w:rsidRPr="004E31EA" w:rsidRDefault="004E31EA" w:rsidP="004E31EA">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0.02 mg/l</w:t>
            </w:r>
          </w:p>
        </w:tc>
      </w:tr>
      <w:tr w:rsidR="004E31EA" w:rsidRPr="004E31EA"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4E31EA" w:rsidRPr="004E31EA" w:rsidRDefault="004E31EA" w:rsidP="004E31EA">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t>Biological Exposure Index</w:t>
            </w:r>
          </w:p>
        </w:tc>
        <w:tc>
          <w:tcPr>
            <w:tcW w:w="5850" w:type="dxa"/>
            <w:shd w:val="clear" w:color="auto" w:fill="auto"/>
          </w:tcPr>
          <w:p w:rsidR="004E31EA" w:rsidRPr="004E31EA" w:rsidRDefault="004E31EA" w:rsidP="004E31EA">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Toluene in urine, end of shift</w:t>
            </w:r>
          </w:p>
        </w:tc>
        <w:tc>
          <w:tcPr>
            <w:tcW w:w="1610" w:type="dxa"/>
            <w:shd w:val="clear" w:color="auto" w:fill="auto"/>
          </w:tcPr>
          <w:p w:rsidR="004E31EA" w:rsidRPr="004E31EA" w:rsidRDefault="004E31EA" w:rsidP="004E31EA">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0.03 mg/l</w:t>
            </w:r>
          </w:p>
        </w:tc>
      </w:tr>
      <w:tr w:rsidR="004E31EA" w:rsidRPr="004E31EA" w:rsidTr="003039C2">
        <w:tc>
          <w:tcPr>
            <w:cnfStyle w:val="001000000000" w:firstRow="0" w:lastRow="0" w:firstColumn="1" w:lastColumn="0" w:oddVBand="0" w:evenVBand="0" w:oddHBand="0" w:evenHBand="0" w:firstRowFirstColumn="0" w:firstRowLastColumn="0" w:lastRowFirstColumn="0" w:lastRowLastColumn="0"/>
            <w:tcW w:w="2610" w:type="dxa"/>
          </w:tcPr>
          <w:p w:rsidR="004E31EA" w:rsidRPr="004E31EA" w:rsidRDefault="004E31EA" w:rsidP="004E31EA">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t>Biological Exposure Index</w:t>
            </w:r>
          </w:p>
        </w:tc>
        <w:tc>
          <w:tcPr>
            <w:tcW w:w="5850" w:type="dxa"/>
            <w:shd w:val="clear" w:color="auto" w:fill="auto"/>
          </w:tcPr>
          <w:p w:rsidR="004E31EA" w:rsidRPr="004E31EA" w:rsidRDefault="004E31EA" w:rsidP="004E31EA">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o-Cresol in urine (with hydrolysis), End of shift (B)</w:t>
            </w:r>
          </w:p>
        </w:tc>
        <w:tc>
          <w:tcPr>
            <w:tcW w:w="1610" w:type="dxa"/>
            <w:shd w:val="clear" w:color="auto" w:fill="auto"/>
          </w:tcPr>
          <w:p w:rsidR="004E31EA" w:rsidRPr="004E31EA" w:rsidRDefault="004E31EA" w:rsidP="004E31EA">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0.3 mg/g creatinine</w:t>
            </w:r>
          </w:p>
        </w:tc>
      </w:tr>
      <w:tr w:rsidR="00EF07E1"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FFFF00"/>
          </w:tcPr>
          <w:p w:rsidR="00EF07E1" w:rsidRPr="00540291" w:rsidRDefault="00AA0FC8"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N-Hexane (110-54-3</w:t>
            </w:r>
            <w:r w:rsidR="0063052F" w:rsidRPr="00540291">
              <w:rPr>
                <w:rFonts w:asciiTheme="minorHAnsi" w:hAnsiTheme="minorHAnsi" w:cstheme="minorHAnsi"/>
                <w:b/>
                <w:i w:val="0"/>
                <w:sz w:val="17"/>
                <w:szCs w:val="17"/>
              </w:rPr>
              <w:t>)</w:t>
            </w:r>
          </w:p>
        </w:tc>
        <w:tc>
          <w:tcPr>
            <w:tcW w:w="585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85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TWA (mg/m³)</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5</w:t>
            </w:r>
            <w:r w:rsidR="00EF07E1" w:rsidRPr="00540291">
              <w:rPr>
                <w:rFonts w:cstheme="minorHAnsi"/>
                <w:sz w:val="17"/>
                <w:szCs w:val="17"/>
              </w:rPr>
              <w:t>0 ppm</w:t>
            </w:r>
          </w:p>
        </w:tc>
      </w:tr>
      <w:tr w:rsidR="00EF07E1"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85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EF07E1" w:rsidRPr="00540291">
              <w:rPr>
                <w:rFonts w:cstheme="minorHAnsi"/>
                <w:sz w:val="17"/>
                <w:szCs w:val="17"/>
                <w:lang w:val="es-US"/>
              </w:rPr>
              <w:t xml:space="preserve">00 </w:t>
            </w:r>
            <w:r w:rsidR="00EF07E1" w:rsidRPr="00540291">
              <w:rPr>
                <w:rFonts w:cstheme="minorHAnsi"/>
                <w:sz w:val="17"/>
                <w:szCs w:val="17"/>
              </w:rPr>
              <w:t>mg/m³</w:t>
            </w:r>
          </w:p>
        </w:tc>
      </w:tr>
      <w:tr w:rsidR="00EF07E1"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OSHA</w:t>
            </w:r>
            <w:proofErr w:type="spellEnd"/>
          </w:p>
        </w:tc>
        <w:tc>
          <w:tcPr>
            <w:tcW w:w="585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5</w:t>
            </w:r>
            <w:r w:rsidR="00EF07E1" w:rsidRPr="00540291">
              <w:rPr>
                <w:rFonts w:cstheme="minorHAnsi"/>
                <w:sz w:val="17"/>
                <w:szCs w:val="17"/>
                <w:lang w:val="es-US"/>
              </w:rPr>
              <w:t>00 ppm</w:t>
            </w:r>
          </w:p>
        </w:tc>
      </w:tr>
      <w:tr w:rsidR="00EF07E1"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p>
        </w:tc>
        <w:tc>
          <w:tcPr>
            <w:tcW w:w="585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US</w:t>
            </w:r>
            <w:proofErr w:type="spellEnd"/>
            <w:r w:rsidRPr="00540291">
              <w:rPr>
                <w:rFonts w:cstheme="minorHAnsi"/>
                <w:sz w:val="17"/>
                <w:szCs w:val="17"/>
                <w:lang w:val="es-US"/>
              </w:rPr>
              <w:t xml:space="preserve"> </w:t>
            </w:r>
            <w:proofErr w:type="spellStart"/>
            <w:r w:rsidRPr="00540291">
              <w:rPr>
                <w:rFonts w:cstheme="minorHAnsi"/>
                <w:sz w:val="17"/>
                <w:szCs w:val="17"/>
                <w:lang w:val="es-US"/>
              </w:rPr>
              <w:t>IDLH</w:t>
            </w:r>
            <w:proofErr w:type="spellEnd"/>
            <w:r w:rsidRPr="00540291">
              <w:rPr>
                <w:rFonts w:cstheme="minorHAnsi"/>
                <w:sz w:val="17"/>
                <w:szCs w:val="17"/>
                <w:lang w:val="es-US"/>
              </w:rPr>
              <w:t xml:space="preserve"> (ppm)</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11</w:t>
            </w:r>
            <w:r w:rsidR="00EF07E1" w:rsidRPr="00540291">
              <w:rPr>
                <w:rFonts w:cstheme="minorHAnsi"/>
                <w:sz w:val="17"/>
                <w:szCs w:val="17"/>
                <w:lang w:val="es-US"/>
              </w:rPr>
              <w:t>00 ppm</w:t>
            </w:r>
          </w:p>
        </w:tc>
      </w:tr>
      <w:tr w:rsidR="00EF07E1"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85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 xml:space="preserve">NIOSH </w:t>
            </w:r>
            <w:proofErr w:type="spellStart"/>
            <w:r w:rsidRPr="00540291">
              <w:rPr>
                <w:rFonts w:cstheme="minorHAnsi"/>
                <w:sz w:val="17"/>
                <w:szCs w:val="17"/>
              </w:rPr>
              <w:t>REL</w:t>
            </w:r>
            <w:proofErr w:type="spellEnd"/>
            <w:r w:rsidRPr="00540291">
              <w:rPr>
                <w:rFonts w:cstheme="minorHAnsi"/>
                <w:sz w:val="17"/>
                <w:szCs w:val="17"/>
              </w:rPr>
              <w:t xml:space="preserve"> (TWA) (mg/m³</w:t>
            </w:r>
            <w:r w:rsidR="00EF07E1" w:rsidRPr="00540291">
              <w:rPr>
                <w:rFonts w:cstheme="minorHAnsi"/>
                <w:sz w:val="17"/>
                <w:szCs w:val="17"/>
              </w:rPr>
              <w:t>)</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180 </w:t>
            </w:r>
            <w:r w:rsidRPr="00540291">
              <w:rPr>
                <w:rFonts w:cstheme="minorHAnsi"/>
                <w:sz w:val="17"/>
                <w:szCs w:val="17"/>
              </w:rPr>
              <w:t>mg/m³</w:t>
            </w:r>
          </w:p>
        </w:tc>
      </w:tr>
      <w:tr w:rsidR="00EF07E1"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85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w:t>
            </w:r>
            <w:r w:rsidR="00EF07E1" w:rsidRPr="00540291">
              <w:rPr>
                <w:rFonts w:cstheme="minorHAnsi"/>
                <w:sz w:val="17"/>
                <w:szCs w:val="17"/>
                <w:lang w:val="es-US"/>
              </w:rPr>
              <w:t>) (ppm)</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5</w:t>
            </w:r>
            <w:r w:rsidR="00EF07E1" w:rsidRPr="00540291">
              <w:rPr>
                <w:rFonts w:cstheme="minorHAnsi"/>
                <w:sz w:val="17"/>
                <w:szCs w:val="17"/>
                <w:lang w:val="es-US"/>
              </w:rPr>
              <w:t>0 ppm</w:t>
            </w:r>
          </w:p>
        </w:tc>
      </w:tr>
      <w:tr w:rsidR="00EF07E1"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85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EF07E1" w:rsidRPr="00540291">
              <w:rPr>
                <w:rFonts w:cstheme="minorHAnsi"/>
                <w:sz w:val="17"/>
                <w:szCs w:val="17"/>
                <w:lang w:val="es-US"/>
              </w:rPr>
              <w:t>0 mg/m³</w:t>
            </w:r>
          </w:p>
        </w:tc>
      </w:tr>
      <w:tr w:rsidR="00EF07E1"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85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5</w:t>
            </w:r>
            <w:r w:rsidR="00EF07E1" w:rsidRPr="00540291">
              <w:rPr>
                <w:rFonts w:cstheme="minorHAnsi"/>
                <w:sz w:val="17"/>
                <w:szCs w:val="17"/>
                <w:lang w:val="es-US"/>
              </w:rPr>
              <w:t>0 ppm</w:t>
            </w:r>
          </w:p>
        </w:tc>
      </w:tr>
      <w:tr w:rsidR="00EF07E1" w:rsidRPr="007B3B1D" w:rsidTr="003039C2">
        <w:tc>
          <w:tcPr>
            <w:cnfStyle w:val="001000000000" w:firstRow="0" w:lastRow="0" w:firstColumn="1" w:lastColumn="0" w:oddVBand="0" w:evenVBand="0" w:oddHBand="0" w:evenHBand="0" w:firstRowFirstColumn="0" w:firstRowLastColumn="0" w:lastRowFirstColumn="0" w:lastRowLastColumn="0"/>
            <w:tcW w:w="2610" w:type="dxa"/>
          </w:tcPr>
          <w:p w:rsidR="00EF07E1" w:rsidRPr="00540291" w:rsidRDefault="0063052F"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Biological</w:t>
            </w:r>
            <w:proofErr w:type="spellEnd"/>
            <w:r w:rsidRPr="00540291">
              <w:rPr>
                <w:rFonts w:asciiTheme="minorHAnsi" w:hAnsiTheme="minorHAnsi" w:cstheme="minorHAnsi"/>
                <w:i w:val="0"/>
                <w:sz w:val="17"/>
                <w:szCs w:val="17"/>
                <w:lang w:val="es-US"/>
              </w:rPr>
              <w:t xml:space="preserve"> </w:t>
            </w:r>
            <w:proofErr w:type="spellStart"/>
            <w:r w:rsidRPr="00540291">
              <w:rPr>
                <w:rFonts w:asciiTheme="minorHAnsi" w:hAnsiTheme="minorHAnsi" w:cstheme="minorHAnsi"/>
                <w:i w:val="0"/>
                <w:sz w:val="17"/>
                <w:szCs w:val="17"/>
                <w:lang w:val="es-US"/>
              </w:rPr>
              <w:t>Exposure</w:t>
            </w:r>
            <w:proofErr w:type="spellEnd"/>
            <w:r w:rsidRPr="00540291">
              <w:rPr>
                <w:rFonts w:asciiTheme="minorHAnsi" w:hAnsiTheme="minorHAnsi" w:cstheme="minorHAnsi"/>
                <w:i w:val="0"/>
                <w:sz w:val="17"/>
                <w:szCs w:val="17"/>
                <w:lang w:val="es-US"/>
              </w:rPr>
              <w:t xml:space="preserve"> </w:t>
            </w:r>
            <w:proofErr w:type="spellStart"/>
            <w:r w:rsidR="007B3B1D" w:rsidRPr="00540291">
              <w:rPr>
                <w:rFonts w:asciiTheme="minorHAnsi" w:hAnsiTheme="minorHAnsi" w:cstheme="minorHAnsi"/>
                <w:i w:val="0"/>
                <w:sz w:val="17"/>
                <w:szCs w:val="17"/>
                <w:lang w:val="es-US"/>
              </w:rPr>
              <w:t>Index</w:t>
            </w:r>
            <w:proofErr w:type="spellEnd"/>
          </w:p>
        </w:tc>
        <w:tc>
          <w:tcPr>
            <w:tcW w:w="5850" w:type="dxa"/>
            <w:shd w:val="clear" w:color="auto" w:fill="auto"/>
          </w:tcPr>
          <w:p w:rsidR="00EF07E1" w:rsidRPr="00540291" w:rsidRDefault="00247E8E"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2,5-</w:t>
            </w:r>
            <w:r w:rsidR="007B3B1D" w:rsidRPr="00540291">
              <w:rPr>
                <w:rFonts w:cstheme="minorHAnsi"/>
                <w:sz w:val="17"/>
                <w:szCs w:val="17"/>
              </w:rPr>
              <w:t xml:space="preserve">Hexanedion in urine (without </w:t>
            </w:r>
            <w:r w:rsidRPr="00540291">
              <w:rPr>
                <w:rFonts w:cstheme="minorHAnsi"/>
                <w:sz w:val="17"/>
                <w:szCs w:val="17"/>
              </w:rPr>
              <w:t>hydrolysis</w:t>
            </w:r>
            <w:r w:rsidR="007B3B1D" w:rsidRPr="00540291">
              <w:rPr>
                <w:rFonts w:cstheme="minorHAnsi"/>
                <w:sz w:val="17"/>
                <w:szCs w:val="17"/>
              </w:rPr>
              <w:t>), End of shift at end of workweek</w:t>
            </w:r>
          </w:p>
        </w:tc>
        <w:tc>
          <w:tcPr>
            <w:tcW w:w="1610" w:type="dxa"/>
            <w:shd w:val="clear" w:color="auto" w:fill="auto"/>
          </w:tcPr>
          <w:p w:rsidR="00EF07E1" w:rsidRPr="00540291" w:rsidRDefault="007B3B1D"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0.4 mg/l</w:t>
            </w:r>
          </w:p>
        </w:tc>
      </w:tr>
      <w:tr w:rsidR="00734318"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FFFF00"/>
          </w:tcPr>
          <w:p w:rsidR="00734318" w:rsidRPr="00540291" w:rsidRDefault="003039C2" w:rsidP="004C4DC3">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Secondary Butyl Alcohol (78-92-2</w:t>
            </w:r>
            <w:r w:rsidR="00734318" w:rsidRPr="00540291">
              <w:rPr>
                <w:rFonts w:asciiTheme="minorHAnsi" w:hAnsiTheme="minorHAnsi" w:cstheme="minorHAnsi"/>
                <w:b/>
                <w:i w:val="0"/>
                <w:sz w:val="17"/>
                <w:szCs w:val="17"/>
              </w:rPr>
              <w:t>)</w:t>
            </w:r>
          </w:p>
        </w:tc>
        <w:tc>
          <w:tcPr>
            <w:tcW w:w="585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734318"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85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TWA (mg/m³)</w:t>
            </w:r>
          </w:p>
        </w:tc>
        <w:tc>
          <w:tcPr>
            <w:tcW w:w="1610" w:type="dxa"/>
            <w:shd w:val="clear" w:color="auto" w:fill="auto"/>
          </w:tcPr>
          <w:p w:rsidR="00734318" w:rsidRPr="00540291" w:rsidRDefault="003039C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w:t>
            </w:r>
            <w:r w:rsidR="00734318" w:rsidRPr="00540291">
              <w:rPr>
                <w:rFonts w:cstheme="minorHAnsi"/>
                <w:sz w:val="17"/>
                <w:szCs w:val="17"/>
              </w:rPr>
              <w:t>00 ppm</w:t>
            </w:r>
          </w:p>
        </w:tc>
      </w:tr>
      <w:tr w:rsidR="00734318"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85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734318" w:rsidRPr="00540291" w:rsidRDefault="003039C2"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450</w:t>
            </w:r>
            <w:r w:rsidR="00734318" w:rsidRPr="00540291">
              <w:rPr>
                <w:rFonts w:cstheme="minorHAnsi"/>
                <w:sz w:val="17"/>
                <w:szCs w:val="17"/>
                <w:lang w:val="es-US"/>
              </w:rPr>
              <w:t xml:space="preserve"> </w:t>
            </w:r>
            <w:r w:rsidR="00734318" w:rsidRPr="00540291">
              <w:rPr>
                <w:rFonts w:cstheme="minorHAnsi"/>
                <w:sz w:val="17"/>
                <w:szCs w:val="17"/>
              </w:rPr>
              <w:t>mg/m³</w:t>
            </w:r>
          </w:p>
        </w:tc>
      </w:tr>
      <w:tr w:rsidR="00734318"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OSHA</w:t>
            </w:r>
            <w:proofErr w:type="spellEnd"/>
          </w:p>
        </w:tc>
        <w:tc>
          <w:tcPr>
            <w:tcW w:w="585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734318" w:rsidRPr="00540291" w:rsidRDefault="003039C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150</w:t>
            </w:r>
            <w:r w:rsidR="00734318" w:rsidRPr="00540291">
              <w:rPr>
                <w:rFonts w:cstheme="minorHAnsi"/>
                <w:sz w:val="17"/>
                <w:szCs w:val="17"/>
                <w:lang w:val="es-US"/>
              </w:rPr>
              <w:t xml:space="preserve"> ppm</w:t>
            </w:r>
          </w:p>
        </w:tc>
      </w:tr>
      <w:tr w:rsidR="00734318"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p>
        </w:tc>
        <w:tc>
          <w:tcPr>
            <w:tcW w:w="585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US</w:t>
            </w:r>
            <w:proofErr w:type="spellEnd"/>
            <w:r w:rsidRPr="00540291">
              <w:rPr>
                <w:rFonts w:cstheme="minorHAnsi"/>
                <w:sz w:val="17"/>
                <w:szCs w:val="17"/>
                <w:lang w:val="es-US"/>
              </w:rPr>
              <w:t xml:space="preserve"> </w:t>
            </w:r>
            <w:proofErr w:type="spellStart"/>
            <w:r w:rsidRPr="00540291">
              <w:rPr>
                <w:rFonts w:cstheme="minorHAnsi"/>
                <w:sz w:val="17"/>
                <w:szCs w:val="17"/>
                <w:lang w:val="es-US"/>
              </w:rPr>
              <w:t>IDLH</w:t>
            </w:r>
            <w:proofErr w:type="spellEnd"/>
            <w:r w:rsidRPr="00540291">
              <w:rPr>
                <w:rFonts w:cstheme="minorHAnsi"/>
                <w:sz w:val="17"/>
                <w:szCs w:val="17"/>
                <w:lang w:val="es-US"/>
              </w:rPr>
              <w:t xml:space="preserve"> (ppm)</w:t>
            </w:r>
          </w:p>
        </w:tc>
        <w:tc>
          <w:tcPr>
            <w:tcW w:w="161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2000 ppm</w:t>
            </w:r>
          </w:p>
        </w:tc>
      </w:tr>
      <w:tr w:rsidR="00734318" w:rsidRPr="0012321B" w:rsidTr="003039C2">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85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 xml:space="preserve">NIOSH </w:t>
            </w:r>
            <w:proofErr w:type="spellStart"/>
            <w:r w:rsidRPr="00540291">
              <w:rPr>
                <w:rFonts w:cstheme="minorHAnsi"/>
                <w:sz w:val="17"/>
                <w:szCs w:val="17"/>
              </w:rPr>
              <w:t>REL</w:t>
            </w:r>
            <w:proofErr w:type="spellEnd"/>
            <w:r w:rsidRPr="00540291">
              <w:rPr>
                <w:rFonts w:cstheme="minorHAnsi"/>
                <w:sz w:val="17"/>
                <w:szCs w:val="17"/>
              </w:rPr>
              <w:t xml:space="preserve"> (TWA) (mg/m³)</w:t>
            </w:r>
          </w:p>
        </w:tc>
        <w:tc>
          <w:tcPr>
            <w:tcW w:w="1610" w:type="dxa"/>
            <w:shd w:val="clear" w:color="auto" w:fill="auto"/>
          </w:tcPr>
          <w:p w:rsidR="00734318" w:rsidRPr="00540291" w:rsidRDefault="003039C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0</w:t>
            </w:r>
            <w:r w:rsidR="00734318" w:rsidRPr="00540291">
              <w:rPr>
                <w:rFonts w:cstheme="minorHAnsi"/>
                <w:sz w:val="17"/>
                <w:szCs w:val="17"/>
                <w:lang w:val="es-US"/>
              </w:rPr>
              <w:t xml:space="preserve"> </w:t>
            </w:r>
            <w:r w:rsidR="00734318" w:rsidRPr="00540291">
              <w:rPr>
                <w:rFonts w:cstheme="minorHAnsi"/>
                <w:sz w:val="17"/>
                <w:szCs w:val="17"/>
              </w:rPr>
              <w:t>mg/m³</w:t>
            </w:r>
          </w:p>
        </w:tc>
      </w:tr>
      <w:tr w:rsidR="00734318" w:rsidRPr="0012321B"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85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 (ppm)</w:t>
            </w:r>
          </w:p>
        </w:tc>
        <w:tc>
          <w:tcPr>
            <w:tcW w:w="1610" w:type="dxa"/>
            <w:shd w:val="clear" w:color="auto" w:fill="auto"/>
          </w:tcPr>
          <w:p w:rsidR="00734318" w:rsidRPr="00540291" w:rsidRDefault="003039C2"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w:t>
            </w:r>
            <w:r w:rsidR="00734318" w:rsidRPr="00540291">
              <w:rPr>
                <w:rFonts w:cstheme="minorHAnsi"/>
                <w:sz w:val="17"/>
                <w:szCs w:val="17"/>
                <w:lang w:val="es-US"/>
              </w:rPr>
              <w:t>00 ppm</w:t>
            </w:r>
          </w:p>
        </w:tc>
      </w:tr>
      <w:tr w:rsidR="00734318" w:rsidRPr="00734318" w:rsidTr="003039C2">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734318">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NIOSH</w:t>
            </w:r>
          </w:p>
        </w:tc>
        <w:tc>
          <w:tcPr>
            <w:tcW w:w="5850" w:type="dxa"/>
            <w:shd w:val="clear" w:color="auto" w:fill="auto"/>
          </w:tcPr>
          <w:p w:rsidR="00734318" w:rsidRPr="00540291" w:rsidRDefault="00734318"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 xml:space="preserve">NIOSH </w:t>
            </w:r>
            <w:proofErr w:type="spellStart"/>
            <w:r w:rsidRPr="00540291">
              <w:rPr>
                <w:rFonts w:cstheme="minorHAnsi"/>
                <w:sz w:val="17"/>
                <w:szCs w:val="17"/>
              </w:rPr>
              <w:t>REL</w:t>
            </w:r>
            <w:proofErr w:type="spellEnd"/>
            <w:r w:rsidRPr="00540291">
              <w:rPr>
                <w:rFonts w:cstheme="minorHAnsi"/>
                <w:sz w:val="17"/>
                <w:szCs w:val="17"/>
              </w:rPr>
              <w:t xml:space="preserve"> (</w:t>
            </w:r>
            <w:proofErr w:type="spellStart"/>
            <w:r w:rsidRPr="00540291">
              <w:rPr>
                <w:rFonts w:cstheme="minorHAnsi"/>
                <w:sz w:val="17"/>
                <w:szCs w:val="17"/>
              </w:rPr>
              <w:t>STEL</w:t>
            </w:r>
            <w:proofErr w:type="spellEnd"/>
            <w:r w:rsidRPr="00540291">
              <w:rPr>
                <w:rFonts w:cstheme="minorHAnsi"/>
                <w:sz w:val="17"/>
                <w:szCs w:val="17"/>
              </w:rPr>
              <w:t>) (ppm)</w:t>
            </w:r>
          </w:p>
        </w:tc>
        <w:tc>
          <w:tcPr>
            <w:tcW w:w="1610" w:type="dxa"/>
            <w:shd w:val="clear" w:color="auto" w:fill="auto"/>
          </w:tcPr>
          <w:p w:rsidR="00734318" w:rsidRPr="00540291" w:rsidRDefault="003039C2"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15</w:t>
            </w:r>
            <w:r w:rsidR="00734318" w:rsidRPr="00540291">
              <w:rPr>
                <w:rFonts w:cstheme="minorHAnsi"/>
                <w:sz w:val="17"/>
                <w:szCs w:val="17"/>
              </w:rPr>
              <w:t>0 ppm</w:t>
            </w:r>
          </w:p>
        </w:tc>
      </w:tr>
      <w:tr w:rsidR="00734318" w:rsidRPr="00EF07E1" w:rsidTr="0030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85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734318" w:rsidRPr="00540291" w:rsidRDefault="003039C2"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305</w:t>
            </w:r>
            <w:r w:rsidR="00734318" w:rsidRPr="00540291">
              <w:rPr>
                <w:rFonts w:cstheme="minorHAnsi"/>
                <w:sz w:val="17"/>
                <w:szCs w:val="17"/>
                <w:lang w:val="es-US"/>
              </w:rPr>
              <w:t xml:space="preserve"> mg/m³</w:t>
            </w:r>
          </w:p>
        </w:tc>
      </w:tr>
      <w:tr w:rsidR="00734318" w:rsidRPr="00EF07E1" w:rsidTr="003039C2">
        <w:tc>
          <w:tcPr>
            <w:cnfStyle w:val="001000000000" w:firstRow="0" w:lastRow="0" w:firstColumn="1" w:lastColumn="0" w:oddVBand="0" w:evenVBand="0" w:oddHBand="0" w:evenHBand="0" w:firstRowFirstColumn="0" w:firstRowLastColumn="0" w:lastRowFirstColumn="0" w:lastRowLastColumn="0"/>
            <w:tcW w:w="261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85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734318" w:rsidRPr="00540291" w:rsidRDefault="003039C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100</w:t>
            </w:r>
            <w:r w:rsidR="00734318" w:rsidRPr="00540291">
              <w:rPr>
                <w:rFonts w:cstheme="minorHAnsi"/>
                <w:sz w:val="17"/>
                <w:szCs w:val="17"/>
                <w:lang w:val="es-US"/>
              </w:rPr>
              <w:t xml:space="preserve"> ppm</w:t>
            </w:r>
          </w:p>
        </w:tc>
      </w:tr>
    </w:tbl>
    <w:p w:rsidR="00B25E83" w:rsidRDefault="00B25E83" w:rsidP="00540291">
      <w:pPr>
        <w:pStyle w:val="ListParagraph"/>
        <w:tabs>
          <w:tab w:val="left" w:pos="0"/>
        </w:tabs>
        <w:ind w:left="0"/>
        <w:rPr>
          <w:rFonts w:ascii="Arial Rounded MT Bold" w:hAnsi="Arial Rounded MT Bold"/>
          <w:b/>
          <w:sz w:val="18"/>
          <w:szCs w:val="18"/>
        </w:rPr>
      </w:pPr>
    </w:p>
    <w:p w:rsidR="003039C2" w:rsidRDefault="003039C2" w:rsidP="00540291">
      <w:pPr>
        <w:pStyle w:val="ListParagraph"/>
        <w:tabs>
          <w:tab w:val="left" w:pos="0"/>
        </w:tabs>
        <w:ind w:left="0"/>
        <w:rPr>
          <w:rFonts w:ascii="Arial Rounded MT Bold" w:hAnsi="Arial Rounded MT Bold"/>
          <w:b/>
          <w:sz w:val="18"/>
          <w:szCs w:val="18"/>
        </w:rPr>
      </w:pPr>
    </w:p>
    <w:p w:rsidR="0049315D" w:rsidRPr="00540291" w:rsidRDefault="0049315D" w:rsidP="00540291">
      <w:pPr>
        <w:pStyle w:val="ListParagraph"/>
        <w:tabs>
          <w:tab w:val="left" w:pos="0"/>
        </w:tabs>
        <w:ind w:left="0"/>
        <w:rPr>
          <w:rFonts w:ascii="Arial Rounded MT Bold" w:hAnsi="Arial Rounded MT Bold"/>
          <w:b/>
          <w:sz w:val="18"/>
          <w:szCs w:val="18"/>
        </w:rPr>
      </w:pPr>
    </w:p>
    <w:p w:rsidR="00B25E83" w:rsidRPr="007B3B1D" w:rsidRDefault="00B25E83" w:rsidP="00B25E83">
      <w:pPr>
        <w:pStyle w:val="ListParagraph"/>
        <w:tabs>
          <w:tab w:val="left" w:pos="0"/>
        </w:tabs>
        <w:ind w:left="0"/>
        <w:rPr>
          <w:b/>
          <w:sz w:val="8"/>
          <w:szCs w:val="8"/>
        </w:rPr>
      </w:pPr>
    </w:p>
    <w:p w:rsidR="00BF4B36" w:rsidRPr="00540291" w:rsidRDefault="00BF2E82" w:rsidP="00BF2E82">
      <w:pPr>
        <w:pStyle w:val="ListParagraph"/>
        <w:tabs>
          <w:tab w:val="left" w:pos="360"/>
        </w:tabs>
        <w:ind w:left="360"/>
        <w:jc w:val="both"/>
        <w:rPr>
          <w:b/>
          <w:sz w:val="20"/>
          <w:szCs w:val="20"/>
        </w:rPr>
      </w:pPr>
      <w:r w:rsidRPr="00540291">
        <w:rPr>
          <w:b/>
          <w:sz w:val="20"/>
          <w:szCs w:val="20"/>
        </w:rPr>
        <w:lastRenderedPageBreak/>
        <w:t>8.2 EXPOSURE CONTROLS</w:t>
      </w:r>
    </w:p>
    <w:p w:rsidR="00BF2E82" w:rsidRPr="00540291" w:rsidRDefault="00BF2E82" w:rsidP="00BF2E82">
      <w:pPr>
        <w:pStyle w:val="ListParagraph"/>
        <w:tabs>
          <w:tab w:val="left" w:pos="360"/>
        </w:tabs>
        <w:ind w:left="360"/>
        <w:jc w:val="both"/>
        <w:rPr>
          <w:b/>
          <w:sz w:val="20"/>
          <w:szCs w:val="20"/>
        </w:rPr>
      </w:pPr>
    </w:p>
    <w:p w:rsidR="00B25E83" w:rsidRPr="00540291" w:rsidRDefault="00907CAC" w:rsidP="00B363DC">
      <w:pPr>
        <w:pStyle w:val="ListParagraph"/>
        <w:tabs>
          <w:tab w:val="left" w:pos="360"/>
        </w:tabs>
        <w:ind w:left="2880" w:hanging="2520"/>
        <w:jc w:val="both"/>
        <w:rPr>
          <w:sz w:val="20"/>
          <w:szCs w:val="20"/>
        </w:rPr>
      </w:pPr>
      <w:r w:rsidRPr="00540291">
        <w:rPr>
          <w:b/>
          <w:sz w:val="20"/>
          <w:szCs w:val="20"/>
        </w:rPr>
        <w:t>Engineering Measures</w:t>
      </w:r>
      <w:r w:rsidR="00B25E83" w:rsidRPr="00540291">
        <w:rPr>
          <w:b/>
          <w:sz w:val="20"/>
          <w:szCs w:val="20"/>
        </w:rPr>
        <w:tab/>
        <w:t>:</w:t>
      </w:r>
      <w:r w:rsidR="008C6B50" w:rsidRPr="00540291">
        <w:rPr>
          <w:sz w:val="20"/>
          <w:szCs w:val="20"/>
        </w:rPr>
        <w:t xml:space="preserve"> Use only with adequate ventilation. General ventilation (typically 10 air changes per hour) should be used. Ventilation rates should be matched to conditions. Local exhaust ventilation or an enclosed handling system may be necessary to control air contamination below that of the lowest </w:t>
      </w:r>
      <w:proofErr w:type="spellStart"/>
      <w:r w:rsidR="008C6B50" w:rsidRPr="00540291">
        <w:rPr>
          <w:sz w:val="20"/>
          <w:szCs w:val="20"/>
        </w:rPr>
        <w:t>OEL</w:t>
      </w:r>
      <w:proofErr w:type="spellEnd"/>
      <w:r w:rsidR="008C6B50" w:rsidRPr="00540291">
        <w:rPr>
          <w:sz w:val="20"/>
          <w:szCs w:val="20"/>
        </w:rPr>
        <w:t xml:space="preserve"> from the table above.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Personal Protective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Equipment</w:t>
      </w:r>
    </w:p>
    <w:p w:rsidR="00BF4B36" w:rsidRPr="00540291" w:rsidRDefault="00B363DC" w:rsidP="00B363DC">
      <w:pPr>
        <w:pStyle w:val="ListParagraph"/>
        <w:tabs>
          <w:tab w:val="left" w:pos="360"/>
        </w:tabs>
        <w:ind w:left="2880" w:hanging="2520"/>
        <w:jc w:val="both"/>
        <w:rPr>
          <w:sz w:val="20"/>
          <w:szCs w:val="20"/>
        </w:rPr>
      </w:pPr>
      <w:r w:rsidRPr="00540291">
        <w:rPr>
          <w:b/>
          <w:sz w:val="20"/>
          <w:szCs w:val="20"/>
        </w:rPr>
        <w:t>Eye/Face Protection</w:t>
      </w:r>
      <w:r w:rsidRPr="00540291">
        <w:rPr>
          <w:b/>
          <w:sz w:val="20"/>
          <w:szCs w:val="20"/>
        </w:rPr>
        <w:tab/>
        <w:t>:</w:t>
      </w:r>
      <w:r w:rsidRPr="00540291">
        <w:rPr>
          <w:sz w:val="20"/>
          <w:szCs w:val="20"/>
        </w:rPr>
        <w:t xml:space="preserve"> Safety glasses with side shields are recommended as a minimum for any type of industrial chemical handling. Where eye contact with this material could occur, chemical splash proof goggles are recommended.</w:t>
      </w:r>
      <w:r w:rsidR="008C6B50" w:rsidRPr="00540291">
        <w:rPr>
          <w:b/>
          <w:sz w:val="20"/>
          <w:szCs w:val="20"/>
        </w:rPr>
        <w:tab/>
      </w:r>
    </w:p>
    <w:p w:rsidR="00B25E83" w:rsidRPr="00540291" w:rsidRDefault="00B363DC" w:rsidP="00B25E83">
      <w:pPr>
        <w:pStyle w:val="ListParagraph"/>
        <w:tabs>
          <w:tab w:val="left" w:pos="360"/>
        </w:tabs>
        <w:ind w:left="360"/>
        <w:rPr>
          <w:sz w:val="20"/>
          <w:szCs w:val="20"/>
        </w:rPr>
      </w:pPr>
      <w:r w:rsidRPr="00540291">
        <w:rPr>
          <w:b/>
          <w:sz w:val="20"/>
          <w:szCs w:val="20"/>
        </w:rPr>
        <w:t xml:space="preserve">Hand </w:t>
      </w:r>
      <w:r w:rsidR="008C6B50" w:rsidRPr="00540291">
        <w:rPr>
          <w:b/>
          <w:sz w:val="20"/>
          <w:szCs w:val="20"/>
        </w:rPr>
        <w:t>Protection</w:t>
      </w:r>
      <w:r w:rsidR="008C6B50" w:rsidRPr="00540291">
        <w:rPr>
          <w:b/>
          <w:sz w:val="20"/>
          <w:szCs w:val="20"/>
        </w:rPr>
        <w:tab/>
      </w:r>
      <w:r w:rsidR="008C6B50" w:rsidRPr="00540291">
        <w:rPr>
          <w:b/>
          <w:sz w:val="20"/>
          <w:szCs w:val="20"/>
        </w:rPr>
        <w:tab/>
        <w:t>:</w:t>
      </w:r>
      <w:r w:rsidR="008C6B50" w:rsidRPr="00540291">
        <w:rPr>
          <w:sz w:val="20"/>
          <w:szCs w:val="20"/>
        </w:rPr>
        <w:t xml:space="preserve"> </w:t>
      </w:r>
      <w:r w:rsidRPr="00540291">
        <w:rPr>
          <w:sz w:val="20"/>
          <w:szCs w:val="20"/>
        </w:rPr>
        <w:t>Chemical-resistant gloves, tested according to ASTM F903-17.</w:t>
      </w:r>
    </w:p>
    <w:p w:rsidR="00B363DC" w:rsidRPr="00AA0FC8" w:rsidRDefault="00AA0FC8" w:rsidP="00AA0FC8">
      <w:pPr>
        <w:pStyle w:val="ListParagraph"/>
        <w:tabs>
          <w:tab w:val="left" w:pos="360"/>
        </w:tabs>
        <w:ind w:left="2880" w:hanging="2520"/>
        <w:rPr>
          <w:sz w:val="20"/>
          <w:szCs w:val="20"/>
        </w:rPr>
      </w:pPr>
      <w:r>
        <w:rPr>
          <w:b/>
          <w:sz w:val="20"/>
          <w:szCs w:val="20"/>
        </w:rPr>
        <w:t>Remarks</w:t>
      </w:r>
      <w:r>
        <w:rPr>
          <w:b/>
          <w:sz w:val="20"/>
          <w:szCs w:val="20"/>
        </w:rPr>
        <w:tab/>
      </w:r>
      <w:r w:rsidR="00B363DC" w:rsidRPr="00540291">
        <w:rPr>
          <w:b/>
          <w:sz w:val="20"/>
          <w:szCs w:val="20"/>
        </w:rPr>
        <w:t xml:space="preserve">: </w:t>
      </w:r>
      <w:r w:rsidR="003039C2">
        <w:rPr>
          <w:sz w:val="20"/>
          <w:szCs w:val="20"/>
        </w:rPr>
        <w:t>Natural latex gloves.  Layer thickness:  0.6 mm. Breakthrough time: &gt;480 min.</w:t>
      </w:r>
      <w:r w:rsidR="00B363DC" w:rsidRPr="00540291">
        <w:rPr>
          <w:sz w:val="20"/>
          <w:szCs w:val="20"/>
        </w:rPr>
        <w:t xml:space="preserve"> </w:t>
      </w:r>
      <w:r>
        <w:rPr>
          <w:sz w:val="20"/>
          <w:szCs w:val="20"/>
        </w:rPr>
        <w:t xml:space="preserve">  </w:t>
      </w:r>
    </w:p>
    <w:p w:rsidR="00EA215D" w:rsidRPr="00AA0FC8" w:rsidRDefault="00EA215D" w:rsidP="00AA0FC8">
      <w:pPr>
        <w:pStyle w:val="ListParagraph"/>
        <w:tabs>
          <w:tab w:val="left" w:pos="360"/>
        </w:tabs>
        <w:ind w:left="2880" w:hanging="2520"/>
        <w:rPr>
          <w:sz w:val="20"/>
          <w:szCs w:val="20"/>
        </w:rPr>
      </w:pPr>
      <w:r w:rsidRPr="00540291">
        <w:rPr>
          <w:b/>
          <w:sz w:val="20"/>
          <w:szCs w:val="20"/>
        </w:rPr>
        <w:t xml:space="preserve">Skin and Body </w:t>
      </w:r>
      <w:r w:rsidR="00AA0FC8">
        <w:rPr>
          <w:b/>
          <w:sz w:val="20"/>
          <w:szCs w:val="20"/>
        </w:rPr>
        <w:t xml:space="preserve">Protection          </w:t>
      </w:r>
      <w:r w:rsidRPr="00540291">
        <w:rPr>
          <w:b/>
          <w:sz w:val="20"/>
          <w:szCs w:val="20"/>
        </w:rPr>
        <w:t>:</w:t>
      </w:r>
      <w:r w:rsidRPr="00540291">
        <w:rPr>
          <w:sz w:val="20"/>
          <w:szCs w:val="20"/>
        </w:rPr>
        <w:t xml:space="preserve"> For brief contact,</w:t>
      </w:r>
      <w:r w:rsidRPr="00540291">
        <w:rPr>
          <w:b/>
          <w:sz w:val="20"/>
          <w:szCs w:val="20"/>
        </w:rPr>
        <w:t xml:space="preserve"> </w:t>
      </w:r>
      <w:r w:rsidRPr="00540291">
        <w:rPr>
          <w:sz w:val="20"/>
          <w:szCs w:val="20"/>
        </w:rPr>
        <w:t>no precautions other than clean body covering clothing</w:t>
      </w:r>
      <w:r w:rsidRPr="00540291">
        <w:rPr>
          <w:b/>
          <w:sz w:val="20"/>
          <w:szCs w:val="20"/>
        </w:rPr>
        <w:t xml:space="preserve"> </w:t>
      </w:r>
      <w:r w:rsidRPr="00540291">
        <w:rPr>
          <w:sz w:val="20"/>
          <w:szCs w:val="20"/>
        </w:rPr>
        <w:t>should</w:t>
      </w:r>
      <w:r w:rsidR="00AA0FC8">
        <w:rPr>
          <w:sz w:val="20"/>
          <w:szCs w:val="20"/>
        </w:rPr>
        <w:t xml:space="preserve"> be </w:t>
      </w:r>
      <w:r w:rsidRPr="00540291">
        <w:rPr>
          <w:sz w:val="20"/>
          <w:szCs w:val="20"/>
        </w:rPr>
        <w:t>needed.</w:t>
      </w:r>
      <w:r w:rsidR="00AA0FC8">
        <w:rPr>
          <w:sz w:val="20"/>
          <w:szCs w:val="20"/>
        </w:rPr>
        <w:t xml:space="preserve">  </w:t>
      </w:r>
      <w:r w:rsidRPr="00AA0FC8">
        <w:rPr>
          <w:sz w:val="20"/>
          <w:szCs w:val="20"/>
        </w:rPr>
        <w:t xml:space="preserve">When prolonged or repeated contact could occur, use protective clothing impervious to the ingredients listed in Section 2. </w:t>
      </w:r>
      <w:r w:rsidRPr="00AA0FC8">
        <w:rPr>
          <w:b/>
          <w:sz w:val="20"/>
          <w:szCs w:val="20"/>
        </w:rPr>
        <w:t xml:space="preserve"> </w:t>
      </w:r>
    </w:p>
    <w:p w:rsidR="00EA215D" w:rsidRPr="00540291" w:rsidRDefault="008C6B50" w:rsidP="00EA215D">
      <w:pPr>
        <w:pStyle w:val="ListParagraph"/>
        <w:tabs>
          <w:tab w:val="left" w:pos="360"/>
        </w:tabs>
        <w:ind w:left="2880" w:hanging="2520"/>
        <w:rPr>
          <w:sz w:val="20"/>
          <w:szCs w:val="20"/>
        </w:rPr>
      </w:pPr>
      <w:r w:rsidRPr="00540291">
        <w:rPr>
          <w:b/>
          <w:sz w:val="20"/>
          <w:szCs w:val="20"/>
        </w:rPr>
        <w:t xml:space="preserve">Respiratory Protection        </w:t>
      </w:r>
      <w:r w:rsidR="00EA215D" w:rsidRPr="00540291">
        <w:rPr>
          <w:b/>
          <w:sz w:val="20"/>
          <w:szCs w:val="20"/>
        </w:rPr>
        <w:t xml:space="preserve"> </w:t>
      </w:r>
      <w:r w:rsidR="00AA0FC8">
        <w:rPr>
          <w:b/>
          <w:sz w:val="20"/>
          <w:szCs w:val="20"/>
        </w:rPr>
        <w:t xml:space="preserve">     </w:t>
      </w:r>
      <w:r w:rsidRPr="00540291">
        <w:rPr>
          <w:b/>
          <w:sz w:val="20"/>
          <w:szCs w:val="20"/>
        </w:rPr>
        <w:t>:</w:t>
      </w:r>
      <w:r w:rsidRPr="00540291">
        <w:rPr>
          <w:sz w:val="20"/>
          <w:szCs w:val="20"/>
        </w:rPr>
        <w:t xml:space="preserve"> An approved </w:t>
      </w:r>
      <w:r w:rsidR="00C666F5" w:rsidRPr="00540291">
        <w:rPr>
          <w:sz w:val="20"/>
          <w:szCs w:val="20"/>
        </w:rPr>
        <w:t>respirator</w:t>
      </w:r>
      <w:r w:rsidRPr="00540291">
        <w:rPr>
          <w:sz w:val="20"/>
          <w:szCs w:val="20"/>
        </w:rPr>
        <w:t xml:space="preserve"> with organic vapor cartridge may be permissible under certain circumstances where airborne concentrations are expected to exceed occupational exposure limits. </w:t>
      </w:r>
    </w:p>
    <w:p w:rsidR="00EA215D" w:rsidRPr="00540291" w:rsidRDefault="00EA215D" w:rsidP="00EA215D">
      <w:pPr>
        <w:pStyle w:val="ListParagraph"/>
        <w:tabs>
          <w:tab w:val="left" w:pos="360"/>
        </w:tabs>
        <w:ind w:left="2880" w:hanging="2520"/>
        <w:jc w:val="both"/>
        <w:rPr>
          <w:sz w:val="20"/>
          <w:szCs w:val="20"/>
        </w:rPr>
      </w:pPr>
      <w:r w:rsidRPr="00540291">
        <w:rPr>
          <w:b/>
          <w:sz w:val="20"/>
          <w:szCs w:val="20"/>
        </w:rPr>
        <w:t>Compliance</w:t>
      </w:r>
      <w:r w:rsidRPr="00540291">
        <w:rPr>
          <w:b/>
          <w:sz w:val="20"/>
          <w:szCs w:val="20"/>
        </w:rPr>
        <w:tab/>
        <w:t xml:space="preserve">: </w:t>
      </w:r>
      <w:r w:rsidRPr="00540291">
        <w:rPr>
          <w:sz w:val="20"/>
          <w:szCs w:val="20"/>
        </w:rPr>
        <w:t>If needed, compliance with OSHA standard 29 CFR 1910.134 is necessary.</w:t>
      </w:r>
    </w:p>
    <w:p w:rsidR="00EA215D" w:rsidRPr="00540291" w:rsidRDefault="00EA215D" w:rsidP="00EA215D">
      <w:pPr>
        <w:pStyle w:val="ListParagraph"/>
        <w:tabs>
          <w:tab w:val="left" w:pos="360"/>
        </w:tabs>
        <w:ind w:left="2880" w:hanging="2520"/>
        <w:jc w:val="both"/>
        <w:rPr>
          <w:sz w:val="20"/>
          <w:szCs w:val="20"/>
        </w:rPr>
      </w:pPr>
    </w:p>
    <w:p w:rsidR="008C6B50" w:rsidRPr="00540291" w:rsidRDefault="008C6B50" w:rsidP="008C6B50">
      <w:pPr>
        <w:pStyle w:val="ListParagraph"/>
        <w:tabs>
          <w:tab w:val="left" w:pos="360"/>
        </w:tabs>
        <w:ind w:left="2880" w:hanging="2520"/>
        <w:jc w:val="both"/>
        <w:rPr>
          <w:sz w:val="20"/>
          <w:szCs w:val="20"/>
        </w:rPr>
      </w:pPr>
      <w:r w:rsidRPr="00540291">
        <w:rPr>
          <w:b/>
          <w:sz w:val="20"/>
          <w:szCs w:val="20"/>
        </w:rPr>
        <w:t>Other Protective Equip.</w:t>
      </w:r>
      <w:r w:rsidRPr="00540291">
        <w:rPr>
          <w:sz w:val="20"/>
          <w:szCs w:val="20"/>
        </w:rPr>
        <w:tab/>
      </w:r>
      <w:r w:rsidRPr="00540291">
        <w:rPr>
          <w:b/>
          <w:sz w:val="20"/>
          <w:szCs w:val="20"/>
        </w:rPr>
        <w:t>:</w:t>
      </w:r>
      <w:r w:rsidRPr="00540291">
        <w:rPr>
          <w:sz w:val="20"/>
          <w:szCs w:val="20"/>
        </w:rPr>
        <w:t xml:space="preserve"> Safety showers and eye-wash stations should be available in the workplace near where the material will be used.</w:t>
      </w:r>
    </w:p>
    <w:p w:rsidR="00EA215D" w:rsidRPr="00540291" w:rsidRDefault="00EA215D" w:rsidP="008C6B50">
      <w:pPr>
        <w:pStyle w:val="ListParagraph"/>
        <w:tabs>
          <w:tab w:val="left" w:pos="360"/>
        </w:tabs>
        <w:ind w:left="2880" w:hanging="2520"/>
        <w:jc w:val="both"/>
        <w:rPr>
          <w:b/>
          <w:sz w:val="20"/>
          <w:szCs w:val="20"/>
        </w:rPr>
      </w:pPr>
      <w:r w:rsidRPr="00540291">
        <w:rPr>
          <w:b/>
          <w:sz w:val="20"/>
          <w:szCs w:val="20"/>
        </w:rPr>
        <w:t>Environmental Exposure</w:t>
      </w:r>
    </w:p>
    <w:p w:rsidR="00EA215D" w:rsidRDefault="00EA215D" w:rsidP="008C6B50">
      <w:pPr>
        <w:pStyle w:val="ListParagraph"/>
        <w:tabs>
          <w:tab w:val="left" w:pos="360"/>
        </w:tabs>
        <w:ind w:left="2880" w:hanging="2520"/>
        <w:jc w:val="both"/>
        <w:rPr>
          <w:sz w:val="20"/>
          <w:szCs w:val="20"/>
        </w:rPr>
      </w:pPr>
      <w:r w:rsidRPr="00540291">
        <w:rPr>
          <w:b/>
          <w:sz w:val="20"/>
          <w:szCs w:val="20"/>
        </w:rPr>
        <w:t>Controls</w:t>
      </w:r>
      <w:r w:rsidRPr="00540291">
        <w:rPr>
          <w:b/>
          <w:sz w:val="20"/>
          <w:szCs w:val="20"/>
        </w:rPr>
        <w:tab/>
        <w:t xml:space="preserve">: </w:t>
      </w:r>
      <w:r w:rsidRPr="00540291">
        <w:rPr>
          <w:sz w:val="20"/>
          <w:szCs w:val="20"/>
        </w:rPr>
        <w:t>Avoid release to the environment</w:t>
      </w:r>
    </w:p>
    <w:p w:rsidR="00195D73" w:rsidRPr="00540291" w:rsidRDefault="00195D73" w:rsidP="008C6B50">
      <w:pPr>
        <w:pStyle w:val="ListParagraph"/>
        <w:tabs>
          <w:tab w:val="left" w:pos="360"/>
        </w:tabs>
        <w:ind w:left="2880" w:hanging="2520"/>
        <w:jc w:val="both"/>
        <w:rPr>
          <w:sz w:val="20"/>
          <w:szCs w:val="20"/>
        </w:rPr>
      </w:pPr>
    </w:p>
    <w:p w:rsidR="00B25E83" w:rsidRPr="008C6B50" w:rsidRDefault="00B25E83" w:rsidP="008C6B50">
      <w:pPr>
        <w:pStyle w:val="ListParagraph"/>
        <w:tabs>
          <w:tab w:val="left" w:pos="360"/>
        </w:tabs>
        <w:ind w:left="360"/>
        <w:jc w:val="both"/>
        <w:rPr>
          <w:sz w:val="8"/>
          <w:szCs w:val="8"/>
        </w:rPr>
      </w:pPr>
      <w:r>
        <w:rPr>
          <w:b/>
        </w:rPr>
        <w:tab/>
      </w:r>
      <w:r w:rsidRPr="00C87894">
        <w:rPr>
          <w:sz w:val="18"/>
          <w:szCs w:val="18"/>
        </w:rPr>
        <w:t xml:space="preserve"> </w:t>
      </w:r>
    </w:p>
    <w:p w:rsidR="00B25E83" w:rsidRPr="00BF4B36" w:rsidRDefault="00C666F5"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58752" behindDoc="0" locked="0" layoutInCell="0" allowOverlap="1" wp14:anchorId="5A91E8E2" wp14:editId="2AA01EAA">
                <wp:simplePos x="0" y="0"/>
                <wp:positionH relativeFrom="column">
                  <wp:posOffset>71120</wp:posOffset>
                </wp:positionH>
                <wp:positionV relativeFrom="paragraph">
                  <wp:posOffset>66675</wp:posOffset>
                </wp:positionV>
                <wp:extent cx="6348095" cy="376555"/>
                <wp:effectExtent l="19050" t="19050" r="1460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6555"/>
                        </a:xfrm>
                        <a:prstGeom prst="rect">
                          <a:avLst/>
                        </a:prstGeom>
                        <a:solidFill>
                          <a:srgbClr val="FFFFFF"/>
                        </a:solidFill>
                        <a:ln w="38100" cmpd="dbl">
                          <a:solidFill>
                            <a:srgbClr val="000000"/>
                          </a:solidFill>
                          <a:miter lim="800000"/>
                          <a:headEnd/>
                          <a:tailEnd/>
                        </a:ln>
                      </wps:spPr>
                      <wps:txbx>
                        <w:txbxContent>
                          <w:p w:rsidR="0049315D" w:rsidRDefault="0049315D"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E8E2" id="Text Box 23" o:spid="_x0000_s1036" type="#_x0000_t202" style="position:absolute;left:0;text-align:left;margin-left:5.6pt;margin-top:5.25pt;width:499.85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1pNQIAAGY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" o:allowincell="f" strokeweight="3pt">
                <v:stroke linestyle="thinThin"/>
                <v:textbox>
                  <w:txbxContent>
                    <w:p w:rsidR="0049315D" w:rsidRDefault="0049315D"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BF4B36" w:rsidRDefault="00B25E83" w:rsidP="00B25E83">
      <w:pPr>
        <w:pStyle w:val="ListParagraph"/>
        <w:tabs>
          <w:tab w:val="left" w:pos="360"/>
        </w:tabs>
        <w:ind w:left="360"/>
        <w:rPr>
          <w:b/>
          <w:sz w:val="16"/>
          <w:szCs w:val="16"/>
        </w:rPr>
      </w:pPr>
    </w:p>
    <w:p w:rsidR="00B25E83" w:rsidRPr="00540291" w:rsidRDefault="00B25E83" w:rsidP="00B25E83">
      <w:pPr>
        <w:pStyle w:val="ListParagraph"/>
        <w:tabs>
          <w:tab w:val="left" w:pos="360"/>
        </w:tabs>
        <w:ind w:left="360"/>
        <w:rPr>
          <w:b/>
          <w:sz w:val="20"/>
          <w:szCs w:val="20"/>
        </w:rPr>
      </w:pPr>
      <w:r w:rsidRPr="00540291">
        <w:rPr>
          <w:b/>
          <w:sz w:val="20"/>
          <w:szCs w:val="20"/>
        </w:rPr>
        <w:t>9.1 PHYSICAL PROPERTIES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C666F5" w:rsidTr="00C666F5">
        <w:tc>
          <w:tcPr>
            <w:tcW w:w="4968" w:type="dxa"/>
          </w:tcPr>
          <w:p w:rsidR="00C666F5" w:rsidRPr="00C666F5" w:rsidRDefault="00F8119B" w:rsidP="00B25E83">
            <w:pPr>
              <w:pStyle w:val="ListParagraph"/>
              <w:tabs>
                <w:tab w:val="left" w:pos="360"/>
              </w:tabs>
              <w:ind w:left="0"/>
              <w:jc w:val="both"/>
              <w:rPr>
                <w:sz w:val="16"/>
                <w:szCs w:val="16"/>
              </w:rPr>
            </w:pPr>
            <w:r>
              <w:rPr>
                <w:sz w:val="16"/>
                <w:szCs w:val="16"/>
              </w:rPr>
              <w:t>Boiling Point</w:t>
            </w:r>
            <w:r>
              <w:rPr>
                <w:sz w:val="16"/>
                <w:szCs w:val="16"/>
              </w:rPr>
              <w:tab/>
            </w:r>
            <w:r>
              <w:rPr>
                <w:sz w:val="16"/>
                <w:szCs w:val="16"/>
              </w:rPr>
              <w:tab/>
              <w:t>: &gt;68.70</w:t>
            </w:r>
            <w:r w:rsidR="006015E5">
              <w:rPr>
                <w:sz w:val="16"/>
                <w:szCs w:val="16"/>
              </w:rPr>
              <w:t>°C</w:t>
            </w:r>
            <w:r>
              <w:rPr>
                <w:sz w:val="16"/>
                <w:szCs w:val="16"/>
              </w:rPr>
              <w:t xml:space="preserve"> (155.66</w:t>
            </w:r>
            <w:r w:rsidR="00C666F5" w:rsidRPr="00C666F5">
              <w:rPr>
                <w:sz w:val="16"/>
                <w:szCs w:val="16"/>
              </w:rPr>
              <w:t>°F)</w:t>
            </w:r>
          </w:p>
        </w:tc>
        <w:tc>
          <w:tcPr>
            <w:tcW w:w="4860" w:type="dxa"/>
          </w:tcPr>
          <w:p w:rsidR="00C666F5" w:rsidRPr="00C666F5" w:rsidRDefault="00C666F5" w:rsidP="006015E5">
            <w:pPr>
              <w:pStyle w:val="ListParagraph"/>
              <w:tabs>
                <w:tab w:val="left" w:pos="360"/>
              </w:tabs>
              <w:ind w:left="0"/>
              <w:jc w:val="both"/>
              <w:rPr>
                <w:sz w:val="16"/>
                <w:szCs w:val="16"/>
              </w:rPr>
            </w:pPr>
            <w:r w:rsidRPr="00C666F5">
              <w:rPr>
                <w:sz w:val="16"/>
                <w:szCs w:val="16"/>
              </w:rPr>
              <w:t>Melting/Freezing Point</w:t>
            </w:r>
            <w:r w:rsidRPr="00C666F5">
              <w:rPr>
                <w:sz w:val="16"/>
                <w:szCs w:val="16"/>
              </w:rPr>
              <w:tab/>
            </w:r>
            <w:r w:rsidRPr="00C666F5">
              <w:rPr>
                <w:sz w:val="16"/>
                <w:szCs w:val="16"/>
              </w:rPr>
              <w:tab/>
              <w:t>: &gt;-</w:t>
            </w:r>
            <w:r w:rsidR="00F8119B">
              <w:rPr>
                <w:sz w:val="16"/>
                <w:szCs w:val="16"/>
              </w:rPr>
              <w:t>115.00°C (-175.00</w:t>
            </w:r>
            <w:r w:rsidRPr="00C666F5">
              <w:rPr>
                <w:sz w:val="16"/>
                <w:szCs w:val="16"/>
              </w:rPr>
              <w:t>°F)</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Flash Point</w:t>
            </w:r>
            <w:r w:rsidRPr="00C666F5">
              <w:rPr>
                <w:sz w:val="16"/>
                <w:szCs w:val="16"/>
              </w:rPr>
              <w:tab/>
            </w:r>
            <w:r w:rsidRPr="00C666F5">
              <w:rPr>
                <w:sz w:val="16"/>
                <w:szCs w:val="16"/>
              </w:rPr>
              <w:tab/>
            </w:r>
            <w:r>
              <w:rPr>
                <w:sz w:val="16"/>
                <w:szCs w:val="16"/>
              </w:rPr>
              <w:t xml:space="preserve">                   </w:t>
            </w:r>
            <w:r w:rsidR="00F8119B">
              <w:rPr>
                <w:sz w:val="16"/>
                <w:szCs w:val="16"/>
              </w:rPr>
              <w:t>: &gt;-27.00</w:t>
            </w:r>
            <w:r w:rsidR="006015E5">
              <w:rPr>
                <w:sz w:val="16"/>
                <w:szCs w:val="16"/>
              </w:rPr>
              <w:t>°C (-16.6</w:t>
            </w:r>
            <w:r w:rsidRPr="00C666F5">
              <w:rPr>
                <w:sz w:val="16"/>
                <w:szCs w:val="16"/>
              </w:rPr>
              <w:t>°F)</w:t>
            </w:r>
          </w:p>
        </w:tc>
        <w:tc>
          <w:tcPr>
            <w:tcW w:w="4860" w:type="dxa"/>
          </w:tcPr>
          <w:p w:rsidR="00C666F5" w:rsidRPr="00C666F5" w:rsidRDefault="00195D73" w:rsidP="00B25E83">
            <w:pPr>
              <w:pStyle w:val="ListParagraph"/>
              <w:tabs>
                <w:tab w:val="left" w:pos="360"/>
              </w:tabs>
              <w:ind w:left="0"/>
              <w:jc w:val="both"/>
              <w:rPr>
                <w:sz w:val="16"/>
                <w:szCs w:val="16"/>
              </w:rPr>
            </w:pPr>
            <w:r>
              <w:rPr>
                <w:sz w:val="16"/>
                <w:szCs w:val="16"/>
              </w:rPr>
              <w:t xml:space="preserve">Flash Point, Propellant </w:t>
            </w:r>
            <w:r>
              <w:rPr>
                <w:sz w:val="16"/>
                <w:szCs w:val="16"/>
              </w:rPr>
              <w:tab/>
            </w:r>
            <w:r>
              <w:rPr>
                <w:sz w:val="16"/>
                <w:szCs w:val="16"/>
              </w:rPr>
              <w:tab/>
              <w:t>: -104.00°C (-155.2°F)</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Explosive Limits</w:t>
            </w:r>
            <w:r w:rsidRPr="00C666F5">
              <w:rPr>
                <w:sz w:val="16"/>
                <w:szCs w:val="16"/>
              </w:rPr>
              <w:tab/>
            </w:r>
            <w:r>
              <w:rPr>
                <w:sz w:val="16"/>
                <w:szCs w:val="16"/>
              </w:rPr>
              <w:t xml:space="preserve">                   </w:t>
            </w:r>
            <w:r w:rsidR="00F8119B">
              <w:rPr>
                <w:sz w:val="16"/>
                <w:szCs w:val="16"/>
              </w:rPr>
              <w:t>: 1.0</w:t>
            </w:r>
            <w:r w:rsidRPr="00C666F5">
              <w:rPr>
                <w:sz w:val="16"/>
                <w:szCs w:val="16"/>
              </w:rPr>
              <w:t>0% - 12.00%</w:t>
            </w:r>
          </w:p>
        </w:tc>
        <w:tc>
          <w:tcPr>
            <w:tcW w:w="4860" w:type="dxa"/>
          </w:tcPr>
          <w:p w:rsidR="00C666F5" w:rsidRPr="00C666F5" w:rsidRDefault="00C666F5" w:rsidP="00B25E83">
            <w:pPr>
              <w:pStyle w:val="ListParagraph"/>
              <w:tabs>
                <w:tab w:val="left" w:pos="360"/>
              </w:tabs>
              <w:ind w:left="0"/>
              <w:jc w:val="both"/>
              <w:rPr>
                <w:sz w:val="16"/>
                <w:szCs w:val="16"/>
              </w:rPr>
            </w:pPr>
            <w:proofErr w:type="spellStart"/>
            <w:r w:rsidRPr="00C666F5">
              <w:rPr>
                <w:sz w:val="16"/>
                <w:szCs w:val="16"/>
              </w:rPr>
              <w:t>Autoignition</w:t>
            </w:r>
            <w:proofErr w:type="spellEnd"/>
            <w:r w:rsidRPr="00C666F5">
              <w:rPr>
                <w:sz w:val="16"/>
                <w:szCs w:val="16"/>
              </w:rPr>
              <w:t xml:space="preserve"> Temp, Liq.</w:t>
            </w:r>
            <w:r w:rsidRPr="00C666F5">
              <w:rPr>
                <w:sz w:val="16"/>
                <w:szCs w:val="16"/>
              </w:rPr>
              <w:tab/>
            </w:r>
            <w:r w:rsidRPr="00C666F5">
              <w:rPr>
                <w:sz w:val="16"/>
                <w:szCs w:val="16"/>
              </w:rPr>
              <w:tab/>
              <w:t xml:space="preserve">: </w:t>
            </w:r>
            <w:r w:rsidR="00F8119B">
              <w:rPr>
                <w:sz w:val="16"/>
                <w:szCs w:val="16"/>
              </w:rPr>
              <w:t>&gt;</w:t>
            </w:r>
            <w:r w:rsidRPr="00C666F5">
              <w:rPr>
                <w:sz w:val="16"/>
                <w:szCs w:val="16"/>
              </w:rPr>
              <w:t>225.0°C (437.0°F)</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Flammability</w:t>
            </w:r>
            <w:r w:rsidRPr="00C666F5">
              <w:rPr>
                <w:sz w:val="16"/>
                <w:szCs w:val="16"/>
              </w:rPr>
              <w:tab/>
            </w:r>
            <w:r w:rsidRPr="00C666F5">
              <w:rPr>
                <w:sz w:val="16"/>
                <w:szCs w:val="16"/>
              </w:rPr>
              <w:tab/>
              <w:t>: Extremely Flammable Aerosol</w:t>
            </w:r>
          </w:p>
        </w:tc>
        <w:tc>
          <w:tcPr>
            <w:tcW w:w="4860" w:type="dxa"/>
          </w:tcPr>
          <w:p w:rsidR="00C666F5" w:rsidRPr="00C666F5" w:rsidRDefault="00F8119B" w:rsidP="00C666F5">
            <w:pPr>
              <w:pStyle w:val="ListParagraph"/>
              <w:tabs>
                <w:tab w:val="left" w:pos="2862"/>
              </w:tabs>
              <w:ind w:left="0"/>
              <w:jc w:val="both"/>
              <w:rPr>
                <w:sz w:val="16"/>
                <w:szCs w:val="16"/>
              </w:rPr>
            </w:pPr>
            <w:r>
              <w:rPr>
                <w:sz w:val="16"/>
                <w:szCs w:val="16"/>
              </w:rPr>
              <w:t xml:space="preserve">Density </w:t>
            </w:r>
            <w:r>
              <w:rPr>
                <w:sz w:val="16"/>
                <w:szCs w:val="16"/>
              </w:rPr>
              <w:tab/>
              <w:t>: 0.657</w:t>
            </w:r>
            <w:r w:rsidR="006015E5">
              <w:rPr>
                <w:sz w:val="16"/>
                <w:szCs w:val="16"/>
              </w:rPr>
              <w:t xml:space="preserve"> g/cm</w:t>
            </w:r>
            <w:r w:rsidR="006015E5">
              <w:rPr>
                <w:rFonts w:cstheme="minorHAnsi"/>
                <w:sz w:val="16"/>
                <w:szCs w:val="16"/>
              </w:rPr>
              <w:t>³</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Molecular Weight</w:t>
            </w:r>
            <w:r w:rsidRPr="00C666F5">
              <w:rPr>
                <w:sz w:val="16"/>
                <w:szCs w:val="16"/>
              </w:rPr>
              <w:tab/>
            </w:r>
            <w:r>
              <w:rPr>
                <w:sz w:val="16"/>
                <w:szCs w:val="16"/>
              </w:rPr>
              <w:t xml:space="preserve">                   </w:t>
            </w:r>
            <w:r w:rsidR="006015E5">
              <w:rPr>
                <w:sz w:val="16"/>
                <w:szCs w:val="16"/>
              </w:rPr>
              <w:t>: N/A</w:t>
            </w:r>
          </w:p>
        </w:tc>
        <w:tc>
          <w:tcPr>
            <w:tcW w:w="4860" w:type="dxa"/>
          </w:tcPr>
          <w:p w:rsidR="00C666F5" w:rsidRPr="00C666F5" w:rsidRDefault="00C666F5" w:rsidP="00C666F5">
            <w:pPr>
              <w:pStyle w:val="ListParagraph"/>
              <w:tabs>
                <w:tab w:val="left" w:pos="2862"/>
              </w:tabs>
              <w:ind w:left="0"/>
              <w:jc w:val="both"/>
              <w:rPr>
                <w:sz w:val="16"/>
                <w:szCs w:val="16"/>
              </w:rPr>
            </w:pPr>
            <w:r w:rsidRPr="00C666F5">
              <w:rPr>
                <w:sz w:val="16"/>
                <w:szCs w:val="16"/>
              </w:rPr>
              <w:t xml:space="preserve">Weight     </w:t>
            </w:r>
            <w:r w:rsidRPr="00C666F5">
              <w:rPr>
                <w:sz w:val="16"/>
                <w:szCs w:val="16"/>
              </w:rPr>
              <w:tab/>
            </w:r>
            <w:r w:rsidRPr="00C666F5">
              <w:rPr>
                <w:sz w:val="16"/>
                <w:szCs w:val="16"/>
              </w:rPr>
              <w:tab/>
            </w:r>
            <w:r w:rsidR="00F8119B">
              <w:rPr>
                <w:sz w:val="16"/>
                <w:szCs w:val="16"/>
              </w:rPr>
              <w:t>: 5.483</w:t>
            </w:r>
            <w:r w:rsidRPr="00C666F5">
              <w:rPr>
                <w:sz w:val="16"/>
                <w:szCs w:val="16"/>
              </w:rPr>
              <w:t xml:space="preserve"> </w:t>
            </w:r>
            <w:r w:rsidR="00247E8E" w:rsidRPr="00C666F5">
              <w:rPr>
                <w:sz w:val="16"/>
                <w:szCs w:val="16"/>
              </w:rPr>
              <w:t>lbs.</w:t>
            </w:r>
            <w:r w:rsidRPr="00C666F5">
              <w:rPr>
                <w:sz w:val="16"/>
                <w:szCs w:val="16"/>
              </w:rPr>
              <w:t>/gal</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Vapor Pressure</w:t>
            </w:r>
            <w:r w:rsidRPr="00C666F5">
              <w:rPr>
                <w:sz w:val="16"/>
                <w:szCs w:val="16"/>
              </w:rPr>
              <w:tab/>
            </w:r>
            <w:r>
              <w:rPr>
                <w:sz w:val="16"/>
                <w:szCs w:val="16"/>
              </w:rPr>
              <w:t xml:space="preserve">                   </w:t>
            </w:r>
            <w:r w:rsidRPr="00C666F5">
              <w:rPr>
                <w:sz w:val="16"/>
                <w:szCs w:val="16"/>
              </w:rPr>
              <w:t>: N/A</w:t>
            </w:r>
          </w:p>
        </w:tc>
        <w:tc>
          <w:tcPr>
            <w:tcW w:w="4860" w:type="dxa"/>
          </w:tcPr>
          <w:p w:rsidR="00C666F5" w:rsidRPr="00C666F5" w:rsidRDefault="00C666F5" w:rsidP="00C666F5">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N/A</w:t>
            </w:r>
          </w:p>
        </w:tc>
      </w:tr>
      <w:tr w:rsidR="00C666F5" w:rsidTr="00C666F5">
        <w:tc>
          <w:tcPr>
            <w:tcW w:w="4968" w:type="dxa"/>
          </w:tcPr>
          <w:p w:rsidR="00C666F5" w:rsidRPr="00C666F5" w:rsidRDefault="00C666F5" w:rsidP="006015E5">
            <w:pPr>
              <w:pStyle w:val="ListParagraph"/>
              <w:tabs>
                <w:tab w:val="left" w:pos="360"/>
              </w:tabs>
              <w:ind w:left="0"/>
              <w:jc w:val="both"/>
              <w:rPr>
                <w:sz w:val="16"/>
                <w:szCs w:val="16"/>
              </w:rPr>
            </w:pPr>
            <w:r w:rsidRPr="00C666F5">
              <w:rPr>
                <w:sz w:val="16"/>
                <w:szCs w:val="16"/>
              </w:rPr>
              <w:t>Vapor Density</w:t>
            </w:r>
            <w:r w:rsidRPr="00C666F5">
              <w:rPr>
                <w:sz w:val="16"/>
                <w:szCs w:val="16"/>
              </w:rPr>
              <w:tab/>
            </w:r>
            <w:r w:rsidRPr="00C666F5">
              <w:rPr>
                <w:sz w:val="16"/>
                <w:szCs w:val="16"/>
              </w:rPr>
              <w:tab/>
              <w:t xml:space="preserve">: </w:t>
            </w:r>
            <w:r w:rsidR="006015E5">
              <w:rPr>
                <w:sz w:val="16"/>
                <w:szCs w:val="16"/>
              </w:rPr>
              <w:t>N/A</w:t>
            </w:r>
          </w:p>
        </w:tc>
        <w:tc>
          <w:tcPr>
            <w:tcW w:w="4860" w:type="dxa"/>
          </w:tcPr>
          <w:p w:rsidR="00C666F5" w:rsidRPr="00C666F5" w:rsidRDefault="00C666F5" w:rsidP="00C666F5">
            <w:pPr>
              <w:pStyle w:val="ListParagraph"/>
              <w:ind w:left="0"/>
              <w:jc w:val="both"/>
              <w:rPr>
                <w:sz w:val="16"/>
                <w:szCs w:val="16"/>
              </w:rPr>
            </w:pPr>
            <w:r w:rsidRPr="00C666F5">
              <w:rPr>
                <w:sz w:val="16"/>
                <w:szCs w:val="16"/>
              </w:rPr>
              <w:t>Evaporation Rate</w:t>
            </w:r>
            <w:r w:rsidR="006015E5">
              <w:rPr>
                <w:sz w:val="16"/>
                <w:szCs w:val="16"/>
              </w:rPr>
              <w:t xml:space="preserve"> (</w:t>
            </w:r>
            <w:proofErr w:type="spellStart"/>
            <w:r w:rsidR="006015E5">
              <w:rPr>
                <w:sz w:val="16"/>
                <w:szCs w:val="16"/>
              </w:rPr>
              <w:t>nBAc</w:t>
            </w:r>
            <w:proofErr w:type="spellEnd"/>
            <w:r w:rsidR="006015E5">
              <w:rPr>
                <w:sz w:val="16"/>
                <w:szCs w:val="16"/>
              </w:rPr>
              <w:t xml:space="preserve">=1)                        </w:t>
            </w:r>
            <w:r>
              <w:rPr>
                <w:sz w:val="16"/>
                <w:szCs w:val="16"/>
              </w:rPr>
              <w:t xml:space="preserve">       </w:t>
            </w:r>
            <w:r w:rsidRPr="00C666F5">
              <w:rPr>
                <w:sz w:val="16"/>
                <w:szCs w:val="16"/>
              </w:rPr>
              <w:t>: N/A</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Form</w:t>
            </w:r>
            <w:r w:rsidRPr="00C666F5">
              <w:rPr>
                <w:sz w:val="16"/>
                <w:szCs w:val="16"/>
              </w:rPr>
              <w:tab/>
            </w:r>
            <w:r w:rsidRPr="00C666F5">
              <w:rPr>
                <w:sz w:val="16"/>
                <w:szCs w:val="16"/>
              </w:rPr>
              <w:tab/>
            </w:r>
            <w:r>
              <w:rPr>
                <w:sz w:val="16"/>
                <w:szCs w:val="16"/>
              </w:rPr>
              <w:t xml:space="preserve">                                      </w:t>
            </w:r>
            <w:r w:rsidRPr="00C666F5">
              <w:rPr>
                <w:sz w:val="16"/>
                <w:szCs w:val="16"/>
              </w:rPr>
              <w:t>: Pressurized Product</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Partition Coefficient</w:t>
            </w:r>
            <w:r w:rsidR="006015E5">
              <w:rPr>
                <w:sz w:val="16"/>
                <w:szCs w:val="16"/>
              </w:rPr>
              <w:t xml:space="preserve"> (Log Pow)</w:t>
            </w:r>
            <w:r w:rsidR="006015E5">
              <w:rPr>
                <w:sz w:val="16"/>
                <w:szCs w:val="16"/>
              </w:rPr>
              <w:tab/>
              <w:t xml:space="preserve"> </w:t>
            </w:r>
            <w:r>
              <w:rPr>
                <w:sz w:val="16"/>
                <w:szCs w:val="16"/>
              </w:rPr>
              <w:t xml:space="preserve">                  </w:t>
            </w:r>
            <w:r w:rsidRPr="00C666F5">
              <w:rPr>
                <w:sz w:val="16"/>
                <w:szCs w:val="16"/>
              </w:rPr>
              <w:t>: N/A</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Viscosity</w:t>
            </w:r>
            <w:r w:rsidRPr="00C666F5">
              <w:rPr>
                <w:sz w:val="16"/>
                <w:szCs w:val="16"/>
              </w:rPr>
              <w:tab/>
            </w:r>
            <w:r w:rsidRPr="00C666F5">
              <w:rPr>
                <w:sz w:val="16"/>
                <w:szCs w:val="16"/>
              </w:rPr>
              <w:tab/>
            </w:r>
            <w:r>
              <w:rPr>
                <w:sz w:val="16"/>
                <w:szCs w:val="16"/>
              </w:rPr>
              <w:t xml:space="preserve">                   </w:t>
            </w:r>
            <w:r w:rsidRPr="00C666F5">
              <w:rPr>
                <w:sz w:val="16"/>
                <w:szCs w:val="16"/>
              </w:rPr>
              <w:t>: N/A</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 xml:space="preserve">Refractive Index  </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N/A</w:t>
            </w:r>
          </w:p>
        </w:tc>
        <w:tc>
          <w:tcPr>
            <w:tcW w:w="4860" w:type="dxa"/>
          </w:tcPr>
          <w:p w:rsidR="00C666F5" w:rsidRPr="00C666F5" w:rsidRDefault="00247E8E" w:rsidP="006015E5">
            <w:pPr>
              <w:pStyle w:val="ListParagraph"/>
              <w:tabs>
                <w:tab w:val="left" w:pos="360"/>
              </w:tabs>
              <w:ind w:left="0"/>
              <w:jc w:val="both"/>
              <w:rPr>
                <w:sz w:val="16"/>
                <w:szCs w:val="16"/>
              </w:rPr>
            </w:pPr>
            <w:r>
              <w:rPr>
                <w:sz w:val="16"/>
                <w:szCs w:val="16"/>
              </w:rPr>
              <w:t xml:space="preserve">Heat of Combustion </w:t>
            </w:r>
            <w:r w:rsidR="00C666F5" w:rsidRPr="00C666F5">
              <w:rPr>
                <w:sz w:val="16"/>
                <w:szCs w:val="16"/>
              </w:rPr>
              <w:tab/>
            </w:r>
            <w:r w:rsidR="00C666F5">
              <w:rPr>
                <w:sz w:val="16"/>
                <w:szCs w:val="16"/>
              </w:rPr>
              <w:t xml:space="preserve">                   </w:t>
            </w:r>
            <w:r>
              <w:rPr>
                <w:sz w:val="16"/>
                <w:szCs w:val="16"/>
              </w:rPr>
              <w:t xml:space="preserve">                    </w:t>
            </w:r>
            <w:r w:rsidR="00C666F5" w:rsidRPr="00C666F5">
              <w:rPr>
                <w:sz w:val="16"/>
                <w:szCs w:val="16"/>
              </w:rPr>
              <w:t xml:space="preserve">: </w:t>
            </w:r>
            <w:r w:rsidR="00F8119B">
              <w:rPr>
                <w:sz w:val="16"/>
                <w:szCs w:val="16"/>
              </w:rPr>
              <w:t>17786.5</w:t>
            </w:r>
            <w:r w:rsidR="006015E5">
              <w:rPr>
                <w:sz w:val="16"/>
                <w:szCs w:val="16"/>
              </w:rPr>
              <w:t>6</w:t>
            </w:r>
            <w:r w:rsidR="00C666F5" w:rsidRPr="00C666F5">
              <w:rPr>
                <w:sz w:val="16"/>
                <w:szCs w:val="16"/>
              </w:rPr>
              <w:t xml:space="preserve"> BTU/</w:t>
            </w:r>
            <w:r w:rsidR="00843C7E" w:rsidRPr="00C666F5">
              <w:rPr>
                <w:sz w:val="16"/>
                <w:szCs w:val="16"/>
              </w:rPr>
              <w:t>I</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Pr="00C666F5">
              <w:rPr>
                <w:sz w:val="16"/>
                <w:szCs w:val="16"/>
              </w:rPr>
              <w:t>: Slight odor</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Water Solubility</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Appearance/Color</w:t>
            </w:r>
            <w:r w:rsidRPr="00C666F5">
              <w:rPr>
                <w:sz w:val="16"/>
                <w:szCs w:val="16"/>
              </w:rPr>
              <w:tab/>
            </w:r>
            <w:r>
              <w:rPr>
                <w:sz w:val="16"/>
                <w:szCs w:val="16"/>
              </w:rPr>
              <w:t xml:space="preserve">                   </w:t>
            </w:r>
            <w:r w:rsidR="00F8119B">
              <w:rPr>
                <w:sz w:val="16"/>
                <w:szCs w:val="16"/>
              </w:rPr>
              <w:t>: Dark gray</w:t>
            </w:r>
            <w:r w:rsidRPr="00C666F5">
              <w:rPr>
                <w:sz w:val="16"/>
                <w:szCs w:val="16"/>
              </w:rPr>
              <w:t xml:space="preserve"> color</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Decomposition Temp</w:t>
            </w:r>
            <w:r w:rsidRPr="00C666F5">
              <w:rPr>
                <w:sz w:val="16"/>
                <w:szCs w:val="16"/>
              </w:rPr>
              <w:tab/>
            </w:r>
            <w:r w:rsidRPr="00C666F5">
              <w:rPr>
                <w:sz w:val="16"/>
                <w:szCs w:val="16"/>
              </w:rPr>
              <w:tab/>
            </w:r>
            <w:r>
              <w:rPr>
                <w:sz w:val="16"/>
                <w:szCs w:val="16"/>
              </w:rPr>
              <w:t xml:space="preserve">                   </w:t>
            </w:r>
            <w:r w:rsidRPr="00C666F5">
              <w:rPr>
                <w:sz w:val="16"/>
                <w:szCs w:val="16"/>
              </w:rPr>
              <w:t>: N/A</w:t>
            </w:r>
          </w:p>
        </w:tc>
      </w:tr>
    </w:tbl>
    <w:p w:rsidR="00B25E83" w:rsidRDefault="00B25E83" w:rsidP="00B25E83">
      <w:pPr>
        <w:pStyle w:val="ListParagraph"/>
        <w:tabs>
          <w:tab w:val="left" w:pos="360"/>
        </w:tabs>
        <w:ind w:left="360"/>
        <w:jc w:val="both"/>
        <w:rPr>
          <w:sz w:val="18"/>
          <w:szCs w:val="18"/>
        </w:rPr>
      </w:pPr>
    </w:p>
    <w:p w:rsidR="008C6B50" w:rsidRPr="00540291" w:rsidRDefault="00540291" w:rsidP="00B25E83">
      <w:pPr>
        <w:pStyle w:val="ListParagraph"/>
        <w:tabs>
          <w:tab w:val="left" w:pos="360"/>
        </w:tabs>
        <w:ind w:left="360"/>
        <w:rPr>
          <w:b/>
          <w:sz w:val="20"/>
          <w:szCs w:val="20"/>
        </w:rPr>
      </w:pPr>
      <w:r>
        <w:rPr>
          <w:b/>
          <w:sz w:val="20"/>
          <w:szCs w:val="20"/>
        </w:rPr>
        <w:t xml:space="preserve">9.2 ENVIRONMENTAL </w:t>
      </w:r>
      <w:r w:rsidR="008C6B50" w:rsidRPr="00540291">
        <w:rPr>
          <w:b/>
          <w:sz w:val="20"/>
          <w:szCs w:val="20"/>
        </w:rPr>
        <w:t>PROPERTIES</w:t>
      </w:r>
    </w:p>
    <w:p w:rsidR="00C666F5" w:rsidRPr="00C666F5" w:rsidRDefault="00C666F5" w:rsidP="00B25E83">
      <w:pPr>
        <w:pStyle w:val="ListParagraph"/>
        <w:tabs>
          <w:tab w:val="left" w:pos="360"/>
        </w:tabs>
        <w:ind w:left="360"/>
        <w:rPr>
          <w:b/>
          <w:sz w:val="12"/>
          <w:szCs w:val="12"/>
        </w:rPr>
      </w:pPr>
    </w:p>
    <w:tbl>
      <w:tblPr>
        <w:tblStyle w:val="TableGrid"/>
        <w:tblW w:w="0" w:type="auto"/>
        <w:tblInd w:w="360" w:type="dxa"/>
        <w:tblLook w:val="04A0" w:firstRow="1" w:lastRow="0" w:firstColumn="1" w:lastColumn="0" w:noHBand="0" w:noVBand="1"/>
      </w:tblPr>
      <w:tblGrid>
        <w:gridCol w:w="4863"/>
        <w:gridCol w:w="4847"/>
      </w:tblGrid>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Percent Volatile</w:t>
            </w:r>
            <w:r w:rsidRPr="00C666F5">
              <w:rPr>
                <w:sz w:val="16"/>
                <w:szCs w:val="16"/>
              </w:rPr>
              <w:tab/>
            </w:r>
            <w:r w:rsidRPr="00C666F5">
              <w:rPr>
                <w:sz w:val="16"/>
                <w:szCs w:val="16"/>
              </w:rPr>
              <w:tab/>
            </w:r>
            <w:r>
              <w:rPr>
                <w:sz w:val="16"/>
                <w:szCs w:val="16"/>
              </w:rPr>
              <w:t xml:space="preserve">                    </w:t>
            </w:r>
            <w:r w:rsidR="00195D73">
              <w:rPr>
                <w:sz w:val="16"/>
                <w:szCs w:val="16"/>
              </w:rPr>
              <w:t xml:space="preserve">: 90.84% </w:t>
            </w:r>
            <w:proofErr w:type="spellStart"/>
            <w:r w:rsidR="00195D73">
              <w:rPr>
                <w:sz w:val="16"/>
                <w:szCs w:val="16"/>
              </w:rPr>
              <w:t>Wt</w:t>
            </w:r>
            <w:proofErr w:type="spellEnd"/>
            <w:r w:rsidR="00195D73">
              <w:rPr>
                <w:sz w:val="16"/>
                <w:szCs w:val="16"/>
              </w:rPr>
              <w:t xml:space="preserve"> </w:t>
            </w:r>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VOC Regulatory</w:t>
            </w:r>
            <w:r w:rsidRPr="00C666F5">
              <w:rPr>
                <w:sz w:val="16"/>
                <w:szCs w:val="16"/>
              </w:rPr>
              <w:tab/>
            </w:r>
            <w:r w:rsidRPr="00C666F5">
              <w:rPr>
                <w:sz w:val="16"/>
                <w:szCs w:val="16"/>
              </w:rPr>
              <w:tab/>
              <w:t xml:space="preserve">          </w:t>
            </w:r>
            <w:r w:rsidR="00195D73">
              <w:rPr>
                <w:sz w:val="16"/>
                <w:szCs w:val="16"/>
              </w:rPr>
              <w:t>: 4.98</w:t>
            </w:r>
            <w:r w:rsidRPr="00C666F5">
              <w:rPr>
                <w:sz w:val="16"/>
                <w:szCs w:val="16"/>
              </w:rPr>
              <w:t xml:space="preserve"> </w:t>
            </w:r>
            <w:r w:rsidR="00843C7E" w:rsidRPr="00C666F5">
              <w:rPr>
                <w:sz w:val="16"/>
                <w:szCs w:val="16"/>
              </w:rPr>
              <w:t>lbs.</w:t>
            </w:r>
            <w:r w:rsidRPr="00C666F5">
              <w:rPr>
                <w:sz w:val="16"/>
                <w:szCs w:val="16"/>
              </w:rPr>
              <w:t>/gal</w:t>
            </w:r>
            <w:r w:rsidR="00195D73">
              <w:rPr>
                <w:sz w:val="16"/>
                <w:szCs w:val="16"/>
              </w:rPr>
              <w:t xml:space="preserve"> (596.69</w:t>
            </w:r>
            <w:r w:rsidRPr="00C666F5">
              <w:rPr>
                <w:sz w:val="16"/>
                <w:szCs w:val="16"/>
              </w:rPr>
              <w:t xml:space="preserve"> g/L)</w:t>
            </w:r>
          </w:p>
        </w:tc>
      </w:tr>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w:t>
            </w:r>
            <w:r w:rsidR="00195D73">
              <w:rPr>
                <w:sz w:val="16"/>
                <w:szCs w:val="16"/>
              </w:rPr>
              <w:t>ent VOC</w:t>
            </w:r>
            <w:r w:rsidR="00195D73">
              <w:rPr>
                <w:sz w:val="16"/>
                <w:szCs w:val="16"/>
              </w:rPr>
              <w:tab/>
            </w:r>
            <w:r w:rsidR="00195D73">
              <w:rPr>
                <w:sz w:val="16"/>
                <w:szCs w:val="16"/>
              </w:rPr>
              <w:tab/>
            </w:r>
            <w:r w:rsidR="00195D73">
              <w:rPr>
                <w:sz w:val="16"/>
                <w:szCs w:val="16"/>
              </w:rPr>
              <w:tab/>
              <w:t xml:space="preserve">: 90.84% </w:t>
            </w:r>
            <w:proofErr w:type="spellStart"/>
            <w:r w:rsidR="00195D73">
              <w:rPr>
                <w:sz w:val="16"/>
                <w:szCs w:val="16"/>
              </w:rPr>
              <w:t>Wt</w:t>
            </w:r>
            <w:proofErr w:type="spellEnd"/>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VOC Actual</w:t>
            </w:r>
            <w:r w:rsidRPr="00C666F5">
              <w:rPr>
                <w:sz w:val="16"/>
                <w:szCs w:val="16"/>
              </w:rPr>
              <w:tab/>
            </w:r>
            <w:r w:rsidRPr="00C666F5">
              <w:rPr>
                <w:sz w:val="16"/>
                <w:szCs w:val="16"/>
              </w:rPr>
              <w:tab/>
              <w:t xml:space="preserve">          </w:t>
            </w:r>
            <w:r w:rsidR="00195D73">
              <w:rPr>
                <w:sz w:val="16"/>
                <w:szCs w:val="16"/>
              </w:rPr>
              <w:t>: 4.98</w:t>
            </w:r>
            <w:r w:rsidR="00856C9F">
              <w:rPr>
                <w:sz w:val="16"/>
                <w:szCs w:val="16"/>
              </w:rPr>
              <w:t xml:space="preserve"> </w:t>
            </w:r>
            <w:r w:rsidR="00843C7E">
              <w:rPr>
                <w:sz w:val="16"/>
                <w:szCs w:val="16"/>
              </w:rPr>
              <w:t>lbs.</w:t>
            </w:r>
            <w:r w:rsidR="00195D73">
              <w:rPr>
                <w:sz w:val="16"/>
                <w:szCs w:val="16"/>
              </w:rPr>
              <w:t>/gal (596.81</w:t>
            </w:r>
            <w:r w:rsidRPr="00C666F5">
              <w:rPr>
                <w:sz w:val="16"/>
                <w:szCs w:val="16"/>
              </w:rPr>
              <w:t xml:space="preserve"> g/L)</w:t>
            </w:r>
          </w:p>
        </w:tc>
      </w:tr>
      <w:tr w:rsidR="00C666F5" w:rsidTr="00C666F5">
        <w:tc>
          <w:tcPr>
            <w:tcW w:w="4968" w:type="dxa"/>
          </w:tcPr>
          <w:p w:rsidR="00C666F5" w:rsidRPr="00C666F5" w:rsidRDefault="00856C9F" w:rsidP="00856C9F">
            <w:pPr>
              <w:pStyle w:val="ListParagraph"/>
              <w:tabs>
                <w:tab w:val="left" w:pos="360"/>
              </w:tabs>
              <w:ind w:left="0"/>
              <w:rPr>
                <w:sz w:val="16"/>
                <w:szCs w:val="16"/>
              </w:rPr>
            </w:pPr>
            <w:r>
              <w:rPr>
                <w:sz w:val="16"/>
                <w:szCs w:val="16"/>
              </w:rPr>
              <w:t>Percent HAP</w:t>
            </w:r>
            <w:r>
              <w:rPr>
                <w:sz w:val="16"/>
                <w:szCs w:val="16"/>
              </w:rPr>
              <w:tab/>
            </w:r>
            <w:r>
              <w:rPr>
                <w:sz w:val="16"/>
                <w:szCs w:val="16"/>
              </w:rPr>
              <w:tab/>
            </w:r>
            <w:r>
              <w:rPr>
                <w:sz w:val="16"/>
                <w:szCs w:val="16"/>
              </w:rPr>
              <w:tab/>
              <w:t xml:space="preserve">: </w:t>
            </w:r>
            <w:r w:rsidR="00195D73">
              <w:rPr>
                <w:sz w:val="16"/>
                <w:szCs w:val="16"/>
              </w:rPr>
              <w:t>5.16</w:t>
            </w:r>
            <w:r w:rsidR="00C666F5" w:rsidRPr="00C666F5">
              <w:rPr>
                <w:sz w:val="16"/>
                <w:szCs w:val="16"/>
              </w:rPr>
              <w:t xml:space="preserve">% </w:t>
            </w:r>
            <w:proofErr w:type="spellStart"/>
            <w:r w:rsidR="00C666F5" w:rsidRPr="00C666F5">
              <w:rPr>
                <w:sz w:val="16"/>
                <w:szCs w:val="16"/>
              </w:rPr>
              <w:t>Wt</w:t>
            </w:r>
            <w:proofErr w:type="spellEnd"/>
            <w:r w:rsidR="00C666F5" w:rsidRPr="00C666F5">
              <w:rPr>
                <w:sz w:val="16"/>
                <w:szCs w:val="16"/>
              </w:rPr>
              <w:t xml:space="preserve"> </w:t>
            </w:r>
          </w:p>
        </w:tc>
        <w:tc>
          <w:tcPr>
            <w:tcW w:w="4950" w:type="dxa"/>
          </w:tcPr>
          <w:p w:rsidR="00C666F5" w:rsidRPr="00C666F5" w:rsidRDefault="00C666F5" w:rsidP="00856C9F">
            <w:pPr>
              <w:pStyle w:val="ListParagraph"/>
              <w:tabs>
                <w:tab w:val="left" w:pos="360"/>
              </w:tabs>
              <w:ind w:left="0"/>
              <w:rPr>
                <w:sz w:val="16"/>
                <w:szCs w:val="16"/>
              </w:rPr>
            </w:pPr>
            <w:r w:rsidRPr="00C666F5">
              <w:rPr>
                <w:sz w:val="16"/>
                <w:szCs w:val="16"/>
              </w:rPr>
              <w:t>HAP Content</w:t>
            </w:r>
            <w:r w:rsidRPr="00C666F5">
              <w:rPr>
                <w:sz w:val="16"/>
                <w:szCs w:val="16"/>
              </w:rPr>
              <w:tab/>
            </w:r>
            <w:r>
              <w:rPr>
                <w:sz w:val="16"/>
                <w:szCs w:val="16"/>
              </w:rPr>
              <w:t xml:space="preserve">                             </w:t>
            </w:r>
            <w:r w:rsidRPr="00C666F5">
              <w:rPr>
                <w:sz w:val="16"/>
                <w:szCs w:val="16"/>
              </w:rPr>
              <w:t xml:space="preserve"> </w:t>
            </w:r>
            <w:r w:rsidR="00195D73">
              <w:rPr>
                <w:sz w:val="16"/>
                <w:szCs w:val="16"/>
              </w:rPr>
              <w:t>: 33.90</w:t>
            </w:r>
            <w:r w:rsidR="00856C9F">
              <w:rPr>
                <w:sz w:val="16"/>
                <w:szCs w:val="16"/>
              </w:rPr>
              <w:t xml:space="preserve"> </w:t>
            </w:r>
            <w:proofErr w:type="spellStart"/>
            <w:r w:rsidR="00856C9F">
              <w:rPr>
                <w:sz w:val="16"/>
                <w:szCs w:val="16"/>
              </w:rPr>
              <w:t>Ibs</w:t>
            </w:r>
            <w:proofErr w:type="spellEnd"/>
            <w:r w:rsidR="00843C7E">
              <w:rPr>
                <w:sz w:val="16"/>
                <w:szCs w:val="16"/>
              </w:rPr>
              <w:t>.</w:t>
            </w:r>
            <w:r w:rsidR="00195D73">
              <w:rPr>
                <w:sz w:val="16"/>
                <w:szCs w:val="16"/>
              </w:rPr>
              <w:t>/gal (0.28</w:t>
            </w:r>
            <w:r w:rsidR="00856C9F">
              <w:rPr>
                <w:sz w:val="16"/>
                <w:szCs w:val="16"/>
              </w:rPr>
              <w:t xml:space="preserve"> </w:t>
            </w:r>
            <w:r w:rsidR="00843C7E">
              <w:rPr>
                <w:sz w:val="16"/>
                <w:szCs w:val="16"/>
              </w:rPr>
              <w:t>lbs.</w:t>
            </w:r>
            <w:r w:rsidR="00856C9F">
              <w:rPr>
                <w:sz w:val="16"/>
                <w:szCs w:val="16"/>
              </w:rPr>
              <w:t>/gal</w:t>
            </w:r>
            <w:r w:rsidRPr="00C666F5">
              <w:rPr>
                <w:sz w:val="16"/>
                <w:szCs w:val="16"/>
              </w:rPr>
              <w:t>)</w:t>
            </w:r>
          </w:p>
        </w:tc>
      </w:tr>
      <w:tr w:rsidR="00C666F5" w:rsidTr="00C666F5">
        <w:tc>
          <w:tcPr>
            <w:tcW w:w="4968" w:type="dxa"/>
          </w:tcPr>
          <w:p w:rsidR="00C666F5" w:rsidRPr="00C666F5" w:rsidRDefault="00D01C47" w:rsidP="00B25E83">
            <w:pPr>
              <w:pStyle w:val="ListParagraph"/>
              <w:tabs>
                <w:tab w:val="left" w:pos="360"/>
              </w:tabs>
              <w:ind w:left="0"/>
              <w:rPr>
                <w:sz w:val="16"/>
                <w:szCs w:val="16"/>
              </w:rPr>
            </w:pPr>
            <w:r>
              <w:rPr>
                <w:sz w:val="16"/>
                <w:szCs w:val="16"/>
              </w:rPr>
              <w:t xml:space="preserve">Ozone Depletion Potential                                : 0.00 </w:t>
            </w:r>
            <w:proofErr w:type="spellStart"/>
            <w:r>
              <w:rPr>
                <w:sz w:val="16"/>
                <w:szCs w:val="16"/>
              </w:rPr>
              <w:t>ODP</w:t>
            </w:r>
            <w:proofErr w:type="spellEnd"/>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 xml:space="preserve">Max Incremental Reactivity      </w:t>
            </w:r>
            <w:r>
              <w:rPr>
                <w:sz w:val="16"/>
                <w:szCs w:val="16"/>
              </w:rPr>
              <w:t xml:space="preserve">              </w:t>
            </w:r>
            <w:r w:rsidRPr="00C666F5">
              <w:rPr>
                <w:sz w:val="16"/>
                <w:szCs w:val="16"/>
              </w:rPr>
              <w:t xml:space="preserve"> </w:t>
            </w:r>
            <w:r w:rsidR="00195D73">
              <w:rPr>
                <w:sz w:val="16"/>
                <w:szCs w:val="16"/>
              </w:rPr>
              <w:t>: 1.1760</w:t>
            </w:r>
            <w:r w:rsidRPr="00C666F5">
              <w:rPr>
                <w:sz w:val="16"/>
                <w:szCs w:val="16"/>
              </w:rPr>
              <w:t xml:space="preserve"> g O3/g</w:t>
            </w:r>
          </w:p>
        </w:tc>
      </w:tr>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Global Warming Potential</w:t>
            </w:r>
            <w:r w:rsidRPr="00C666F5">
              <w:rPr>
                <w:sz w:val="16"/>
                <w:szCs w:val="16"/>
              </w:rPr>
              <w:tab/>
            </w:r>
            <w:r>
              <w:rPr>
                <w:sz w:val="16"/>
                <w:szCs w:val="16"/>
              </w:rPr>
              <w:t xml:space="preserve">                    </w:t>
            </w:r>
            <w:r w:rsidR="00195D73">
              <w:rPr>
                <w:sz w:val="16"/>
                <w:szCs w:val="16"/>
              </w:rPr>
              <w:t>: 1.90</w:t>
            </w:r>
            <w:r w:rsidR="00856C9F">
              <w:rPr>
                <w:sz w:val="16"/>
                <w:szCs w:val="16"/>
              </w:rPr>
              <w:t xml:space="preserve"> </w:t>
            </w:r>
            <w:proofErr w:type="spellStart"/>
            <w:r w:rsidR="00856C9F">
              <w:rPr>
                <w:sz w:val="16"/>
                <w:szCs w:val="16"/>
              </w:rPr>
              <w:t>GWP</w:t>
            </w:r>
            <w:proofErr w:type="spellEnd"/>
          </w:p>
        </w:tc>
        <w:tc>
          <w:tcPr>
            <w:tcW w:w="4950" w:type="dxa"/>
          </w:tcPr>
          <w:p w:rsidR="00C666F5" w:rsidRPr="00C666F5" w:rsidRDefault="00C666F5" w:rsidP="00B25E83">
            <w:pPr>
              <w:pStyle w:val="ListParagraph"/>
              <w:tabs>
                <w:tab w:val="left" w:pos="360"/>
              </w:tabs>
              <w:ind w:left="0"/>
              <w:rPr>
                <w:sz w:val="16"/>
                <w:szCs w:val="16"/>
              </w:rPr>
            </w:pPr>
          </w:p>
        </w:tc>
      </w:tr>
    </w:tbl>
    <w:p w:rsidR="008C6B50" w:rsidRPr="008C6B50" w:rsidRDefault="008C6B50" w:rsidP="00B25E83">
      <w:pPr>
        <w:pStyle w:val="ListParagraph"/>
        <w:tabs>
          <w:tab w:val="left" w:pos="360"/>
        </w:tabs>
        <w:ind w:left="360"/>
        <w:rPr>
          <w:b/>
          <w:sz w:val="8"/>
          <w:szCs w:val="8"/>
        </w:rPr>
      </w:pPr>
    </w:p>
    <w:p w:rsidR="00B25E83" w:rsidRDefault="00B25E83" w:rsidP="00B25E83">
      <w:pPr>
        <w:pStyle w:val="ListParagraph"/>
        <w:tabs>
          <w:tab w:val="left" w:pos="360"/>
        </w:tabs>
        <w:ind w:left="360"/>
        <w:rPr>
          <w:sz w:val="8"/>
          <w:szCs w:val="8"/>
        </w:rPr>
      </w:pPr>
    </w:p>
    <w:p w:rsidR="00D01C47" w:rsidRDefault="00D01C47"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195D73" w:rsidRDefault="00195D73" w:rsidP="00B25E83">
      <w:pPr>
        <w:pStyle w:val="ListParagraph"/>
        <w:tabs>
          <w:tab w:val="left" w:pos="360"/>
        </w:tabs>
        <w:ind w:left="360"/>
        <w:rPr>
          <w:sz w:val="8"/>
          <w:szCs w:val="8"/>
        </w:rPr>
      </w:pPr>
    </w:p>
    <w:p w:rsidR="00195D73" w:rsidRDefault="00195D73" w:rsidP="00B25E83">
      <w:pPr>
        <w:pStyle w:val="ListParagraph"/>
        <w:tabs>
          <w:tab w:val="left" w:pos="360"/>
        </w:tabs>
        <w:ind w:left="360"/>
        <w:rPr>
          <w:sz w:val="8"/>
          <w:szCs w:val="8"/>
        </w:rPr>
      </w:pPr>
    </w:p>
    <w:p w:rsidR="00195D73" w:rsidRDefault="00195D73" w:rsidP="00B25E83">
      <w:pPr>
        <w:pStyle w:val="ListParagraph"/>
        <w:tabs>
          <w:tab w:val="left" w:pos="360"/>
        </w:tabs>
        <w:ind w:left="360"/>
        <w:rPr>
          <w:sz w:val="8"/>
          <w:szCs w:val="8"/>
        </w:rPr>
      </w:pPr>
    </w:p>
    <w:p w:rsidR="00195D73" w:rsidRDefault="00195D73" w:rsidP="00B25E83">
      <w:pPr>
        <w:pStyle w:val="ListParagraph"/>
        <w:tabs>
          <w:tab w:val="left" w:pos="360"/>
        </w:tabs>
        <w:ind w:left="360"/>
        <w:rPr>
          <w:sz w:val="8"/>
          <w:szCs w:val="8"/>
        </w:rPr>
      </w:pPr>
    </w:p>
    <w:p w:rsidR="00195D73" w:rsidRDefault="00195D73" w:rsidP="00B25E83">
      <w:pPr>
        <w:pStyle w:val="ListParagraph"/>
        <w:tabs>
          <w:tab w:val="left" w:pos="360"/>
        </w:tabs>
        <w:ind w:left="360"/>
        <w:rPr>
          <w:sz w:val="8"/>
          <w:szCs w:val="8"/>
        </w:rPr>
      </w:pPr>
    </w:p>
    <w:p w:rsidR="00195D73" w:rsidRDefault="00195D73" w:rsidP="00B25E83">
      <w:pPr>
        <w:pStyle w:val="ListParagraph"/>
        <w:tabs>
          <w:tab w:val="left" w:pos="360"/>
        </w:tabs>
        <w:ind w:left="360"/>
        <w:rPr>
          <w:sz w:val="8"/>
          <w:szCs w:val="8"/>
        </w:rPr>
      </w:pPr>
    </w:p>
    <w:p w:rsidR="00195D73" w:rsidRDefault="00195D73" w:rsidP="00B25E83">
      <w:pPr>
        <w:pStyle w:val="ListParagraph"/>
        <w:tabs>
          <w:tab w:val="left" w:pos="360"/>
        </w:tabs>
        <w:ind w:left="360"/>
        <w:rPr>
          <w:sz w:val="8"/>
          <w:szCs w:val="8"/>
        </w:rPr>
      </w:pPr>
    </w:p>
    <w:p w:rsidR="00195D73" w:rsidRDefault="00195D73" w:rsidP="00B25E83">
      <w:pPr>
        <w:pStyle w:val="ListParagraph"/>
        <w:tabs>
          <w:tab w:val="left" w:pos="360"/>
        </w:tabs>
        <w:ind w:left="360"/>
        <w:rPr>
          <w:sz w:val="8"/>
          <w:szCs w:val="8"/>
        </w:rPr>
      </w:pPr>
    </w:p>
    <w:p w:rsidR="00195D73" w:rsidRDefault="00195D73" w:rsidP="00B25E83">
      <w:pPr>
        <w:pStyle w:val="ListParagraph"/>
        <w:tabs>
          <w:tab w:val="left" w:pos="360"/>
        </w:tabs>
        <w:ind w:left="360"/>
        <w:rPr>
          <w:sz w:val="8"/>
          <w:szCs w:val="8"/>
        </w:rPr>
      </w:pPr>
    </w:p>
    <w:p w:rsidR="00195D73" w:rsidRDefault="00195D73" w:rsidP="00B25E83">
      <w:pPr>
        <w:pStyle w:val="ListParagraph"/>
        <w:tabs>
          <w:tab w:val="left" w:pos="360"/>
        </w:tabs>
        <w:ind w:left="360"/>
        <w:rPr>
          <w:sz w:val="8"/>
          <w:szCs w:val="8"/>
        </w:rPr>
      </w:pPr>
    </w:p>
    <w:p w:rsidR="00195D73" w:rsidRDefault="00195D73" w:rsidP="00B25E83">
      <w:pPr>
        <w:pStyle w:val="ListParagraph"/>
        <w:tabs>
          <w:tab w:val="left" w:pos="360"/>
        </w:tabs>
        <w:ind w:left="360"/>
        <w:rPr>
          <w:sz w:val="8"/>
          <w:szCs w:val="8"/>
        </w:rPr>
      </w:pPr>
    </w:p>
    <w:p w:rsidR="00195D73" w:rsidRDefault="00195D73" w:rsidP="00B25E83">
      <w:pPr>
        <w:pStyle w:val="ListParagraph"/>
        <w:tabs>
          <w:tab w:val="left" w:pos="360"/>
        </w:tabs>
        <w:ind w:left="360"/>
        <w:rPr>
          <w:sz w:val="8"/>
          <w:szCs w:val="8"/>
        </w:rPr>
      </w:pPr>
    </w:p>
    <w:p w:rsidR="00195D73" w:rsidRDefault="00195D73" w:rsidP="00B25E83">
      <w:pPr>
        <w:pStyle w:val="ListParagraph"/>
        <w:tabs>
          <w:tab w:val="left" w:pos="360"/>
        </w:tabs>
        <w:ind w:left="360"/>
        <w:rPr>
          <w:sz w:val="8"/>
          <w:szCs w:val="8"/>
        </w:rPr>
      </w:pPr>
    </w:p>
    <w:p w:rsidR="00195D73" w:rsidRDefault="00195D73" w:rsidP="00B25E83">
      <w:pPr>
        <w:pStyle w:val="ListParagraph"/>
        <w:tabs>
          <w:tab w:val="left" w:pos="360"/>
        </w:tabs>
        <w:ind w:left="360"/>
        <w:rPr>
          <w:sz w:val="8"/>
          <w:szCs w:val="8"/>
        </w:rPr>
      </w:pPr>
    </w:p>
    <w:p w:rsidR="00AA0FC8" w:rsidRPr="00C666F5" w:rsidRDefault="00AA0FC8" w:rsidP="00B25E83">
      <w:pPr>
        <w:pStyle w:val="ListParagraph"/>
        <w:tabs>
          <w:tab w:val="left" w:pos="360"/>
        </w:tabs>
        <w:ind w:left="360"/>
        <w:rPr>
          <w:sz w:val="8"/>
          <w:szCs w:val="8"/>
        </w:rPr>
      </w:pPr>
    </w:p>
    <w:p w:rsidR="008C6B50" w:rsidRDefault="008C6B50" w:rsidP="00B25E83">
      <w:pPr>
        <w:pStyle w:val="ListParagraph"/>
        <w:tabs>
          <w:tab w:val="left" w:pos="360"/>
        </w:tabs>
        <w:ind w:left="360"/>
      </w:pPr>
      <w:r>
        <w:rPr>
          <w:b/>
          <w:noProof/>
        </w:rPr>
        <w:lastRenderedPageBreak/>
        <mc:AlternateContent>
          <mc:Choice Requires="wps">
            <w:drawing>
              <wp:anchor distT="0" distB="0" distL="114300" distR="114300" simplePos="0" relativeHeight="251659776" behindDoc="0" locked="0" layoutInCell="0" allowOverlap="1" wp14:anchorId="4AF1A49A" wp14:editId="33449112">
                <wp:simplePos x="0" y="0"/>
                <wp:positionH relativeFrom="column">
                  <wp:posOffset>47624</wp:posOffset>
                </wp:positionH>
                <wp:positionV relativeFrom="paragraph">
                  <wp:posOffset>95568</wp:posOffset>
                </wp:positionV>
                <wp:extent cx="6386513"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3" cy="349250"/>
                        </a:xfrm>
                        <a:prstGeom prst="rect">
                          <a:avLst/>
                        </a:prstGeom>
                        <a:solidFill>
                          <a:srgbClr val="FFFFFF"/>
                        </a:solidFill>
                        <a:ln w="38100" cmpd="dbl">
                          <a:solidFill>
                            <a:srgbClr val="000000"/>
                          </a:solidFill>
                          <a:miter lim="800000"/>
                          <a:headEnd/>
                          <a:tailEnd/>
                        </a:ln>
                      </wps:spPr>
                      <wps:txbx>
                        <w:txbxContent>
                          <w:p w:rsidR="0049315D" w:rsidRDefault="0049315D" w:rsidP="00B25E83">
                            <w:pPr>
                              <w:rPr>
                                <w:sz w:val="32"/>
                              </w:rPr>
                            </w:pPr>
                            <w:r>
                              <w:rPr>
                                <w:b/>
                                <w:bCs/>
                                <w:sz w:val="24"/>
                              </w:rPr>
                              <w:t>10. STABILITY AND REACTIVITY</w:t>
                            </w:r>
                          </w:p>
                          <w:p w:rsidR="0049315D" w:rsidRDefault="0049315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1A49A" id="Text Box 24" o:spid="_x0000_s1037" type="#_x0000_t202" style="position:absolute;left:0;text-align:left;margin-left:3.75pt;margin-top:7.55pt;width:502.9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" o:allowincell="f" strokeweight="3pt">
                <v:stroke linestyle="thinThin"/>
                <v:textbox>
                  <w:txbxContent>
                    <w:p w:rsidR="0049315D" w:rsidRDefault="0049315D" w:rsidP="00B25E83">
                      <w:pPr>
                        <w:rPr>
                          <w:sz w:val="32"/>
                        </w:rPr>
                      </w:pPr>
                      <w:r>
                        <w:rPr>
                          <w:b/>
                          <w:bCs/>
                          <w:sz w:val="24"/>
                        </w:rPr>
                        <w:t>10. STABILITY AND REACTIVITY</w:t>
                      </w:r>
                    </w:p>
                    <w:p w:rsidR="0049315D" w:rsidRDefault="0049315D" w:rsidP="00B25E83">
                      <w:pPr>
                        <w:rPr>
                          <w:sz w:val="32"/>
                        </w:rPr>
                      </w:pPr>
                    </w:p>
                  </w:txbxContent>
                </v:textbox>
              </v:shape>
            </w:pict>
          </mc:Fallback>
        </mc:AlternateContent>
      </w:r>
    </w:p>
    <w:p w:rsidR="008C6B50" w:rsidRDefault="008C6B50"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8C6B50" w:rsidP="008C6B50">
      <w:pPr>
        <w:pStyle w:val="ListParagraph"/>
        <w:tabs>
          <w:tab w:val="left" w:pos="360"/>
        </w:tabs>
        <w:ind w:left="3600" w:hanging="3240"/>
        <w:jc w:val="both"/>
        <w:rPr>
          <w:sz w:val="20"/>
          <w:szCs w:val="20"/>
        </w:rPr>
      </w:pPr>
      <w:r w:rsidRPr="00540291">
        <w:rPr>
          <w:b/>
          <w:sz w:val="20"/>
          <w:szCs w:val="20"/>
        </w:rPr>
        <w:t>10.1 REACTIVITY</w:t>
      </w:r>
      <w:r w:rsidRPr="00540291">
        <w:rPr>
          <w:b/>
          <w:sz w:val="20"/>
          <w:szCs w:val="20"/>
        </w:rPr>
        <w:tab/>
        <w:t>:</w:t>
      </w:r>
      <w:r w:rsidRPr="00540291">
        <w:rPr>
          <w:sz w:val="20"/>
          <w:szCs w:val="20"/>
        </w:rPr>
        <w:t xml:space="preserve"> No specific test data related to reactivity is available for this product or its ingredients.</w:t>
      </w:r>
    </w:p>
    <w:p w:rsidR="00B25E83" w:rsidRPr="00540291" w:rsidRDefault="008C6B50" w:rsidP="00B25E83">
      <w:pPr>
        <w:pStyle w:val="ListParagraph"/>
        <w:tabs>
          <w:tab w:val="left" w:pos="360"/>
        </w:tabs>
        <w:ind w:left="360"/>
        <w:jc w:val="both"/>
        <w:rPr>
          <w:sz w:val="20"/>
          <w:szCs w:val="20"/>
        </w:rPr>
      </w:pPr>
      <w:r w:rsidRPr="00540291">
        <w:rPr>
          <w:b/>
          <w:sz w:val="20"/>
          <w:szCs w:val="20"/>
        </w:rPr>
        <w:t>10.2 CHEMICAL STABILITY</w:t>
      </w:r>
      <w:r w:rsidRPr="00540291">
        <w:rPr>
          <w:b/>
          <w:sz w:val="20"/>
          <w:szCs w:val="20"/>
        </w:rPr>
        <w:tab/>
      </w:r>
      <w:r w:rsidRPr="00540291">
        <w:rPr>
          <w:b/>
          <w:sz w:val="20"/>
          <w:szCs w:val="20"/>
        </w:rPr>
        <w:tab/>
        <w:t>:</w:t>
      </w:r>
      <w:r w:rsidRPr="00540291">
        <w:rPr>
          <w:sz w:val="20"/>
          <w:szCs w:val="20"/>
        </w:rPr>
        <w:t xml:space="preserve"> This product is stable</w:t>
      </w:r>
      <w:r w:rsidR="00B25E83" w:rsidRPr="00540291">
        <w:rPr>
          <w:sz w:val="20"/>
          <w:szCs w:val="20"/>
        </w:rPr>
        <w:t xml:space="preserve">. </w:t>
      </w:r>
    </w:p>
    <w:p w:rsidR="00B25E83" w:rsidRPr="00540291" w:rsidRDefault="00B25E83" w:rsidP="008C6B50">
      <w:pPr>
        <w:pStyle w:val="ListParagraph"/>
        <w:tabs>
          <w:tab w:val="left" w:pos="360"/>
        </w:tabs>
        <w:ind w:left="3600" w:hanging="3240"/>
        <w:rPr>
          <w:b/>
          <w:sz w:val="20"/>
          <w:szCs w:val="20"/>
        </w:rPr>
      </w:pPr>
      <w:r w:rsidRPr="00540291">
        <w:rPr>
          <w:b/>
          <w:sz w:val="20"/>
          <w:szCs w:val="20"/>
        </w:rPr>
        <w:t xml:space="preserve">10.3 </w:t>
      </w:r>
      <w:r w:rsidR="008C6B50" w:rsidRPr="00540291">
        <w:rPr>
          <w:b/>
          <w:sz w:val="20"/>
          <w:szCs w:val="20"/>
        </w:rPr>
        <w:t>HAZARDOUS REACTIONS</w:t>
      </w:r>
      <w:r w:rsidR="008C6B50" w:rsidRPr="00540291">
        <w:rPr>
          <w:b/>
          <w:sz w:val="20"/>
          <w:szCs w:val="20"/>
        </w:rPr>
        <w:tab/>
        <w:t>:</w:t>
      </w:r>
      <w:r w:rsidR="008C6B50" w:rsidRPr="00540291">
        <w:rPr>
          <w:sz w:val="20"/>
          <w:szCs w:val="20"/>
        </w:rPr>
        <w:t xml:space="preserve"> Under normal conditions of storage and use, hazardous reactions are not expected to occur.</w:t>
      </w:r>
    </w:p>
    <w:p w:rsidR="00B25E83" w:rsidRPr="00540291" w:rsidRDefault="00B25E83" w:rsidP="00B25E83">
      <w:pPr>
        <w:pStyle w:val="ListParagraph"/>
        <w:tabs>
          <w:tab w:val="left" w:pos="360"/>
        </w:tabs>
        <w:ind w:left="360"/>
        <w:jc w:val="both"/>
        <w:rPr>
          <w:sz w:val="20"/>
          <w:szCs w:val="20"/>
        </w:rPr>
      </w:pPr>
      <w:r w:rsidRPr="00540291">
        <w:rPr>
          <w:b/>
          <w:sz w:val="20"/>
          <w:szCs w:val="20"/>
        </w:rPr>
        <w:t>10.4 CONDITIONS TO AVOID</w:t>
      </w:r>
      <w:r w:rsidRPr="00540291">
        <w:rPr>
          <w:b/>
          <w:sz w:val="20"/>
          <w:szCs w:val="20"/>
        </w:rPr>
        <w:tab/>
      </w:r>
      <w:r w:rsidR="00540291">
        <w:rPr>
          <w:b/>
          <w:sz w:val="20"/>
          <w:szCs w:val="20"/>
        </w:rPr>
        <w:tab/>
      </w:r>
      <w:r w:rsidRPr="00540291">
        <w:rPr>
          <w:b/>
          <w:sz w:val="20"/>
          <w:szCs w:val="20"/>
        </w:rPr>
        <w:t xml:space="preserve">: </w:t>
      </w:r>
      <w:r w:rsidR="00540291">
        <w:rPr>
          <w:sz w:val="20"/>
          <w:szCs w:val="20"/>
        </w:rPr>
        <w:t>Electrostatic discharge, other ignition sources, heat, flames, sparks.</w:t>
      </w:r>
    </w:p>
    <w:p w:rsidR="00B25E83" w:rsidRPr="00540291" w:rsidRDefault="008C6B50" w:rsidP="00B25E83">
      <w:pPr>
        <w:pStyle w:val="ListParagraph"/>
        <w:tabs>
          <w:tab w:val="left" w:pos="360"/>
        </w:tabs>
        <w:ind w:left="360"/>
        <w:jc w:val="both"/>
        <w:rPr>
          <w:sz w:val="20"/>
          <w:szCs w:val="20"/>
        </w:rPr>
      </w:pPr>
      <w:r w:rsidRPr="00540291">
        <w:rPr>
          <w:b/>
          <w:sz w:val="20"/>
          <w:szCs w:val="20"/>
        </w:rPr>
        <w:t>10.5 INCOMPATIBLE MATERIALS</w:t>
      </w:r>
      <w:r w:rsidRPr="00540291">
        <w:rPr>
          <w:b/>
          <w:sz w:val="20"/>
          <w:szCs w:val="20"/>
        </w:rPr>
        <w:tab/>
        <w:t>:</w:t>
      </w:r>
      <w:r w:rsidR="00540291">
        <w:rPr>
          <w:sz w:val="20"/>
          <w:szCs w:val="20"/>
        </w:rPr>
        <w:t xml:space="preserve"> </w:t>
      </w:r>
      <w:r w:rsidR="00540291" w:rsidRPr="00540291">
        <w:rPr>
          <w:sz w:val="20"/>
          <w:szCs w:val="20"/>
        </w:rPr>
        <w:t>Strong Oxidizing Agents</w:t>
      </w:r>
      <w:r w:rsidR="00195D73">
        <w:rPr>
          <w:sz w:val="20"/>
          <w:szCs w:val="20"/>
        </w:rPr>
        <w:t>, Strong Acids</w:t>
      </w:r>
      <w:r w:rsidR="00DA0CA8" w:rsidRPr="00540291">
        <w:rPr>
          <w:sz w:val="20"/>
          <w:szCs w:val="20"/>
        </w:rPr>
        <w:t xml:space="preserve">, </w:t>
      </w:r>
      <w:r w:rsidR="00540291">
        <w:rPr>
          <w:sz w:val="20"/>
          <w:szCs w:val="20"/>
        </w:rPr>
        <w:t>Ha</w:t>
      </w:r>
      <w:r w:rsidR="00195D73">
        <w:rPr>
          <w:sz w:val="20"/>
          <w:szCs w:val="20"/>
        </w:rPr>
        <w:t>logen Compounds, Hydrogen Peroxide</w:t>
      </w:r>
      <w:r w:rsidR="00540291">
        <w:rPr>
          <w:sz w:val="20"/>
          <w:szCs w:val="20"/>
        </w:rPr>
        <w:t xml:space="preserve">, </w:t>
      </w:r>
      <w:r w:rsidR="00195D73">
        <w:rPr>
          <w:sz w:val="20"/>
          <w:szCs w:val="20"/>
        </w:rPr>
        <w:t xml:space="preserve">Magnesium, </w:t>
      </w:r>
      <w:r w:rsidR="00540291">
        <w:rPr>
          <w:sz w:val="20"/>
          <w:szCs w:val="20"/>
        </w:rPr>
        <w:t xml:space="preserve">Acids, </w:t>
      </w:r>
      <w:proofErr w:type="spellStart"/>
      <w:r w:rsidR="00195D73">
        <w:rPr>
          <w:sz w:val="20"/>
          <w:szCs w:val="20"/>
        </w:rPr>
        <w:t>Perchloric</w:t>
      </w:r>
      <w:proofErr w:type="spellEnd"/>
      <w:r w:rsidR="00540291">
        <w:rPr>
          <w:sz w:val="20"/>
          <w:szCs w:val="20"/>
        </w:rPr>
        <w:t xml:space="preserve"> Acid, </w:t>
      </w:r>
      <w:proofErr w:type="spellStart"/>
      <w:r w:rsidR="00195D73">
        <w:rPr>
          <w:sz w:val="20"/>
          <w:szCs w:val="20"/>
        </w:rPr>
        <w:t>Chlorosulfuric</w:t>
      </w:r>
      <w:proofErr w:type="spellEnd"/>
      <w:r w:rsidR="00195D73">
        <w:rPr>
          <w:sz w:val="20"/>
          <w:szCs w:val="20"/>
        </w:rPr>
        <w:t xml:space="preserve"> Acid, </w:t>
      </w:r>
      <w:r w:rsidR="00DA0CA8" w:rsidRPr="00540291">
        <w:rPr>
          <w:sz w:val="20"/>
          <w:szCs w:val="20"/>
        </w:rPr>
        <w:t xml:space="preserve">Chlorine, </w:t>
      </w:r>
      <w:r w:rsidR="00540291" w:rsidRPr="00540291">
        <w:rPr>
          <w:sz w:val="20"/>
          <w:szCs w:val="20"/>
        </w:rPr>
        <w:t>Potassium Chlorate</w:t>
      </w:r>
      <w:r w:rsidR="00540291">
        <w:rPr>
          <w:sz w:val="20"/>
          <w:szCs w:val="20"/>
        </w:rPr>
        <w:t>, Dinitro</w:t>
      </w:r>
      <w:r w:rsidR="00195D73">
        <w:rPr>
          <w:sz w:val="20"/>
          <w:szCs w:val="20"/>
        </w:rPr>
        <w:t>gen Tetroxide, Chlorine Dioxide, Organic Peroxides.</w:t>
      </w:r>
    </w:p>
    <w:p w:rsidR="008C6B50" w:rsidRDefault="00B25E83" w:rsidP="00787A91">
      <w:pPr>
        <w:pStyle w:val="ListParagraph"/>
        <w:tabs>
          <w:tab w:val="left" w:pos="360"/>
        </w:tabs>
        <w:ind w:left="5040" w:hanging="4680"/>
        <w:rPr>
          <w:sz w:val="18"/>
          <w:szCs w:val="18"/>
        </w:rPr>
      </w:pPr>
      <w:r w:rsidRPr="00540291">
        <w:rPr>
          <w:b/>
          <w:sz w:val="20"/>
          <w:szCs w:val="20"/>
        </w:rPr>
        <w:t>10.6 DECOMPOSITION PRODUCTS</w:t>
      </w:r>
      <w:r w:rsidR="008C6B50" w:rsidRPr="00540291">
        <w:rPr>
          <w:b/>
          <w:sz w:val="20"/>
          <w:szCs w:val="20"/>
        </w:rPr>
        <w:t xml:space="preserve">   :</w:t>
      </w:r>
      <w:r w:rsidR="00195D73">
        <w:rPr>
          <w:sz w:val="20"/>
          <w:szCs w:val="20"/>
        </w:rPr>
        <w:t xml:space="preserve"> </w:t>
      </w:r>
      <w:r w:rsidR="00195D73" w:rsidRPr="00195D73">
        <w:rPr>
          <w:sz w:val="18"/>
          <w:szCs w:val="18"/>
        </w:rPr>
        <w:t>Oxides of Carbon, Oxides of sulfur, Aldehydes, Oxides of Molybdenum,</w:t>
      </w:r>
      <w:r w:rsidR="002E5588">
        <w:rPr>
          <w:sz w:val="18"/>
          <w:szCs w:val="18"/>
        </w:rPr>
        <w:t xml:space="preserve"> </w:t>
      </w:r>
      <w:r w:rsidR="00195D73" w:rsidRPr="00195D73">
        <w:rPr>
          <w:sz w:val="18"/>
          <w:szCs w:val="18"/>
        </w:rPr>
        <w:t>Hydrogen Sulfide</w:t>
      </w:r>
    </w:p>
    <w:p w:rsidR="00974EEA" w:rsidRPr="00787A91" w:rsidRDefault="00974EEA" w:rsidP="00787A91">
      <w:pPr>
        <w:pStyle w:val="ListParagraph"/>
        <w:tabs>
          <w:tab w:val="left" w:pos="360"/>
        </w:tabs>
        <w:ind w:left="5040" w:hanging="4680"/>
        <w:rPr>
          <w:sz w:val="20"/>
          <w:szCs w:val="20"/>
        </w:rPr>
      </w:pPr>
    </w:p>
    <w:p w:rsidR="00B25E83" w:rsidRPr="00E65C30" w:rsidRDefault="00C666F5" w:rsidP="00B25E83">
      <w:pPr>
        <w:pStyle w:val="ListParagraph"/>
        <w:tabs>
          <w:tab w:val="left" w:pos="360"/>
        </w:tabs>
        <w:ind w:left="360"/>
        <w:jc w:val="both"/>
      </w:pPr>
      <w:r>
        <w:rPr>
          <w:b/>
          <w:noProof/>
        </w:rPr>
        <mc:AlternateContent>
          <mc:Choice Requires="wps">
            <w:drawing>
              <wp:anchor distT="0" distB="0" distL="114300" distR="114300" simplePos="0" relativeHeight="251660800" behindDoc="0" locked="0" layoutInCell="0" allowOverlap="1" wp14:anchorId="025A60A1" wp14:editId="6039BF20">
                <wp:simplePos x="0" y="0"/>
                <wp:positionH relativeFrom="column">
                  <wp:posOffset>71120</wp:posOffset>
                </wp:positionH>
                <wp:positionV relativeFrom="paragraph">
                  <wp:posOffset>69215</wp:posOffset>
                </wp:positionV>
                <wp:extent cx="625284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361315"/>
                        </a:xfrm>
                        <a:prstGeom prst="rect">
                          <a:avLst/>
                        </a:prstGeom>
                        <a:solidFill>
                          <a:srgbClr val="FFFFFF"/>
                        </a:solidFill>
                        <a:ln w="38100" cmpd="dbl">
                          <a:solidFill>
                            <a:srgbClr val="000000"/>
                          </a:solidFill>
                          <a:miter lim="800000"/>
                          <a:headEnd/>
                          <a:tailEnd/>
                        </a:ln>
                      </wps:spPr>
                      <wps:txbx>
                        <w:txbxContent>
                          <w:p w:rsidR="0049315D" w:rsidRDefault="0049315D" w:rsidP="00B25E83">
                            <w:pPr>
                              <w:rPr>
                                <w:sz w:val="32"/>
                              </w:rPr>
                            </w:pPr>
                            <w:r>
                              <w:rPr>
                                <w:b/>
                                <w:bCs/>
                                <w:sz w:val="24"/>
                              </w:rPr>
                              <w:t>11. TOXICOLOGICAL INFORMATION</w:t>
                            </w:r>
                          </w:p>
                          <w:p w:rsidR="0049315D" w:rsidRDefault="0049315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A60A1" id="Text Box 25" o:spid="_x0000_s1038" type="#_x0000_t202" style="position:absolute;left:0;text-align:left;margin-left:5.6pt;margin-top:5.45pt;width:492.3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" o:allowincell="f" strokeweight="3pt">
                <v:stroke linestyle="thinThin"/>
                <v:textbox>
                  <w:txbxContent>
                    <w:p w:rsidR="0049315D" w:rsidRDefault="0049315D" w:rsidP="00B25E83">
                      <w:pPr>
                        <w:rPr>
                          <w:sz w:val="32"/>
                        </w:rPr>
                      </w:pPr>
                      <w:r>
                        <w:rPr>
                          <w:b/>
                          <w:bCs/>
                          <w:sz w:val="24"/>
                        </w:rPr>
                        <w:t>11. TOXICOLOGICAL INFORMATION</w:t>
                      </w:r>
                    </w:p>
                    <w:p w:rsidR="0049315D" w:rsidRDefault="0049315D"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366F09" w:rsidRDefault="00B25E83" w:rsidP="00B25E83">
      <w:pPr>
        <w:pStyle w:val="ListParagraph"/>
        <w:tabs>
          <w:tab w:val="left" w:pos="360"/>
        </w:tabs>
        <w:ind w:left="360"/>
        <w:rPr>
          <w:b/>
          <w:sz w:val="20"/>
          <w:szCs w:val="20"/>
        </w:rPr>
      </w:pPr>
      <w:r w:rsidRPr="00540291">
        <w:rPr>
          <w:b/>
          <w:sz w:val="20"/>
          <w:szCs w:val="20"/>
        </w:rPr>
        <w:t xml:space="preserve">11.1 </w:t>
      </w:r>
      <w:r w:rsidR="00A74EB4">
        <w:rPr>
          <w:b/>
          <w:sz w:val="20"/>
          <w:szCs w:val="20"/>
        </w:rPr>
        <w:t>INFORMATION ON TOXICOLOGICAL EFFECTS</w:t>
      </w:r>
    </w:p>
    <w:p w:rsidR="00B25E83" w:rsidRPr="00540291" w:rsidRDefault="00B25E83" w:rsidP="00B25E83">
      <w:pPr>
        <w:pStyle w:val="ListParagraph"/>
        <w:tabs>
          <w:tab w:val="left" w:pos="360"/>
        </w:tabs>
        <w:ind w:left="360"/>
        <w:rPr>
          <w:b/>
          <w:sz w:val="20"/>
          <w:szCs w:val="20"/>
        </w:rPr>
      </w:pPr>
      <w:r w:rsidRPr="00540291">
        <w:rPr>
          <w:b/>
          <w:sz w:val="20"/>
          <w:szCs w:val="20"/>
        </w:rPr>
        <w:tab/>
      </w:r>
      <w:r w:rsidRPr="00540291">
        <w:rPr>
          <w:b/>
          <w:sz w:val="20"/>
          <w:szCs w:val="20"/>
        </w:rPr>
        <w:tab/>
      </w:r>
    </w:p>
    <w:tbl>
      <w:tblPr>
        <w:tblStyle w:val="ListTable3-Accent5"/>
        <w:tblW w:w="0" w:type="auto"/>
        <w:tblInd w:w="175" w:type="dxa"/>
        <w:tblLook w:val="04A0" w:firstRow="1" w:lastRow="0" w:firstColumn="1" w:lastColumn="0" w:noHBand="0" w:noVBand="1"/>
      </w:tblPr>
      <w:tblGrid>
        <w:gridCol w:w="4950"/>
        <w:gridCol w:w="4860"/>
      </w:tblGrid>
      <w:tr w:rsidR="00A74EB4" w:rsidTr="00677C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50" w:type="dxa"/>
            <w:shd w:val="clear" w:color="auto" w:fill="FFFF00"/>
          </w:tcPr>
          <w:p w:rsidR="00A74EB4" w:rsidRPr="00E52CE5" w:rsidRDefault="0067109A" w:rsidP="00B25E83">
            <w:pPr>
              <w:pStyle w:val="ListParagraph"/>
              <w:tabs>
                <w:tab w:val="left" w:pos="360"/>
              </w:tabs>
              <w:ind w:left="0"/>
              <w:rPr>
                <w:color w:val="auto"/>
                <w:sz w:val="18"/>
                <w:szCs w:val="18"/>
              </w:rPr>
            </w:pPr>
            <w:r>
              <w:rPr>
                <w:rFonts w:cstheme="minorHAnsi"/>
                <w:color w:val="auto"/>
                <w:sz w:val="18"/>
                <w:szCs w:val="18"/>
              </w:rPr>
              <w:t>N-Butane</w:t>
            </w:r>
            <w:r w:rsidR="00E52CE5">
              <w:rPr>
                <w:rFonts w:cstheme="minorHAnsi"/>
                <w:color w:val="auto"/>
                <w:sz w:val="18"/>
                <w:szCs w:val="18"/>
              </w:rPr>
              <w:t xml:space="preserve"> CAS: </w:t>
            </w:r>
            <w:r>
              <w:rPr>
                <w:rFonts w:cstheme="minorHAnsi"/>
                <w:color w:val="auto"/>
                <w:sz w:val="18"/>
                <w:szCs w:val="18"/>
              </w:rPr>
              <w:t>106-97-8 / EC: 203-448-7</w:t>
            </w:r>
          </w:p>
        </w:tc>
        <w:tc>
          <w:tcPr>
            <w:tcW w:w="4860" w:type="dxa"/>
            <w:shd w:val="clear" w:color="auto" w:fill="FFFF00"/>
          </w:tcPr>
          <w:p w:rsidR="00A74EB4" w:rsidRPr="00A74EB4" w:rsidRDefault="00A74EB4" w:rsidP="00B25E8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rsidR="00A74EB4" w:rsidRPr="00A74EB4" w:rsidRDefault="00A74EB4" w:rsidP="00B25E83">
            <w:pPr>
              <w:pStyle w:val="ListParagraph"/>
              <w:tabs>
                <w:tab w:val="left" w:pos="360"/>
              </w:tabs>
              <w:ind w:left="0"/>
              <w:rPr>
                <w:b w:val="0"/>
                <w:sz w:val="18"/>
                <w:szCs w:val="18"/>
              </w:rPr>
            </w:pPr>
            <w:r w:rsidRPr="00A74EB4">
              <w:rPr>
                <w:b w:val="0"/>
                <w:sz w:val="18"/>
                <w:szCs w:val="18"/>
              </w:rPr>
              <w:t>LC50 Inhalation (Rat)</w:t>
            </w:r>
          </w:p>
        </w:tc>
        <w:tc>
          <w:tcPr>
            <w:tcW w:w="4860" w:type="dxa"/>
          </w:tcPr>
          <w:p w:rsidR="00A74EB4" w:rsidRPr="00A74EB4" w:rsidRDefault="0067109A" w:rsidP="00B25E8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658 mg/l/4h</w:t>
            </w:r>
            <w:r w:rsidR="00A74EB4" w:rsidRPr="00A74EB4">
              <w:rPr>
                <w:sz w:val="18"/>
                <w:szCs w:val="18"/>
              </w:rPr>
              <w:t xml:space="preserve"> (</w:t>
            </w:r>
            <w:proofErr w:type="spellStart"/>
            <w:r>
              <w:rPr>
                <w:sz w:val="18"/>
                <w:szCs w:val="18"/>
              </w:rPr>
              <w:t>Cheminfo</w:t>
            </w:r>
            <w:proofErr w:type="spellEnd"/>
            <w:r w:rsidR="00E52CE5">
              <w:rPr>
                <w:sz w:val="18"/>
                <w:szCs w:val="18"/>
              </w:rPr>
              <w:t>)</w:t>
            </w:r>
          </w:p>
        </w:tc>
      </w:tr>
      <w:tr w:rsidR="0067109A" w:rsidTr="00677CB4">
        <w:tc>
          <w:tcPr>
            <w:cnfStyle w:val="001000000000" w:firstRow="0" w:lastRow="0" w:firstColumn="1" w:lastColumn="0" w:oddVBand="0" w:evenVBand="0" w:oddHBand="0" w:evenHBand="0" w:firstRowFirstColumn="0" w:firstRowLastColumn="0" w:lastRowFirstColumn="0" w:lastRowLastColumn="0"/>
            <w:tcW w:w="4950" w:type="dxa"/>
          </w:tcPr>
          <w:p w:rsidR="0067109A" w:rsidRPr="00A74EB4" w:rsidRDefault="0067109A" w:rsidP="00B25E83">
            <w:pPr>
              <w:pStyle w:val="ListParagraph"/>
              <w:tabs>
                <w:tab w:val="left" w:pos="360"/>
              </w:tabs>
              <w:ind w:left="0"/>
              <w:rPr>
                <w:b w:val="0"/>
                <w:sz w:val="18"/>
                <w:szCs w:val="18"/>
              </w:rPr>
            </w:pPr>
            <w:r>
              <w:rPr>
                <w:b w:val="0"/>
                <w:sz w:val="18"/>
                <w:szCs w:val="18"/>
              </w:rPr>
              <w:t>LC50 Inhalation (Rat)</w:t>
            </w:r>
          </w:p>
        </w:tc>
        <w:tc>
          <w:tcPr>
            <w:tcW w:w="4860" w:type="dxa"/>
          </w:tcPr>
          <w:p w:rsidR="0067109A" w:rsidRDefault="0067109A" w:rsidP="00B25E8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276000 ppm/4h (</w:t>
            </w:r>
            <w:proofErr w:type="spellStart"/>
            <w:r>
              <w:rPr>
                <w:sz w:val="18"/>
                <w:szCs w:val="18"/>
              </w:rPr>
              <w:t>Cheminfo</w:t>
            </w:r>
            <w:proofErr w:type="spellEnd"/>
            <w:r>
              <w:rPr>
                <w:sz w:val="18"/>
                <w:szCs w:val="18"/>
              </w:rPr>
              <w:t>)</w:t>
            </w:r>
          </w:p>
        </w:tc>
      </w:tr>
      <w:tr w:rsidR="00E52CE5" w:rsidRP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FFFF00"/>
          </w:tcPr>
          <w:p w:rsidR="00E52CE5" w:rsidRPr="00E52CE5" w:rsidRDefault="00D04705" w:rsidP="004C4DC3">
            <w:pPr>
              <w:pStyle w:val="ListParagraph"/>
              <w:tabs>
                <w:tab w:val="left" w:pos="360"/>
              </w:tabs>
              <w:ind w:left="0"/>
              <w:rPr>
                <w:sz w:val="18"/>
                <w:szCs w:val="18"/>
              </w:rPr>
            </w:pPr>
            <w:r>
              <w:rPr>
                <w:rFonts w:cstheme="minorHAnsi"/>
                <w:sz w:val="18"/>
                <w:szCs w:val="18"/>
              </w:rPr>
              <w:t>Propane</w:t>
            </w:r>
            <w:r w:rsidR="00E52CE5">
              <w:rPr>
                <w:rFonts w:cstheme="minorHAnsi"/>
                <w:sz w:val="18"/>
                <w:szCs w:val="18"/>
              </w:rPr>
              <w:t xml:space="preserve"> CAS: </w:t>
            </w:r>
            <w:r>
              <w:rPr>
                <w:rFonts w:cstheme="minorHAnsi"/>
                <w:sz w:val="18"/>
                <w:szCs w:val="18"/>
              </w:rPr>
              <w:t>74-98-6 / EC: 200-827-9</w:t>
            </w:r>
          </w:p>
        </w:tc>
        <w:tc>
          <w:tcPr>
            <w:tcW w:w="4860" w:type="dxa"/>
            <w:shd w:val="clear" w:color="auto" w:fill="FFFF00"/>
          </w:tcPr>
          <w:p w:rsidR="00E52CE5" w:rsidRPr="00A74EB4" w:rsidRDefault="00E52CE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AA0FC8"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860" w:type="dxa"/>
          </w:tcPr>
          <w:p w:rsidR="00AA0FC8" w:rsidRDefault="00D04705"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658 mg/4h (Lit.</w:t>
            </w:r>
            <w:r w:rsidR="00AA0FC8">
              <w:rPr>
                <w:sz w:val="18"/>
                <w:szCs w:val="18"/>
              </w:rPr>
              <w:t>)</w:t>
            </w:r>
          </w:p>
        </w:tc>
      </w:tr>
      <w:tr w:rsidR="00690B1C" w:rsidRP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FFFF00"/>
          </w:tcPr>
          <w:p w:rsidR="00690B1C" w:rsidRPr="00690B1C" w:rsidRDefault="00690B1C" w:rsidP="004C4DC3">
            <w:pPr>
              <w:pStyle w:val="ListParagraph"/>
              <w:tabs>
                <w:tab w:val="left" w:pos="360"/>
              </w:tabs>
              <w:ind w:left="0"/>
              <w:rPr>
                <w:sz w:val="18"/>
                <w:szCs w:val="18"/>
              </w:rPr>
            </w:pPr>
            <w:proofErr w:type="spellStart"/>
            <w:r w:rsidRPr="00690B1C">
              <w:rPr>
                <w:sz w:val="18"/>
                <w:szCs w:val="18"/>
              </w:rPr>
              <w:t>Isobutane</w:t>
            </w:r>
            <w:proofErr w:type="spellEnd"/>
            <w:r w:rsidRPr="00690B1C">
              <w:rPr>
                <w:sz w:val="18"/>
                <w:szCs w:val="18"/>
              </w:rPr>
              <w:t xml:space="preserve"> CAS: 75-28-5 / EC: 200-827-9</w:t>
            </w:r>
          </w:p>
        </w:tc>
        <w:tc>
          <w:tcPr>
            <w:tcW w:w="4860" w:type="dxa"/>
            <w:shd w:val="clear" w:color="auto" w:fill="FFFF00"/>
          </w:tcPr>
          <w:p w:rsidR="00690B1C" w:rsidRDefault="00690B1C"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690B1C"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690B1C" w:rsidRDefault="00690B1C" w:rsidP="004C4DC3">
            <w:pPr>
              <w:pStyle w:val="ListParagraph"/>
              <w:tabs>
                <w:tab w:val="left" w:pos="360"/>
              </w:tabs>
              <w:ind w:left="0"/>
              <w:rPr>
                <w:b w:val="0"/>
                <w:sz w:val="18"/>
                <w:szCs w:val="18"/>
              </w:rPr>
            </w:pPr>
            <w:r>
              <w:rPr>
                <w:b w:val="0"/>
                <w:sz w:val="18"/>
                <w:szCs w:val="18"/>
              </w:rPr>
              <w:t>LC50 Inhalation (Rat)</w:t>
            </w:r>
          </w:p>
        </w:tc>
        <w:tc>
          <w:tcPr>
            <w:tcW w:w="4860" w:type="dxa"/>
          </w:tcPr>
          <w:p w:rsidR="00690B1C" w:rsidRDefault="00690B1C"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368000 ppm/4h (</w:t>
            </w:r>
            <w:proofErr w:type="spellStart"/>
            <w:r>
              <w:rPr>
                <w:sz w:val="18"/>
                <w:szCs w:val="18"/>
              </w:rPr>
              <w:t>Cheminfo</w:t>
            </w:r>
            <w:proofErr w:type="spellEnd"/>
            <w:r>
              <w:rPr>
                <w:sz w:val="18"/>
                <w:szCs w:val="18"/>
              </w:rPr>
              <w:t>)</w:t>
            </w:r>
          </w:p>
        </w:tc>
      </w:tr>
      <w:tr w:rsidR="00690B1C" w:rsidRP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FFFF00"/>
          </w:tcPr>
          <w:p w:rsidR="00690B1C" w:rsidRPr="00690B1C" w:rsidRDefault="00690B1C" w:rsidP="004C4DC3">
            <w:pPr>
              <w:pStyle w:val="ListParagraph"/>
              <w:tabs>
                <w:tab w:val="left" w:pos="360"/>
              </w:tabs>
              <w:ind w:left="0"/>
              <w:rPr>
                <w:sz w:val="18"/>
                <w:szCs w:val="18"/>
              </w:rPr>
            </w:pPr>
            <w:r w:rsidRPr="00690B1C">
              <w:rPr>
                <w:sz w:val="18"/>
                <w:szCs w:val="18"/>
              </w:rPr>
              <w:t>Toluene CAS: 108-88-3 / EC: 203-625-9</w:t>
            </w:r>
          </w:p>
        </w:tc>
        <w:tc>
          <w:tcPr>
            <w:tcW w:w="4860" w:type="dxa"/>
            <w:shd w:val="clear" w:color="auto" w:fill="FFFF00"/>
          </w:tcPr>
          <w:p w:rsidR="00690B1C" w:rsidRDefault="00690B1C"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690B1C"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690B1C" w:rsidRDefault="00690B1C" w:rsidP="004C4DC3">
            <w:pPr>
              <w:pStyle w:val="ListParagraph"/>
              <w:tabs>
                <w:tab w:val="left" w:pos="360"/>
              </w:tabs>
              <w:ind w:left="0"/>
              <w:rPr>
                <w:b w:val="0"/>
                <w:sz w:val="18"/>
                <w:szCs w:val="18"/>
              </w:rPr>
            </w:pPr>
            <w:r>
              <w:rPr>
                <w:b w:val="0"/>
                <w:sz w:val="18"/>
                <w:szCs w:val="18"/>
              </w:rPr>
              <w:t>LD50 Oral (Rat)</w:t>
            </w:r>
          </w:p>
        </w:tc>
        <w:tc>
          <w:tcPr>
            <w:tcW w:w="4860" w:type="dxa"/>
          </w:tcPr>
          <w:p w:rsidR="00690B1C" w:rsidRDefault="00690B1C"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&gt;2000 mg/kg (Lit.)</w:t>
            </w:r>
          </w:p>
        </w:tc>
      </w:tr>
      <w:tr w:rsidR="00690B1C" w:rsidRP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rsidR="00690B1C" w:rsidRDefault="00690B1C" w:rsidP="004C4DC3">
            <w:pPr>
              <w:pStyle w:val="ListParagraph"/>
              <w:tabs>
                <w:tab w:val="left" w:pos="360"/>
              </w:tabs>
              <w:ind w:left="0"/>
              <w:rPr>
                <w:b w:val="0"/>
                <w:sz w:val="18"/>
                <w:szCs w:val="18"/>
              </w:rPr>
            </w:pPr>
            <w:r>
              <w:rPr>
                <w:b w:val="0"/>
                <w:sz w:val="18"/>
                <w:szCs w:val="18"/>
              </w:rPr>
              <w:t>LD50 Dermal (Rabbit)</w:t>
            </w:r>
          </w:p>
        </w:tc>
        <w:tc>
          <w:tcPr>
            <w:tcW w:w="4860" w:type="dxa"/>
          </w:tcPr>
          <w:p w:rsidR="00690B1C" w:rsidRDefault="00690B1C"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12124 mg/kg (</w:t>
            </w:r>
            <w:proofErr w:type="spellStart"/>
            <w:r>
              <w:rPr>
                <w:sz w:val="18"/>
                <w:szCs w:val="18"/>
              </w:rPr>
              <w:t>IUCLID</w:t>
            </w:r>
            <w:proofErr w:type="spellEnd"/>
            <w:r>
              <w:rPr>
                <w:sz w:val="18"/>
                <w:szCs w:val="18"/>
              </w:rPr>
              <w:t>)</w:t>
            </w:r>
          </w:p>
        </w:tc>
      </w:tr>
      <w:tr w:rsidR="00690B1C"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690B1C" w:rsidRDefault="00690B1C" w:rsidP="004C4DC3">
            <w:pPr>
              <w:pStyle w:val="ListParagraph"/>
              <w:tabs>
                <w:tab w:val="left" w:pos="360"/>
              </w:tabs>
              <w:ind w:left="0"/>
              <w:rPr>
                <w:b w:val="0"/>
                <w:sz w:val="18"/>
                <w:szCs w:val="18"/>
              </w:rPr>
            </w:pPr>
            <w:r>
              <w:rPr>
                <w:b w:val="0"/>
                <w:sz w:val="18"/>
                <w:szCs w:val="18"/>
              </w:rPr>
              <w:t>LC50 Inhalation (Rat)</w:t>
            </w:r>
          </w:p>
        </w:tc>
        <w:tc>
          <w:tcPr>
            <w:tcW w:w="4860" w:type="dxa"/>
          </w:tcPr>
          <w:p w:rsidR="00690B1C" w:rsidRDefault="00690B1C"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&gt;20 mg/l/4h (Lit.)</w:t>
            </w:r>
          </w:p>
        </w:tc>
      </w:tr>
      <w:tr w:rsidR="00690B1C" w:rsidRP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FFFF00"/>
          </w:tcPr>
          <w:p w:rsidR="00690B1C" w:rsidRPr="00690B1C" w:rsidRDefault="00690B1C" w:rsidP="004C4DC3">
            <w:pPr>
              <w:pStyle w:val="ListParagraph"/>
              <w:tabs>
                <w:tab w:val="left" w:pos="360"/>
              </w:tabs>
              <w:ind w:left="0"/>
              <w:rPr>
                <w:sz w:val="18"/>
                <w:szCs w:val="18"/>
              </w:rPr>
            </w:pPr>
            <w:r w:rsidRPr="00690B1C">
              <w:rPr>
                <w:sz w:val="18"/>
                <w:szCs w:val="18"/>
              </w:rPr>
              <w:t>N-Hexane CAS: 110-54-3 / EC: 203-777-6</w:t>
            </w:r>
          </w:p>
        </w:tc>
        <w:tc>
          <w:tcPr>
            <w:tcW w:w="4860" w:type="dxa"/>
            <w:shd w:val="clear" w:color="auto" w:fill="FFFF00"/>
          </w:tcPr>
          <w:p w:rsidR="00690B1C" w:rsidRPr="00690B1C" w:rsidRDefault="00690B1C"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690B1C"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690B1C" w:rsidRDefault="00690B1C" w:rsidP="004C4DC3">
            <w:pPr>
              <w:pStyle w:val="ListParagraph"/>
              <w:tabs>
                <w:tab w:val="left" w:pos="360"/>
              </w:tabs>
              <w:ind w:left="0"/>
              <w:rPr>
                <w:b w:val="0"/>
                <w:sz w:val="18"/>
                <w:szCs w:val="18"/>
              </w:rPr>
            </w:pPr>
            <w:r>
              <w:rPr>
                <w:b w:val="0"/>
                <w:sz w:val="18"/>
                <w:szCs w:val="18"/>
              </w:rPr>
              <w:t>LD50 Oral (Rat)</w:t>
            </w:r>
          </w:p>
        </w:tc>
        <w:tc>
          <w:tcPr>
            <w:tcW w:w="4860" w:type="dxa"/>
          </w:tcPr>
          <w:p w:rsidR="00690B1C" w:rsidRDefault="00690B1C"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29700 mg/kg (</w:t>
            </w:r>
            <w:proofErr w:type="spellStart"/>
            <w:r>
              <w:rPr>
                <w:sz w:val="18"/>
                <w:szCs w:val="18"/>
              </w:rPr>
              <w:t>RTECS</w:t>
            </w:r>
            <w:proofErr w:type="spellEnd"/>
            <w:r>
              <w:rPr>
                <w:sz w:val="18"/>
                <w:szCs w:val="18"/>
              </w:rPr>
              <w:t>)</w:t>
            </w:r>
          </w:p>
        </w:tc>
      </w:tr>
      <w:tr w:rsidR="00690B1C" w:rsidRP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rsidR="00690B1C" w:rsidRDefault="00690B1C" w:rsidP="004C4DC3">
            <w:pPr>
              <w:pStyle w:val="ListParagraph"/>
              <w:tabs>
                <w:tab w:val="left" w:pos="360"/>
              </w:tabs>
              <w:ind w:left="0"/>
              <w:rPr>
                <w:b w:val="0"/>
                <w:sz w:val="18"/>
                <w:szCs w:val="18"/>
              </w:rPr>
            </w:pPr>
            <w:r>
              <w:rPr>
                <w:b w:val="0"/>
                <w:sz w:val="18"/>
                <w:szCs w:val="18"/>
              </w:rPr>
              <w:t>LD50 Dermal (Rabbit)</w:t>
            </w:r>
          </w:p>
        </w:tc>
        <w:tc>
          <w:tcPr>
            <w:tcW w:w="4860" w:type="dxa"/>
          </w:tcPr>
          <w:p w:rsidR="00690B1C" w:rsidRDefault="00690B1C"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&gt;3350 mg/kg body weight (</w:t>
            </w:r>
            <w:proofErr w:type="spellStart"/>
            <w:r>
              <w:rPr>
                <w:sz w:val="18"/>
                <w:szCs w:val="18"/>
              </w:rPr>
              <w:t>Cheminfo</w:t>
            </w:r>
            <w:proofErr w:type="spellEnd"/>
            <w:r>
              <w:rPr>
                <w:sz w:val="18"/>
                <w:szCs w:val="18"/>
              </w:rPr>
              <w:t>)</w:t>
            </w:r>
          </w:p>
        </w:tc>
      </w:tr>
      <w:tr w:rsidR="00690B1C"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690B1C" w:rsidRDefault="00690B1C" w:rsidP="004C4DC3">
            <w:pPr>
              <w:pStyle w:val="ListParagraph"/>
              <w:tabs>
                <w:tab w:val="left" w:pos="360"/>
              </w:tabs>
              <w:ind w:left="0"/>
              <w:rPr>
                <w:b w:val="0"/>
                <w:sz w:val="18"/>
                <w:szCs w:val="18"/>
              </w:rPr>
            </w:pPr>
            <w:r>
              <w:rPr>
                <w:b w:val="0"/>
                <w:sz w:val="18"/>
                <w:szCs w:val="18"/>
              </w:rPr>
              <w:t>LC50 Inhalation (Rat)</w:t>
            </w:r>
          </w:p>
        </w:tc>
        <w:tc>
          <w:tcPr>
            <w:tcW w:w="4860" w:type="dxa"/>
          </w:tcPr>
          <w:p w:rsidR="00690B1C" w:rsidRDefault="00690B1C"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38500 ppm/4h (</w:t>
            </w:r>
            <w:proofErr w:type="spellStart"/>
            <w:r>
              <w:rPr>
                <w:sz w:val="18"/>
                <w:szCs w:val="18"/>
              </w:rPr>
              <w:t>Cheminfo</w:t>
            </w:r>
            <w:proofErr w:type="spellEnd"/>
            <w:r>
              <w:rPr>
                <w:sz w:val="18"/>
                <w:szCs w:val="18"/>
              </w:rPr>
              <w:t>)</w:t>
            </w:r>
          </w:p>
        </w:tc>
      </w:tr>
      <w:tr w:rsidR="000E1EA9" w:rsidRP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FFFF00"/>
          </w:tcPr>
          <w:p w:rsidR="000E1EA9" w:rsidRPr="000E1EA9" w:rsidRDefault="000E1EA9" w:rsidP="004C4DC3">
            <w:pPr>
              <w:pStyle w:val="ListParagraph"/>
              <w:tabs>
                <w:tab w:val="left" w:pos="360"/>
              </w:tabs>
              <w:ind w:left="0"/>
              <w:rPr>
                <w:sz w:val="18"/>
                <w:szCs w:val="18"/>
              </w:rPr>
            </w:pPr>
            <w:r w:rsidRPr="000E1EA9">
              <w:rPr>
                <w:sz w:val="18"/>
                <w:szCs w:val="18"/>
              </w:rPr>
              <w:t>Secondary Butyl Alcohol  CAS: 78-92-2 / EC: 201-158-5</w:t>
            </w:r>
          </w:p>
        </w:tc>
        <w:tc>
          <w:tcPr>
            <w:tcW w:w="4860" w:type="dxa"/>
            <w:shd w:val="clear" w:color="auto" w:fill="FFFF00"/>
          </w:tcPr>
          <w:p w:rsidR="000E1EA9" w:rsidRPr="000E1EA9" w:rsidRDefault="000E1EA9"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0E1EA9"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0E1EA9" w:rsidRDefault="00974EEA" w:rsidP="004C4DC3">
            <w:pPr>
              <w:pStyle w:val="ListParagraph"/>
              <w:tabs>
                <w:tab w:val="left" w:pos="360"/>
              </w:tabs>
              <w:ind w:left="0"/>
              <w:rPr>
                <w:b w:val="0"/>
                <w:sz w:val="18"/>
                <w:szCs w:val="18"/>
              </w:rPr>
            </w:pPr>
            <w:r>
              <w:rPr>
                <w:b w:val="0"/>
                <w:sz w:val="18"/>
                <w:szCs w:val="18"/>
              </w:rPr>
              <w:t>LD50 Oral (Rat)</w:t>
            </w:r>
          </w:p>
        </w:tc>
        <w:tc>
          <w:tcPr>
            <w:tcW w:w="4860" w:type="dxa"/>
          </w:tcPr>
          <w:p w:rsidR="000E1EA9" w:rsidRDefault="00974EEA"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2193 mg/kg (</w:t>
            </w:r>
            <w:proofErr w:type="spellStart"/>
            <w:r>
              <w:rPr>
                <w:sz w:val="18"/>
                <w:szCs w:val="18"/>
              </w:rPr>
              <w:t>RTECS</w:t>
            </w:r>
            <w:proofErr w:type="spellEnd"/>
            <w:r>
              <w:rPr>
                <w:sz w:val="18"/>
                <w:szCs w:val="18"/>
              </w:rPr>
              <w:t>)</w:t>
            </w:r>
          </w:p>
        </w:tc>
      </w:tr>
      <w:tr w:rsidR="000E1EA9" w:rsidRP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rsidR="000E1EA9" w:rsidRDefault="00974EEA" w:rsidP="004C4DC3">
            <w:pPr>
              <w:pStyle w:val="ListParagraph"/>
              <w:tabs>
                <w:tab w:val="left" w:pos="360"/>
              </w:tabs>
              <w:ind w:left="0"/>
              <w:rPr>
                <w:b w:val="0"/>
                <w:sz w:val="18"/>
                <w:szCs w:val="18"/>
              </w:rPr>
            </w:pPr>
            <w:r>
              <w:rPr>
                <w:b w:val="0"/>
                <w:sz w:val="18"/>
                <w:szCs w:val="18"/>
              </w:rPr>
              <w:t>LD50 Dermal (Rat)</w:t>
            </w:r>
          </w:p>
        </w:tc>
        <w:tc>
          <w:tcPr>
            <w:tcW w:w="4860" w:type="dxa"/>
          </w:tcPr>
          <w:p w:rsidR="000E1EA9" w:rsidRDefault="00974EEA"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&gt;2000 mg/kg (</w:t>
            </w:r>
            <w:proofErr w:type="spellStart"/>
            <w:r>
              <w:rPr>
                <w:sz w:val="18"/>
                <w:szCs w:val="18"/>
              </w:rPr>
              <w:t>RTECS</w:t>
            </w:r>
            <w:proofErr w:type="spellEnd"/>
            <w:r>
              <w:rPr>
                <w:sz w:val="18"/>
                <w:szCs w:val="18"/>
              </w:rPr>
              <w:t>)</w:t>
            </w:r>
          </w:p>
        </w:tc>
      </w:tr>
      <w:tr w:rsidR="00974EEA"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974EEA" w:rsidRDefault="00974EEA" w:rsidP="004C4DC3">
            <w:pPr>
              <w:pStyle w:val="ListParagraph"/>
              <w:tabs>
                <w:tab w:val="left" w:pos="360"/>
              </w:tabs>
              <w:ind w:left="0"/>
              <w:rPr>
                <w:b w:val="0"/>
                <w:sz w:val="18"/>
                <w:szCs w:val="18"/>
              </w:rPr>
            </w:pPr>
            <w:r>
              <w:rPr>
                <w:b w:val="0"/>
                <w:sz w:val="18"/>
                <w:szCs w:val="18"/>
              </w:rPr>
              <w:t>LC50 Inhalation (Rat)</w:t>
            </w:r>
          </w:p>
        </w:tc>
        <w:tc>
          <w:tcPr>
            <w:tcW w:w="4860" w:type="dxa"/>
          </w:tcPr>
          <w:p w:rsidR="00974EEA" w:rsidRDefault="00974EEA"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48.5 mg/l/4h (Rat)</w:t>
            </w:r>
          </w:p>
        </w:tc>
      </w:tr>
      <w:tr w:rsidR="00AA0FC8" w:rsidRPr="00A74EB4"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FFFF00"/>
          </w:tcPr>
          <w:p w:rsidR="00AA0FC8" w:rsidRPr="00E52CE5" w:rsidRDefault="00974EEA" w:rsidP="00AA0FC8">
            <w:pPr>
              <w:pStyle w:val="ListParagraph"/>
              <w:tabs>
                <w:tab w:val="left" w:pos="360"/>
              </w:tabs>
              <w:ind w:left="0"/>
              <w:rPr>
                <w:sz w:val="18"/>
                <w:szCs w:val="18"/>
              </w:rPr>
            </w:pPr>
            <w:proofErr w:type="spellStart"/>
            <w:r>
              <w:rPr>
                <w:rFonts w:cstheme="minorHAnsi"/>
                <w:sz w:val="18"/>
                <w:szCs w:val="18"/>
              </w:rPr>
              <w:t>Tetrabutyl</w:t>
            </w:r>
            <w:proofErr w:type="spellEnd"/>
            <w:r>
              <w:rPr>
                <w:rFonts w:cstheme="minorHAnsi"/>
                <w:sz w:val="18"/>
                <w:szCs w:val="18"/>
              </w:rPr>
              <w:t xml:space="preserve"> </w:t>
            </w:r>
            <w:proofErr w:type="spellStart"/>
            <w:r>
              <w:rPr>
                <w:rFonts w:cstheme="minorHAnsi"/>
                <w:sz w:val="18"/>
                <w:szCs w:val="18"/>
              </w:rPr>
              <w:t>Titanate</w:t>
            </w:r>
            <w:proofErr w:type="spellEnd"/>
            <w:r w:rsidR="00AA0FC8">
              <w:rPr>
                <w:rFonts w:cstheme="minorHAnsi"/>
                <w:sz w:val="18"/>
                <w:szCs w:val="18"/>
              </w:rPr>
              <w:t xml:space="preserve"> CAS: </w:t>
            </w:r>
            <w:r>
              <w:rPr>
                <w:rFonts w:cstheme="minorHAnsi"/>
                <w:sz w:val="18"/>
                <w:szCs w:val="18"/>
              </w:rPr>
              <w:t>5593-70-4</w:t>
            </w:r>
            <w:r w:rsidR="00AA0FC8">
              <w:rPr>
                <w:rFonts w:cstheme="minorHAnsi"/>
                <w:sz w:val="18"/>
                <w:szCs w:val="18"/>
              </w:rPr>
              <w:t>/ EC:  2</w:t>
            </w:r>
            <w:r>
              <w:rPr>
                <w:rFonts w:cstheme="minorHAnsi"/>
                <w:sz w:val="18"/>
                <w:szCs w:val="18"/>
              </w:rPr>
              <w:t>27-006-8</w:t>
            </w:r>
          </w:p>
        </w:tc>
        <w:tc>
          <w:tcPr>
            <w:tcW w:w="4860" w:type="dxa"/>
            <w:shd w:val="clear" w:color="auto" w:fill="FFFF00"/>
          </w:tcPr>
          <w:p w:rsidR="00AA0FC8" w:rsidRPr="00A74EB4" w:rsidRDefault="00AA0FC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AA0FC8" w:rsidRPr="00A74EB4" w:rsidTr="00677CB4">
        <w:tc>
          <w:tcPr>
            <w:cnfStyle w:val="001000000000" w:firstRow="0" w:lastRow="0" w:firstColumn="1" w:lastColumn="0" w:oddVBand="0" w:evenVBand="0" w:oddHBand="0" w:evenHBand="0" w:firstRowFirstColumn="0" w:firstRowLastColumn="0" w:lastRowFirstColumn="0" w:lastRowLastColumn="0"/>
            <w:tcW w:w="4950" w:type="dxa"/>
          </w:tcPr>
          <w:p w:rsidR="00AA0FC8" w:rsidRPr="00A74EB4" w:rsidRDefault="00AA0FC8" w:rsidP="004C4DC3">
            <w:pPr>
              <w:pStyle w:val="ListParagraph"/>
              <w:tabs>
                <w:tab w:val="left" w:pos="360"/>
              </w:tabs>
              <w:ind w:left="0"/>
              <w:rPr>
                <w:b w:val="0"/>
                <w:sz w:val="18"/>
                <w:szCs w:val="18"/>
              </w:rPr>
            </w:pPr>
            <w:r>
              <w:rPr>
                <w:b w:val="0"/>
                <w:sz w:val="18"/>
                <w:szCs w:val="18"/>
              </w:rPr>
              <w:t>LD50 Oral</w:t>
            </w:r>
            <w:r w:rsidRPr="00A74EB4">
              <w:rPr>
                <w:b w:val="0"/>
                <w:sz w:val="18"/>
                <w:szCs w:val="18"/>
              </w:rPr>
              <w:t xml:space="preserve"> (Rat)</w:t>
            </w:r>
          </w:p>
        </w:tc>
        <w:tc>
          <w:tcPr>
            <w:tcW w:w="4860" w:type="dxa"/>
          </w:tcPr>
          <w:p w:rsidR="00AA0FC8" w:rsidRPr="00A74EB4" w:rsidRDefault="00974EEA"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3122</w:t>
            </w:r>
            <w:r w:rsidR="00AA0FC8">
              <w:rPr>
                <w:sz w:val="18"/>
                <w:szCs w:val="18"/>
              </w:rPr>
              <w:t xml:space="preserve"> mg/kg</w:t>
            </w:r>
            <w:r w:rsidR="00AA0FC8" w:rsidRPr="00A74EB4">
              <w:rPr>
                <w:sz w:val="18"/>
                <w:szCs w:val="18"/>
              </w:rPr>
              <w:t xml:space="preserve"> (</w:t>
            </w:r>
            <w:proofErr w:type="spellStart"/>
            <w:r w:rsidR="00AA0FC8">
              <w:rPr>
                <w:sz w:val="18"/>
                <w:szCs w:val="18"/>
              </w:rPr>
              <w:t>RTECS</w:t>
            </w:r>
            <w:proofErr w:type="spellEnd"/>
            <w:r w:rsidR="00AA0FC8">
              <w:rPr>
                <w:sz w:val="18"/>
                <w:szCs w:val="18"/>
              </w:rPr>
              <w:t>)</w:t>
            </w:r>
          </w:p>
        </w:tc>
      </w:tr>
      <w:tr w:rsidR="00AA0FC8"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rsidR="00AA0FC8" w:rsidRDefault="00AA0FC8" w:rsidP="004C4DC3">
            <w:pPr>
              <w:pStyle w:val="ListParagraph"/>
              <w:tabs>
                <w:tab w:val="left" w:pos="360"/>
              </w:tabs>
              <w:ind w:left="0"/>
              <w:rPr>
                <w:b w:val="0"/>
                <w:sz w:val="18"/>
                <w:szCs w:val="18"/>
              </w:rPr>
            </w:pPr>
            <w:r>
              <w:rPr>
                <w:b w:val="0"/>
                <w:sz w:val="18"/>
                <w:szCs w:val="18"/>
              </w:rPr>
              <w:t>LD50 Dermal (Rabbit)</w:t>
            </w:r>
          </w:p>
        </w:tc>
        <w:tc>
          <w:tcPr>
            <w:tcW w:w="4860" w:type="dxa"/>
          </w:tcPr>
          <w:p w:rsidR="00AA0FC8" w:rsidRDefault="00974EEA" w:rsidP="0021698D">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5300 mg/kg (External </w:t>
            </w:r>
            <w:proofErr w:type="spellStart"/>
            <w:r>
              <w:rPr>
                <w:sz w:val="18"/>
                <w:szCs w:val="18"/>
              </w:rPr>
              <w:t>SDS</w:t>
            </w:r>
            <w:proofErr w:type="spellEnd"/>
            <w:r w:rsidR="00AA0FC8">
              <w:rPr>
                <w:sz w:val="18"/>
                <w:szCs w:val="18"/>
              </w:rPr>
              <w:t>)</w:t>
            </w:r>
          </w:p>
        </w:tc>
      </w:tr>
      <w:tr w:rsidR="00AA0FC8" w:rsidTr="00677CB4">
        <w:tc>
          <w:tcPr>
            <w:cnfStyle w:val="001000000000" w:firstRow="0" w:lastRow="0" w:firstColumn="1" w:lastColumn="0" w:oddVBand="0" w:evenVBand="0" w:oddHBand="0" w:evenHBand="0" w:firstRowFirstColumn="0" w:firstRowLastColumn="0" w:lastRowFirstColumn="0" w:lastRowLastColumn="0"/>
            <w:tcW w:w="495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860" w:type="dxa"/>
          </w:tcPr>
          <w:p w:rsidR="00AA0FC8" w:rsidRDefault="00974EEA"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20100 mg/l/4h (External </w:t>
            </w:r>
            <w:proofErr w:type="spellStart"/>
            <w:r>
              <w:rPr>
                <w:sz w:val="18"/>
                <w:szCs w:val="18"/>
              </w:rPr>
              <w:t>SDS</w:t>
            </w:r>
            <w:proofErr w:type="spellEnd"/>
            <w:r w:rsidR="00AA0FC8">
              <w:rPr>
                <w:sz w:val="18"/>
                <w:szCs w:val="18"/>
              </w:rPr>
              <w:t>)</w:t>
            </w:r>
          </w:p>
        </w:tc>
      </w:tr>
      <w:tr w:rsidR="00974EEA" w:rsidRPr="00E25599" w:rsidTr="0067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FFFF00"/>
          </w:tcPr>
          <w:p w:rsidR="00974EEA" w:rsidRPr="00677CB4" w:rsidRDefault="00677CB4" w:rsidP="004C4DC3">
            <w:pPr>
              <w:pStyle w:val="ListParagraph"/>
              <w:tabs>
                <w:tab w:val="left" w:pos="360"/>
              </w:tabs>
              <w:ind w:left="0"/>
              <w:rPr>
                <w:sz w:val="18"/>
                <w:szCs w:val="18"/>
                <w:lang w:val="es-US"/>
              </w:rPr>
            </w:pPr>
            <w:proofErr w:type="spellStart"/>
            <w:r w:rsidRPr="00677CB4">
              <w:rPr>
                <w:sz w:val="18"/>
                <w:szCs w:val="18"/>
                <w:lang w:val="es-US"/>
              </w:rPr>
              <w:t>Boron</w:t>
            </w:r>
            <w:proofErr w:type="spellEnd"/>
            <w:r w:rsidRPr="00677CB4">
              <w:rPr>
                <w:sz w:val="18"/>
                <w:szCs w:val="18"/>
                <w:lang w:val="es-US"/>
              </w:rPr>
              <w:t xml:space="preserve">, </w:t>
            </w:r>
            <w:proofErr w:type="spellStart"/>
            <w:r w:rsidRPr="00677CB4">
              <w:rPr>
                <w:sz w:val="18"/>
                <w:szCs w:val="18"/>
                <w:lang w:val="es-US"/>
              </w:rPr>
              <w:t>Trifluoro</w:t>
            </w:r>
            <w:proofErr w:type="spellEnd"/>
            <w:r w:rsidRPr="00677CB4">
              <w:rPr>
                <w:sz w:val="18"/>
                <w:szCs w:val="18"/>
                <w:lang w:val="es-US"/>
              </w:rPr>
              <w:t xml:space="preserve"> (</w:t>
            </w:r>
            <w:proofErr w:type="spellStart"/>
            <w:r w:rsidRPr="00677CB4">
              <w:rPr>
                <w:sz w:val="18"/>
                <w:szCs w:val="18"/>
                <w:lang w:val="es-US"/>
              </w:rPr>
              <w:t>Tetrahydrofurane</w:t>
            </w:r>
            <w:proofErr w:type="spellEnd"/>
            <w:r w:rsidRPr="00677CB4">
              <w:rPr>
                <w:sz w:val="18"/>
                <w:szCs w:val="18"/>
                <w:lang w:val="es-US"/>
              </w:rPr>
              <w:t xml:space="preserve">) </w:t>
            </w:r>
            <w:proofErr w:type="spellStart"/>
            <w:r w:rsidRPr="00677CB4">
              <w:rPr>
                <w:sz w:val="18"/>
                <w:szCs w:val="18"/>
                <w:lang w:val="es-US"/>
              </w:rPr>
              <w:t>Polymer</w:t>
            </w:r>
            <w:proofErr w:type="spellEnd"/>
            <w:r w:rsidRPr="00677CB4">
              <w:rPr>
                <w:sz w:val="18"/>
                <w:szCs w:val="18"/>
                <w:lang w:val="es-US"/>
              </w:rPr>
              <w:t xml:space="preserve"> CAS: 753501-40-5</w:t>
            </w:r>
          </w:p>
        </w:tc>
        <w:tc>
          <w:tcPr>
            <w:tcW w:w="4860" w:type="dxa"/>
            <w:shd w:val="clear" w:color="auto" w:fill="FFFF00"/>
          </w:tcPr>
          <w:p w:rsidR="00974EEA" w:rsidRPr="00677CB4" w:rsidRDefault="00974EEA"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US"/>
              </w:rPr>
            </w:pPr>
          </w:p>
        </w:tc>
      </w:tr>
      <w:tr w:rsidR="00974EEA" w:rsidRPr="00677CB4" w:rsidTr="00677CB4">
        <w:tc>
          <w:tcPr>
            <w:cnfStyle w:val="001000000000" w:firstRow="0" w:lastRow="0" w:firstColumn="1" w:lastColumn="0" w:oddVBand="0" w:evenVBand="0" w:oddHBand="0" w:evenHBand="0" w:firstRowFirstColumn="0" w:firstRowLastColumn="0" w:lastRowFirstColumn="0" w:lastRowLastColumn="0"/>
            <w:tcW w:w="4950" w:type="dxa"/>
          </w:tcPr>
          <w:p w:rsidR="00974EEA" w:rsidRPr="00677CB4" w:rsidRDefault="00677CB4" w:rsidP="004C4DC3">
            <w:pPr>
              <w:pStyle w:val="ListParagraph"/>
              <w:tabs>
                <w:tab w:val="left" w:pos="360"/>
              </w:tabs>
              <w:ind w:left="0"/>
              <w:rPr>
                <w:b w:val="0"/>
                <w:sz w:val="18"/>
                <w:szCs w:val="18"/>
                <w:lang w:val="es-US"/>
              </w:rPr>
            </w:pPr>
            <w:r>
              <w:rPr>
                <w:b w:val="0"/>
                <w:sz w:val="18"/>
                <w:szCs w:val="18"/>
                <w:lang w:val="es-US"/>
              </w:rPr>
              <w:t>LD50 Oral (</w:t>
            </w:r>
            <w:proofErr w:type="spellStart"/>
            <w:r>
              <w:rPr>
                <w:b w:val="0"/>
                <w:sz w:val="18"/>
                <w:szCs w:val="18"/>
                <w:lang w:val="es-US"/>
              </w:rPr>
              <w:t>Rat</w:t>
            </w:r>
            <w:proofErr w:type="spellEnd"/>
            <w:r>
              <w:rPr>
                <w:b w:val="0"/>
                <w:sz w:val="18"/>
                <w:szCs w:val="18"/>
                <w:lang w:val="es-US"/>
              </w:rPr>
              <w:t>)</w:t>
            </w:r>
          </w:p>
        </w:tc>
        <w:tc>
          <w:tcPr>
            <w:tcW w:w="4860" w:type="dxa"/>
          </w:tcPr>
          <w:p w:rsidR="00974EEA" w:rsidRPr="00677CB4" w:rsidRDefault="00677CB4"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US"/>
              </w:rPr>
            </w:pPr>
            <w:r>
              <w:rPr>
                <w:sz w:val="18"/>
                <w:szCs w:val="18"/>
                <w:lang w:val="es-US"/>
              </w:rPr>
              <w:t>&gt;2000 mg/kg (</w:t>
            </w:r>
            <w:proofErr w:type="spellStart"/>
            <w:r>
              <w:rPr>
                <w:sz w:val="18"/>
                <w:szCs w:val="18"/>
                <w:lang w:val="es-US"/>
              </w:rPr>
              <w:t>External</w:t>
            </w:r>
            <w:proofErr w:type="spellEnd"/>
            <w:r>
              <w:rPr>
                <w:sz w:val="18"/>
                <w:szCs w:val="18"/>
                <w:lang w:val="es-US"/>
              </w:rPr>
              <w:t xml:space="preserve"> </w:t>
            </w:r>
            <w:proofErr w:type="spellStart"/>
            <w:r>
              <w:rPr>
                <w:sz w:val="18"/>
                <w:szCs w:val="18"/>
                <w:lang w:val="es-US"/>
              </w:rPr>
              <w:t>SDS</w:t>
            </w:r>
            <w:proofErr w:type="spellEnd"/>
            <w:r>
              <w:rPr>
                <w:sz w:val="18"/>
                <w:szCs w:val="18"/>
                <w:lang w:val="es-US"/>
              </w:rPr>
              <w:t>)</w:t>
            </w:r>
          </w:p>
        </w:tc>
      </w:tr>
    </w:tbl>
    <w:p w:rsidR="00381522" w:rsidRDefault="00381522" w:rsidP="00B25E83">
      <w:pPr>
        <w:pStyle w:val="ListParagraph"/>
        <w:tabs>
          <w:tab w:val="left" w:pos="360"/>
        </w:tabs>
        <w:ind w:left="360"/>
        <w:rPr>
          <w:b/>
          <w:sz w:val="20"/>
          <w:szCs w:val="20"/>
        </w:rPr>
      </w:pPr>
    </w:p>
    <w:p w:rsidR="0021698D" w:rsidRPr="0049315D" w:rsidRDefault="0021698D" w:rsidP="00B25E83">
      <w:pPr>
        <w:pStyle w:val="ListParagraph"/>
        <w:tabs>
          <w:tab w:val="left" w:pos="360"/>
        </w:tabs>
        <w:ind w:left="360"/>
        <w:rPr>
          <w:sz w:val="18"/>
          <w:szCs w:val="18"/>
        </w:rPr>
      </w:pPr>
      <w:r w:rsidRPr="0049315D">
        <w:rPr>
          <w:b/>
          <w:sz w:val="18"/>
          <w:szCs w:val="18"/>
        </w:rPr>
        <w:t>Routes of Exposure</w:t>
      </w:r>
      <w:r w:rsidRPr="0049315D">
        <w:rPr>
          <w:b/>
          <w:sz w:val="18"/>
          <w:szCs w:val="18"/>
        </w:rPr>
        <w:tab/>
      </w:r>
      <w:r w:rsidRPr="0049315D">
        <w:rPr>
          <w:b/>
          <w:sz w:val="18"/>
          <w:szCs w:val="18"/>
        </w:rPr>
        <w:tab/>
      </w:r>
      <w:r w:rsidRPr="0049315D">
        <w:rPr>
          <w:b/>
          <w:sz w:val="18"/>
          <w:szCs w:val="18"/>
        </w:rPr>
        <w:tab/>
        <w:t xml:space="preserve">: </w:t>
      </w:r>
      <w:r w:rsidRPr="0049315D">
        <w:rPr>
          <w:sz w:val="18"/>
          <w:szCs w:val="18"/>
        </w:rPr>
        <w:t>Eye contact, Ingestion, Skin Contact, Inhalation, Skin absorption</w:t>
      </w:r>
    </w:p>
    <w:p w:rsidR="0021698D" w:rsidRPr="0049315D" w:rsidRDefault="0021698D" w:rsidP="00B25E83">
      <w:pPr>
        <w:pStyle w:val="ListParagraph"/>
        <w:tabs>
          <w:tab w:val="left" w:pos="360"/>
        </w:tabs>
        <w:ind w:left="360"/>
        <w:rPr>
          <w:b/>
          <w:sz w:val="18"/>
          <w:szCs w:val="18"/>
        </w:rPr>
      </w:pPr>
      <w:r w:rsidRPr="0049315D">
        <w:rPr>
          <w:b/>
          <w:sz w:val="18"/>
          <w:szCs w:val="18"/>
        </w:rPr>
        <w:t>Delayed &amp; Immediate Effects</w:t>
      </w:r>
      <w:r w:rsidRPr="0049315D">
        <w:rPr>
          <w:b/>
          <w:sz w:val="18"/>
          <w:szCs w:val="18"/>
        </w:rPr>
        <w:tab/>
      </w:r>
      <w:r w:rsidRPr="0049315D">
        <w:rPr>
          <w:b/>
          <w:sz w:val="18"/>
          <w:szCs w:val="18"/>
        </w:rPr>
        <w:tab/>
      </w:r>
      <w:r w:rsidRPr="0049315D">
        <w:rPr>
          <w:sz w:val="18"/>
          <w:szCs w:val="18"/>
        </w:rPr>
        <w:t>: See section 4.2 (also includes Chronic Effects from short and long term exposure)</w:t>
      </w:r>
    </w:p>
    <w:p w:rsidR="00B25E83" w:rsidRPr="0049315D" w:rsidRDefault="008C6B50" w:rsidP="00B25E83">
      <w:pPr>
        <w:pStyle w:val="ListParagraph"/>
        <w:tabs>
          <w:tab w:val="left" w:pos="360"/>
        </w:tabs>
        <w:ind w:left="360"/>
        <w:rPr>
          <w:sz w:val="18"/>
          <w:szCs w:val="18"/>
        </w:rPr>
      </w:pPr>
      <w:r w:rsidRPr="0049315D">
        <w:rPr>
          <w:b/>
          <w:sz w:val="18"/>
          <w:szCs w:val="18"/>
        </w:rPr>
        <w:t>Skin Corrosion / Irritation</w:t>
      </w:r>
      <w:r w:rsidRPr="0049315D">
        <w:rPr>
          <w:b/>
          <w:sz w:val="18"/>
          <w:szCs w:val="18"/>
        </w:rPr>
        <w:tab/>
      </w:r>
      <w:r w:rsidRPr="0049315D">
        <w:rPr>
          <w:b/>
          <w:sz w:val="18"/>
          <w:szCs w:val="18"/>
        </w:rPr>
        <w:tab/>
      </w:r>
      <w:r w:rsidR="00F076B5" w:rsidRPr="0049315D">
        <w:rPr>
          <w:b/>
          <w:sz w:val="18"/>
          <w:szCs w:val="18"/>
        </w:rPr>
        <w:t>:</w:t>
      </w:r>
      <w:r w:rsidR="0021698D" w:rsidRPr="0049315D">
        <w:rPr>
          <w:sz w:val="18"/>
          <w:szCs w:val="18"/>
        </w:rPr>
        <w:t xml:space="preserve"> Causes skin irritation </w:t>
      </w:r>
    </w:p>
    <w:p w:rsidR="00B25E83" w:rsidRPr="0049315D" w:rsidRDefault="008C6B50" w:rsidP="00CF629B">
      <w:pPr>
        <w:pStyle w:val="ListParagraph"/>
        <w:tabs>
          <w:tab w:val="left" w:pos="360"/>
        </w:tabs>
        <w:ind w:left="3600" w:hanging="3240"/>
        <w:rPr>
          <w:sz w:val="18"/>
          <w:szCs w:val="18"/>
        </w:rPr>
      </w:pPr>
      <w:r w:rsidRPr="0049315D">
        <w:rPr>
          <w:b/>
          <w:sz w:val="18"/>
          <w:szCs w:val="18"/>
        </w:rPr>
        <w:t>Eye Damage / Irritation</w:t>
      </w:r>
      <w:r w:rsidR="00CF629B" w:rsidRPr="0049315D">
        <w:rPr>
          <w:b/>
          <w:sz w:val="18"/>
          <w:szCs w:val="18"/>
        </w:rPr>
        <w:t xml:space="preserve">    </w:t>
      </w:r>
      <w:r w:rsidRPr="0049315D">
        <w:rPr>
          <w:b/>
          <w:sz w:val="18"/>
          <w:szCs w:val="18"/>
        </w:rPr>
        <w:tab/>
        <w:t>:</w:t>
      </w:r>
      <w:r w:rsidRPr="0049315D">
        <w:rPr>
          <w:sz w:val="18"/>
          <w:szCs w:val="18"/>
        </w:rPr>
        <w:t xml:space="preserve"> </w:t>
      </w:r>
      <w:r w:rsidR="0021698D" w:rsidRPr="0049315D">
        <w:rPr>
          <w:sz w:val="18"/>
          <w:szCs w:val="18"/>
        </w:rPr>
        <w:t>Causes serious eye irritation</w:t>
      </w:r>
    </w:p>
    <w:p w:rsidR="008C6B50" w:rsidRPr="0049315D" w:rsidRDefault="008C6B50" w:rsidP="008C6B50">
      <w:pPr>
        <w:pStyle w:val="ListParagraph"/>
        <w:tabs>
          <w:tab w:val="left" w:pos="360"/>
        </w:tabs>
        <w:ind w:left="3600" w:hanging="3240"/>
        <w:rPr>
          <w:b/>
          <w:sz w:val="18"/>
          <w:szCs w:val="18"/>
        </w:rPr>
      </w:pPr>
      <w:r w:rsidRPr="0049315D">
        <w:rPr>
          <w:b/>
          <w:sz w:val="18"/>
          <w:szCs w:val="18"/>
        </w:rPr>
        <w:t>Respiratory / Skin Sensitization</w:t>
      </w:r>
      <w:r w:rsidRPr="0049315D">
        <w:rPr>
          <w:b/>
          <w:sz w:val="18"/>
          <w:szCs w:val="18"/>
        </w:rPr>
        <w:tab/>
        <w:t xml:space="preserve">: </w:t>
      </w:r>
      <w:r w:rsidR="00677CB4" w:rsidRPr="0049315D">
        <w:rPr>
          <w:sz w:val="18"/>
          <w:szCs w:val="18"/>
        </w:rPr>
        <w:t xml:space="preserve">May cause </w:t>
      </w:r>
      <w:r w:rsidR="00971B8D" w:rsidRPr="0049315D">
        <w:rPr>
          <w:sz w:val="18"/>
          <w:szCs w:val="18"/>
        </w:rPr>
        <w:t>an allergic skin reaction</w:t>
      </w:r>
    </w:p>
    <w:p w:rsidR="008C6B50" w:rsidRPr="0049315D" w:rsidRDefault="008C6B50" w:rsidP="00F076B5">
      <w:pPr>
        <w:pStyle w:val="ListParagraph"/>
        <w:tabs>
          <w:tab w:val="left" w:pos="720"/>
        </w:tabs>
        <w:ind w:hanging="360"/>
        <w:jc w:val="both"/>
        <w:rPr>
          <w:sz w:val="18"/>
          <w:szCs w:val="18"/>
        </w:rPr>
      </w:pPr>
      <w:r w:rsidRPr="0049315D">
        <w:rPr>
          <w:b/>
          <w:sz w:val="18"/>
          <w:szCs w:val="18"/>
        </w:rPr>
        <w:t>Germ Cell Mutagenicity</w:t>
      </w:r>
      <w:r w:rsidRPr="0049315D">
        <w:rPr>
          <w:b/>
          <w:sz w:val="18"/>
          <w:szCs w:val="18"/>
        </w:rPr>
        <w:tab/>
      </w:r>
      <w:r w:rsidRPr="0049315D">
        <w:rPr>
          <w:b/>
          <w:sz w:val="18"/>
          <w:szCs w:val="18"/>
        </w:rPr>
        <w:tab/>
      </w:r>
      <w:r w:rsidR="0049315D">
        <w:rPr>
          <w:b/>
          <w:sz w:val="18"/>
          <w:szCs w:val="18"/>
        </w:rPr>
        <w:tab/>
      </w:r>
      <w:r w:rsidRPr="0049315D">
        <w:rPr>
          <w:b/>
          <w:sz w:val="18"/>
          <w:szCs w:val="18"/>
        </w:rPr>
        <w:t>:</w:t>
      </w:r>
      <w:r w:rsidRPr="0049315D">
        <w:rPr>
          <w:sz w:val="18"/>
          <w:szCs w:val="18"/>
        </w:rPr>
        <w:t xml:space="preserve"> </w:t>
      </w:r>
      <w:r w:rsidR="0021698D" w:rsidRPr="0049315D">
        <w:rPr>
          <w:sz w:val="18"/>
          <w:szCs w:val="18"/>
        </w:rPr>
        <w:t>Not Classified</w:t>
      </w:r>
    </w:p>
    <w:p w:rsidR="008C6B50" w:rsidRPr="0049315D" w:rsidRDefault="008C6B50" w:rsidP="00F076B5">
      <w:pPr>
        <w:pStyle w:val="ListParagraph"/>
        <w:tabs>
          <w:tab w:val="left" w:pos="720"/>
        </w:tabs>
        <w:ind w:hanging="360"/>
        <w:jc w:val="both"/>
        <w:rPr>
          <w:sz w:val="18"/>
          <w:szCs w:val="18"/>
        </w:rPr>
      </w:pPr>
      <w:r w:rsidRPr="0049315D">
        <w:rPr>
          <w:b/>
          <w:sz w:val="18"/>
          <w:szCs w:val="18"/>
        </w:rPr>
        <w:t>Reproductive Toxicity</w:t>
      </w:r>
      <w:r w:rsidRPr="0049315D">
        <w:rPr>
          <w:b/>
          <w:sz w:val="18"/>
          <w:szCs w:val="18"/>
        </w:rPr>
        <w:tab/>
      </w:r>
      <w:r w:rsidRPr="0049315D">
        <w:rPr>
          <w:b/>
          <w:sz w:val="18"/>
          <w:szCs w:val="18"/>
        </w:rPr>
        <w:tab/>
      </w:r>
      <w:r w:rsidR="0049315D">
        <w:rPr>
          <w:b/>
          <w:sz w:val="18"/>
          <w:szCs w:val="18"/>
        </w:rPr>
        <w:tab/>
      </w:r>
      <w:r w:rsidRPr="0049315D">
        <w:rPr>
          <w:b/>
          <w:sz w:val="18"/>
          <w:szCs w:val="18"/>
        </w:rPr>
        <w:t xml:space="preserve">: </w:t>
      </w:r>
      <w:r w:rsidR="0021698D" w:rsidRPr="0049315D">
        <w:rPr>
          <w:sz w:val="18"/>
          <w:szCs w:val="18"/>
        </w:rPr>
        <w:t>Suspected of damaging fertility or the unborn child</w:t>
      </w:r>
    </w:p>
    <w:p w:rsidR="008C6B50" w:rsidRPr="0049315D" w:rsidRDefault="008C6B50" w:rsidP="00F076B5">
      <w:pPr>
        <w:pStyle w:val="ListParagraph"/>
        <w:tabs>
          <w:tab w:val="left" w:pos="720"/>
        </w:tabs>
        <w:ind w:hanging="360"/>
        <w:jc w:val="both"/>
        <w:rPr>
          <w:sz w:val="18"/>
          <w:szCs w:val="18"/>
        </w:rPr>
      </w:pPr>
      <w:proofErr w:type="spellStart"/>
      <w:r w:rsidRPr="0049315D">
        <w:rPr>
          <w:b/>
          <w:sz w:val="18"/>
          <w:szCs w:val="18"/>
        </w:rPr>
        <w:t>STOT</w:t>
      </w:r>
      <w:proofErr w:type="spellEnd"/>
      <w:r w:rsidRPr="0049315D">
        <w:rPr>
          <w:b/>
          <w:sz w:val="18"/>
          <w:szCs w:val="18"/>
        </w:rPr>
        <w:t xml:space="preserve"> – Single Exposure</w:t>
      </w:r>
      <w:r w:rsidRPr="0049315D">
        <w:rPr>
          <w:b/>
          <w:sz w:val="18"/>
          <w:szCs w:val="18"/>
        </w:rPr>
        <w:tab/>
      </w:r>
      <w:r w:rsidRPr="0049315D">
        <w:rPr>
          <w:b/>
          <w:sz w:val="18"/>
          <w:szCs w:val="18"/>
        </w:rPr>
        <w:tab/>
      </w:r>
      <w:r w:rsidR="0049315D">
        <w:rPr>
          <w:b/>
          <w:sz w:val="18"/>
          <w:szCs w:val="18"/>
        </w:rPr>
        <w:tab/>
      </w:r>
      <w:r w:rsidRPr="0049315D">
        <w:rPr>
          <w:b/>
          <w:sz w:val="18"/>
          <w:szCs w:val="18"/>
        </w:rPr>
        <w:t>:</w:t>
      </w:r>
      <w:r w:rsidR="007D0A09" w:rsidRPr="0049315D">
        <w:rPr>
          <w:sz w:val="18"/>
          <w:szCs w:val="18"/>
        </w:rPr>
        <w:t xml:space="preserve"> </w:t>
      </w:r>
      <w:r w:rsidR="0021698D" w:rsidRPr="0049315D">
        <w:rPr>
          <w:sz w:val="18"/>
          <w:szCs w:val="18"/>
        </w:rPr>
        <w:t>May cause drowsiness or dizziness</w:t>
      </w:r>
    </w:p>
    <w:p w:rsidR="008C6B50" w:rsidRPr="0049315D" w:rsidRDefault="008C6B50" w:rsidP="00F076B5">
      <w:pPr>
        <w:pStyle w:val="ListParagraph"/>
        <w:tabs>
          <w:tab w:val="left" w:pos="720"/>
        </w:tabs>
        <w:ind w:hanging="360"/>
        <w:jc w:val="both"/>
        <w:rPr>
          <w:sz w:val="18"/>
          <w:szCs w:val="18"/>
        </w:rPr>
      </w:pPr>
      <w:proofErr w:type="spellStart"/>
      <w:r w:rsidRPr="0049315D">
        <w:rPr>
          <w:b/>
          <w:sz w:val="18"/>
          <w:szCs w:val="18"/>
        </w:rPr>
        <w:t>STOT</w:t>
      </w:r>
      <w:proofErr w:type="spellEnd"/>
      <w:r w:rsidRPr="0049315D">
        <w:rPr>
          <w:b/>
          <w:sz w:val="18"/>
          <w:szCs w:val="18"/>
        </w:rPr>
        <w:t xml:space="preserve"> – Repeated Exposure</w:t>
      </w:r>
      <w:r w:rsidRPr="0049315D">
        <w:rPr>
          <w:b/>
          <w:sz w:val="18"/>
          <w:szCs w:val="18"/>
        </w:rPr>
        <w:tab/>
      </w:r>
      <w:r w:rsidRPr="0049315D">
        <w:rPr>
          <w:b/>
          <w:sz w:val="18"/>
          <w:szCs w:val="18"/>
        </w:rPr>
        <w:tab/>
        <w:t>:</w:t>
      </w:r>
      <w:r w:rsidRPr="0049315D">
        <w:rPr>
          <w:sz w:val="18"/>
          <w:szCs w:val="18"/>
        </w:rPr>
        <w:t xml:space="preserve"> </w:t>
      </w:r>
      <w:r w:rsidR="0021698D" w:rsidRPr="0049315D">
        <w:rPr>
          <w:sz w:val="18"/>
          <w:szCs w:val="18"/>
        </w:rPr>
        <w:t xml:space="preserve">May cause </w:t>
      </w:r>
      <w:r w:rsidR="00841477" w:rsidRPr="0049315D">
        <w:rPr>
          <w:sz w:val="18"/>
          <w:szCs w:val="18"/>
        </w:rPr>
        <w:t>damage to organs through prolonged or repeated exposure</w:t>
      </w:r>
    </w:p>
    <w:p w:rsidR="008C6B50" w:rsidRPr="0049315D" w:rsidRDefault="008C6B50" w:rsidP="00F076B5">
      <w:pPr>
        <w:pStyle w:val="ListParagraph"/>
        <w:tabs>
          <w:tab w:val="left" w:pos="720"/>
        </w:tabs>
        <w:ind w:hanging="360"/>
        <w:jc w:val="both"/>
        <w:rPr>
          <w:sz w:val="18"/>
          <w:szCs w:val="18"/>
        </w:rPr>
      </w:pPr>
      <w:r w:rsidRPr="0049315D">
        <w:rPr>
          <w:b/>
          <w:sz w:val="18"/>
          <w:szCs w:val="18"/>
        </w:rPr>
        <w:t>Aspiration Hazard</w:t>
      </w:r>
      <w:r w:rsidRPr="0049315D">
        <w:rPr>
          <w:b/>
          <w:sz w:val="18"/>
          <w:szCs w:val="18"/>
        </w:rPr>
        <w:tab/>
      </w:r>
      <w:r w:rsidRPr="0049315D">
        <w:rPr>
          <w:b/>
          <w:sz w:val="18"/>
          <w:szCs w:val="18"/>
        </w:rPr>
        <w:tab/>
      </w:r>
      <w:r w:rsidRPr="0049315D">
        <w:rPr>
          <w:b/>
          <w:sz w:val="18"/>
          <w:szCs w:val="18"/>
        </w:rPr>
        <w:tab/>
        <w:t>:</w:t>
      </w:r>
      <w:r w:rsidR="00841477" w:rsidRPr="0049315D">
        <w:rPr>
          <w:sz w:val="18"/>
          <w:szCs w:val="18"/>
        </w:rPr>
        <w:t xml:space="preserve"> May be fatal if swallowed and enters airways</w:t>
      </w:r>
    </w:p>
    <w:p w:rsidR="00841477" w:rsidRPr="0049315D" w:rsidRDefault="00841477" w:rsidP="00F076B5">
      <w:pPr>
        <w:pStyle w:val="ListParagraph"/>
        <w:tabs>
          <w:tab w:val="left" w:pos="720"/>
        </w:tabs>
        <w:ind w:hanging="360"/>
        <w:jc w:val="both"/>
        <w:rPr>
          <w:sz w:val="18"/>
          <w:szCs w:val="18"/>
        </w:rPr>
      </w:pPr>
      <w:r w:rsidRPr="0049315D">
        <w:rPr>
          <w:b/>
          <w:sz w:val="18"/>
          <w:szCs w:val="18"/>
        </w:rPr>
        <w:t>Vaporizer</w:t>
      </w:r>
      <w:r w:rsidRPr="0049315D">
        <w:rPr>
          <w:b/>
          <w:sz w:val="18"/>
          <w:szCs w:val="18"/>
        </w:rPr>
        <w:tab/>
      </w:r>
      <w:r w:rsidRPr="0049315D">
        <w:rPr>
          <w:b/>
          <w:sz w:val="18"/>
          <w:szCs w:val="18"/>
        </w:rPr>
        <w:tab/>
      </w:r>
      <w:r w:rsidRPr="0049315D">
        <w:rPr>
          <w:b/>
          <w:sz w:val="18"/>
          <w:szCs w:val="18"/>
        </w:rPr>
        <w:tab/>
      </w:r>
      <w:r w:rsidRPr="0049315D">
        <w:rPr>
          <w:b/>
          <w:sz w:val="18"/>
          <w:szCs w:val="18"/>
        </w:rPr>
        <w:tab/>
        <w:t>:</w:t>
      </w:r>
      <w:r w:rsidRPr="0049315D">
        <w:rPr>
          <w:sz w:val="18"/>
          <w:szCs w:val="18"/>
        </w:rPr>
        <w:t xml:space="preserve"> Aerosol</w:t>
      </w:r>
    </w:p>
    <w:p w:rsidR="0049315D" w:rsidRDefault="00255FDD" w:rsidP="0049315D">
      <w:pPr>
        <w:pStyle w:val="ListParagraph"/>
        <w:tabs>
          <w:tab w:val="left" w:pos="720"/>
        </w:tabs>
        <w:ind w:left="2880" w:hanging="2520"/>
        <w:jc w:val="both"/>
        <w:rPr>
          <w:sz w:val="18"/>
          <w:szCs w:val="18"/>
        </w:rPr>
      </w:pPr>
      <w:r w:rsidRPr="0049315D">
        <w:rPr>
          <w:b/>
          <w:sz w:val="18"/>
          <w:szCs w:val="18"/>
        </w:rPr>
        <w:t>Carcinogen Data</w:t>
      </w:r>
      <w:r w:rsidRPr="0049315D">
        <w:rPr>
          <w:b/>
          <w:sz w:val="18"/>
          <w:szCs w:val="18"/>
        </w:rPr>
        <w:tab/>
      </w:r>
      <w:r w:rsidRPr="0049315D">
        <w:rPr>
          <w:b/>
          <w:sz w:val="18"/>
          <w:szCs w:val="18"/>
        </w:rPr>
        <w:tab/>
      </w:r>
      <w:r w:rsidR="00841477" w:rsidRPr="0049315D">
        <w:rPr>
          <w:b/>
          <w:sz w:val="18"/>
          <w:szCs w:val="18"/>
        </w:rPr>
        <w:t>:</w:t>
      </w:r>
      <w:r w:rsidR="00841477" w:rsidRPr="0049315D">
        <w:rPr>
          <w:sz w:val="18"/>
          <w:szCs w:val="18"/>
        </w:rPr>
        <w:t xml:space="preserve"> None of the ingredients i</w:t>
      </w:r>
      <w:r w:rsidRPr="0049315D">
        <w:rPr>
          <w:sz w:val="18"/>
          <w:szCs w:val="18"/>
        </w:rPr>
        <w:t xml:space="preserve">n the product are listed with OSHA, </w:t>
      </w:r>
      <w:proofErr w:type="spellStart"/>
      <w:r w:rsidRPr="0049315D">
        <w:rPr>
          <w:sz w:val="18"/>
          <w:szCs w:val="18"/>
        </w:rPr>
        <w:t>IARC</w:t>
      </w:r>
      <w:proofErr w:type="spellEnd"/>
      <w:r w:rsidRPr="0049315D">
        <w:rPr>
          <w:sz w:val="18"/>
          <w:szCs w:val="18"/>
        </w:rPr>
        <w:t xml:space="preserve">, </w:t>
      </w:r>
      <w:proofErr w:type="spellStart"/>
      <w:r w:rsidR="00841477" w:rsidRPr="0049315D">
        <w:rPr>
          <w:sz w:val="18"/>
          <w:szCs w:val="18"/>
        </w:rPr>
        <w:t>NTP</w:t>
      </w:r>
      <w:proofErr w:type="spellEnd"/>
      <w:r w:rsidR="00841477" w:rsidRPr="0049315D">
        <w:rPr>
          <w:sz w:val="18"/>
          <w:szCs w:val="18"/>
        </w:rPr>
        <w:t xml:space="preserve"> </w:t>
      </w:r>
      <w:r w:rsidRPr="0049315D">
        <w:rPr>
          <w:sz w:val="18"/>
          <w:szCs w:val="18"/>
        </w:rPr>
        <w:t xml:space="preserve">or </w:t>
      </w:r>
      <w:proofErr w:type="spellStart"/>
      <w:r w:rsidRPr="0049315D">
        <w:rPr>
          <w:sz w:val="18"/>
          <w:szCs w:val="18"/>
        </w:rPr>
        <w:t>ACGIH</w:t>
      </w:r>
      <w:proofErr w:type="spellEnd"/>
      <w:r w:rsidRPr="0049315D">
        <w:rPr>
          <w:sz w:val="18"/>
          <w:szCs w:val="18"/>
        </w:rPr>
        <w:t xml:space="preserve">   </w:t>
      </w:r>
      <w:r w:rsidR="00841477" w:rsidRPr="0049315D">
        <w:rPr>
          <w:sz w:val="18"/>
          <w:szCs w:val="18"/>
        </w:rPr>
        <w:t xml:space="preserve">as </w:t>
      </w:r>
      <w:r w:rsidR="008D75B5">
        <w:rPr>
          <w:sz w:val="18"/>
          <w:szCs w:val="18"/>
        </w:rPr>
        <w:t xml:space="preserve">                            </w:t>
      </w:r>
      <w:r w:rsidR="00841477" w:rsidRPr="0049315D">
        <w:rPr>
          <w:sz w:val="18"/>
          <w:szCs w:val="18"/>
        </w:rPr>
        <w:t>being suspected or known carcinogen in a concentration greater than 0.1% by weight.</w:t>
      </w:r>
    </w:p>
    <w:p w:rsidR="00B25E83" w:rsidRPr="0049315D" w:rsidRDefault="00B25E83" w:rsidP="0049315D">
      <w:pPr>
        <w:pStyle w:val="ListParagraph"/>
        <w:tabs>
          <w:tab w:val="left" w:pos="720"/>
        </w:tabs>
        <w:ind w:left="2880" w:hanging="2520"/>
        <w:jc w:val="both"/>
        <w:rPr>
          <w:sz w:val="18"/>
          <w:szCs w:val="18"/>
        </w:rPr>
      </w:pPr>
      <w:r>
        <w:rPr>
          <w:noProof/>
        </w:rPr>
        <w:lastRenderedPageBreak/>
        <mc:AlternateContent>
          <mc:Choice Requires="wps">
            <w:drawing>
              <wp:anchor distT="0" distB="0" distL="114300" distR="114300" simplePos="0" relativeHeight="251661824" behindDoc="0" locked="0" layoutInCell="0" allowOverlap="1" wp14:anchorId="3BABF77C" wp14:editId="4F422889">
                <wp:simplePos x="0" y="0"/>
                <wp:positionH relativeFrom="column">
                  <wp:posOffset>52388</wp:posOffset>
                </wp:positionH>
                <wp:positionV relativeFrom="paragraph">
                  <wp:posOffset>92075</wp:posOffset>
                </wp:positionV>
                <wp:extent cx="63674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2" cy="352425"/>
                        </a:xfrm>
                        <a:prstGeom prst="rect">
                          <a:avLst/>
                        </a:prstGeom>
                        <a:solidFill>
                          <a:srgbClr val="FFFFFF"/>
                        </a:solidFill>
                        <a:ln w="38100" cmpd="dbl">
                          <a:solidFill>
                            <a:srgbClr val="000000"/>
                          </a:solidFill>
                          <a:miter lim="800000"/>
                          <a:headEnd/>
                          <a:tailEnd/>
                        </a:ln>
                      </wps:spPr>
                      <wps:txbx>
                        <w:txbxContent>
                          <w:p w:rsidR="0049315D" w:rsidRDefault="0049315D" w:rsidP="00B25E83">
                            <w:pPr>
                              <w:rPr>
                                <w:sz w:val="32"/>
                              </w:rPr>
                            </w:pPr>
                            <w:r>
                              <w:rPr>
                                <w:b/>
                                <w:bCs/>
                                <w:sz w:val="24"/>
                              </w:rPr>
                              <w:t>12. ECOLOGICAL INFORMATION</w:t>
                            </w:r>
                          </w:p>
                          <w:p w:rsidR="0049315D" w:rsidRDefault="0049315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F77C" id="Text Box 26" o:spid="_x0000_s1039" type="#_x0000_t202" style="position:absolute;left:0;text-align:left;margin-left:4.15pt;margin-top:7.25pt;width:501.3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NNgIAAGYEAAAOAAAAZHJzL2Uyb0RvYy54bWysVNuO2yAQfa/Uf0C8N3acy6Z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" o:allowincell="f" strokeweight="3pt">
                <v:stroke linestyle="thinThin"/>
                <v:textbox>
                  <w:txbxContent>
                    <w:p w:rsidR="0049315D" w:rsidRDefault="0049315D" w:rsidP="00B25E83">
                      <w:pPr>
                        <w:rPr>
                          <w:sz w:val="32"/>
                        </w:rPr>
                      </w:pPr>
                      <w:r>
                        <w:rPr>
                          <w:b/>
                          <w:bCs/>
                          <w:sz w:val="24"/>
                        </w:rPr>
                        <w:t>12. ECOLOGICAL INFORMATION</w:t>
                      </w:r>
                    </w:p>
                    <w:p w:rsidR="0049315D" w:rsidRDefault="0049315D"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rPr>
          <w:b/>
        </w:rPr>
      </w:pPr>
      <w:r>
        <w:rPr>
          <w:b/>
        </w:rPr>
        <w:t xml:space="preserve">12.1 </w:t>
      </w:r>
      <w:proofErr w:type="spellStart"/>
      <w:r w:rsidR="007E7379" w:rsidRPr="0049315D">
        <w:rPr>
          <w:b/>
          <w:sz w:val="20"/>
          <w:szCs w:val="20"/>
        </w:rPr>
        <w:t>ECOTOXICITY</w:t>
      </w:r>
      <w:proofErr w:type="spellEnd"/>
      <w:r w:rsidR="007E7379" w:rsidRPr="0049315D">
        <w:rPr>
          <w:b/>
          <w:sz w:val="20"/>
          <w:szCs w:val="20"/>
        </w:rPr>
        <w:t xml:space="preserve"> AND ECOLOGICAL PROPERTIES</w:t>
      </w:r>
    </w:p>
    <w:p w:rsidR="00841477" w:rsidRDefault="00841477" w:rsidP="00B25E83">
      <w:pPr>
        <w:pStyle w:val="ListParagraph"/>
        <w:tabs>
          <w:tab w:val="left" w:pos="360"/>
        </w:tabs>
        <w:ind w:left="360"/>
        <w:rPr>
          <w:b/>
        </w:rPr>
      </w:pPr>
    </w:p>
    <w:tbl>
      <w:tblPr>
        <w:tblStyle w:val="ListTable3-Accent5"/>
        <w:tblW w:w="0" w:type="auto"/>
        <w:tblInd w:w="175" w:type="dxa"/>
        <w:tblLook w:val="04A0" w:firstRow="1" w:lastRow="0" w:firstColumn="1" w:lastColumn="0" w:noHBand="0" w:noVBand="1"/>
      </w:tblPr>
      <w:tblGrid>
        <w:gridCol w:w="4320"/>
        <w:gridCol w:w="5490"/>
      </w:tblGrid>
      <w:tr w:rsidR="003A3221" w:rsidRPr="00A74EB4" w:rsidTr="007D6A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shd w:val="clear" w:color="auto" w:fill="FFFF00"/>
          </w:tcPr>
          <w:p w:rsidR="003A3221" w:rsidRPr="00841477" w:rsidRDefault="003A3221" w:rsidP="007D6A2E">
            <w:pPr>
              <w:pStyle w:val="ListParagraph"/>
              <w:tabs>
                <w:tab w:val="left" w:pos="360"/>
              </w:tabs>
              <w:ind w:left="0"/>
              <w:rPr>
                <w:rFonts w:cstheme="minorHAnsi"/>
                <w:color w:val="auto"/>
                <w:sz w:val="18"/>
                <w:szCs w:val="18"/>
              </w:rPr>
            </w:pPr>
            <w:r>
              <w:rPr>
                <w:rFonts w:cstheme="minorHAnsi"/>
                <w:color w:val="auto"/>
                <w:sz w:val="18"/>
                <w:szCs w:val="18"/>
              </w:rPr>
              <w:t>N-Butane  CAS: 106-97-8</w:t>
            </w:r>
          </w:p>
        </w:tc>
        <w:tc>
          <w:tcPr>
            <w:tcW w:w="5490" w:type="dxa"/>
            <w:shd w:val="clear" w:color="auto" w:fill="FFFF00"/>
          </w:tcPr>
          <w:p w:rsidR="003A3221" w:rsidRPr="00A74EB4" w:rsidRDefault="003A3221" w:rsidP="007D6A2E">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3A3221" w:rsidRPr="00A74EB4"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rFonts w:cstheme="minorHAnsi"/>
                <w:b w:val="0"/>
                <w:sz w:val="17"/>
                <w:szCs w:val="17"/>
              </w:rPr>
            </w:pPr>
            <w:r w:rsidRPr="0049315D">
              <w:rPr>
                <w:rFonts w:cstheme="minorHAnsi"/>
                <w:b w:val="0"/>
                <w:sz w:val="17"/>
                <w:szCs w:val="17"/>
              </w:rPr>
              <w:t xml:space="preserve">Persistence and </w:t>
            </w:r>
            <w:proofErr w:type="spellStart"/>
            <w:r w:rsidRPr="0049315D">
              <w:rPr>
                <w:rFonts w:cstheme="minorHAnsi"/>
                <w:b w:val="0"/>
                <w:sz w:val="17"/>
                <w:szCs w:val="17"/>
              </w:rPr>
              <w:t>Degradibility</w:t>
            </w:r>
            <w:proofErr w:type="spellEnd"/>
          </w:p>
        </w:tc>
        <w:tc>
          <w:tcPr>
            <w:tcW w:w="5490" w:type="dxa"/>
            <w:shd w:val="clear" w:color="auto" w:fill="FFFFFF" w:themeFill="background1"/>
          </w:tcPr>
          <w:p w:rsidR="003A3221" w:rsidRPr="0049315D"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Readily biodegradable in water</w:t>
            </w:r>
          </w:p>
        </w:tc>
      </w:tr>
      <w:tr w:rsidR="003A3221" w:rsidRPr="00A74EB4"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rFonts w:cstheme="minorHAnsi"/>
                <w:b w:val="0"/>
                <w:sz w:val="17"/>
                <w:szCs w:val="17"/>
              </w:rPr>
            </w:pPr>
            <w:proofErr w:type="spellStart"/>
            <w:r w:rsidRPr="0049315D">
              <w:rPr>
                <w:rFonts w:cstheme="minorHAnsi"/>
                <w:b w:val="0"/>
                <w:sz w:val="17"/>
                <w:szCs w:val="17"/>
              </w:rPr>
              <w:t>Bioconcentration</w:t>
            </w:r>
            <w:proofErr w:type="spellEnd"/>
            <w:r w:rsidRPr="0049315D">
              <w:rPr>
                <w:rFonts w:cstheme="minorHAnsi"/>
                <w:b w:val="0"/>
                <w:sz w:val="17"/>
                <w:szCs w:val="17"/>
              </w:rPr>
              <w:t xml:space="preserve"> Factor</w:t>
            </w:r>
          </w:p>
        </w:tc>
        <w:tc>
          <w:tcPr>
            <w:tcW w:w="5490" w:type="dxa"/>
            <w:shd w:val="clear" w:color="auto" w:fill="FFFFFF" w:themeFill="background1"/>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33.52</w:t>
            </w:r>
          </w:p>
        </w:tc>
      </w:tr>
      <w:tr w:rsidR="003A3221" w:rsidRPr="00A74EB4"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rFonts w:cstheme="minorHAnsi"/>
                <w:b w:val="0"/>
                <w:sz w:val="17"/>
                <w:szCs w:val="17"/>
              </w:rPr>
            </w:pPr>
            <w:r w:rsidRPr="0049315D">
              <w:rPr>
                <w:rFonts w:cstheme="minorHAnsi"/>
                <w:b w:val="0"/>
                <w:sz w:val="17"/>
                <w:szCs w:val="17"/>
              </w:rPr>
              <w:t>Log Pow</w:t>
            </w:r>
          </w:p>
        </w:tc>
        <w:tc>
          <w:tcPr>
            <w:tcW w:w="5490" w:type="dxa"/>
            <w:shd w:val="clear" w:color="auto" w:fill="FFFFFF" w:themeFill="background1"/>
          </w:tcPr>
          <w:p w:rsidR="003A3221" w:rsidRPr="0049315D"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2.89</w:t>
            </w:r>
          </w:p>
        </w:tc>
      </w:tr>
      <w:tr w:rsidR="003A3221" w:rsidRPr="00A74EB4"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rFonts w:cstheme="minorHAnsi"/>
                <w:b w:val="0"/>
                <w:sz w:val="17"/>
                <w:szCs w:val="17"/>
              </w:rPr>
            </w:pPr>
            <w:proofErr w:type="spellStart"/>
            <w:r w:rsidRPr="0049315D">
              <w:rPr>
                <w:rFonts w:cstheme="minorHAnsi"/>
                <w:b w:val="0"/>
                <w:sz w:val="17"/>
                <w:szCs w:val="17"/>
              </w:rPr>
              <w:t>Bioacculative</w:t>
            </w:r>
            <w:proofErr w:type="spellEnd"/>
            <w:r w:rsidRPr="0049315D">
              <w:rPr>
                <w:rFonts w:cstheme="minorHAnsi"/>
                <w:b w:val="0"/>
                <w:sz w:val="17"/>
                <w:szCs w:val="17"/>
              </w:rPr>
              <w:t xml:space="preserve"> Potential</w:t>
            </w:r>
          </w:p>
        </w:tc>
        <w:tc>
          <w:tcPr>
            <w:tcW w:w="5490" w:type="dxa"/>
            <w:shd w:val="clear" w:color="auto" w:fill="FFFFFF" w:themeFill="background1"/>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 xml:space="preserve">Low potential for bioaccumulation (Log </w:t>
            </w:r>
            <w:proofErr w:type="spellStart"/>
            <w:r w:rsidRPr="0049315D">
              <w:rPr>
                <w:sz w:val="17"/>
                <w:szCs w:val="17"/>
              </w:rPr>
              <w:t>Kow</w:t>
            </w:r>
            <w:proofErr w:type="spellEnd"/>
            <w:r w:rsidRPr="0049315D">
              <w:rPr>
                <w:sz w:val="17"/>
                <w:szCs w:val="17"/>
              </w:rPr>
              <w:t xml:space="preserve"> </w:t>
            </w:r>
            <w:r w:rsidRPr="0049315D">
              <w:rPr>
                <w:rFonts w:cstheme="minorHAnsi"/>
                <w:sz w:val="17"/>
                <w:szCs w:val="17"/>
              </w:rPr>
              <w:t>&lt;</w:t>
            </w:r>
            <w:r w:rsidRPr="0049315D">
              <w:rPr>
                <w:sz w:val="17"/>
                <w:szCs w:val="17"/>
              </w:rPr>
              <w:t>4).</w:t>
            </w:r>
          </w:p>
        </w:tc>
      </w:tr>
      <w:tr w:rsidR="003A3221" w:rsidRPr="00A74EB4"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rFonts w:cstheme="minorHAnsi"/>
                <w:b w:val="0"/>
                <w:sz w:val="17"/>
                <w:szCs w:val="17"/>
              </w:rPr>
            </w:pPr>
            <w:r w:rsidRPr="0049315D">
              <w:rPr>
                <w:rFonts w:cstheme="minorHAnsi"/>
                <w:b w:val="0"/>
                <w:sz w:val="17"/>
                <w:szCs w:val="17"/>
              </w:rPr>
              <w:t xml:space="preserve">Log </w:t>
            </w:r>
            <w:proofErr w:type="spellStart"/>
            <w:r w:rsidRPr="0049315D">
              <w:rPr>
                <w:rFonts w:cstheme="minorHAnsi"/>
                <w:b w:val="0"/>
                <w:sz w:val="17"/>
                <w:szCs w:val="17"/>
              </w:rPr>
              <w:t>Koc</w:t>
            </w:r>
            <w:proofErr w:type="spellEnd"/>
          </w:p>
        </w:tc>
        <w:tc>
          <w:tcPr>
            <w:tcW w:w="5490" w:type="dxa"/>
            <w:shd w:val="clear" w:color="auto" w:fill="FFFFFF" w:themeFill="background1"/>
          </w:tcPr>
          <w:p w:rsidR="003A3221" w:rsidRPr="0049315D"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1.641</w:t>
            </w:r>
          </w:p>
        </w:tc>
      </w:tr>
      <w:tr w:rsidR="003A3221" w:rsidRPr="00A74EB4"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FFFF00"/>
          </w:tcPr>
          <w:p w:rsidR="003A3221" w:rsidRPr="00E52CE5" w:rsidRDefault="003A3221" w:rsidP="007D6A2E">
            <w:pPr>
              <w:pStyle w:val="ListParagraph"/>
              <w:tabs>
                <w:tab w:val="left" w:pos="360"/>
              </w:tabs>
              <w:ind w:left="0"/>
              <w:rPr>
                <w:sz w:val="18"/>
                <w:szCs w:val="18"/>
              </w:rPr>
            </w:pPr>
            <w:r>
              <w:rPr>
                <w:rFonts w:cstheme="minorHAnsi"/>
                <w:sz w:val="18"/>
                <w:szCs w:val="18"/>
              </w:rPr>
              <w:t>Propane CAS: 74-98-6</w:t>
            </w:r>
          </w:p>
        </w:tc>
        <w:tc>
          <w:tcPr>
            <w:tcW w:w="5490" w:type="dxa"/>
            <w:shd w:val="clear" w:color="auto" w:fill="FFFF00"/>
          </w:tcPr>
          <w:p w:rsidR="003A3221" w:rsidRPr="00A74EB4"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3A3221" w:rsidRPr="00A74EB4"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r w:rsidRPr="0049315D">
              <w:rPr>
                <w:b w:val="0"/>
                <w:sz w:val="17"/>
                <w:szCs w:val="17"/>
              </w:rPr>
              <w:t xml:space="preserve">Persistence and </w:t>
            </w:r>
            <w:proofErr w:type="spellStart"/>
            <w:r w:rsidRPr="0049315D">
              <w:rPr>
                <w:b w:val="0"/>
                <w:sz w:val="17"/>
                <w:szCs w:val="17"/>
              </w:rPr>
              <w:t>Degradibility</w:t>
            </w:r>
            <w:proofErr w:type="spellEnd"/>
          </w:p>
        </w:tc>
        <w:tc>
          <w:tcPr>
            <w:tcW w:w="5490" w:type="dxa"/>
          </w:tcPr>
          <w:p w:rsidR="003A3221" w:rsidRPr="0049315D"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 xml:space="preserve">Readily biodegradable in water.  Not applicable (gas). </w:t>
            </w:r>
            <w:proofErr w:type="spellStart"/>
            <w:r w:rsidRPr="0049315D">
              <w:rPr>
                <w:sz w:val="17"/>
                <w:szCs w:val="17"/>
              </w:rPr>
              <w:t>Photodegradation</w:t>
            </w:r>
            <w:proofErr w:type="spellEnd"/>
            <w:r w:rsidRPr="0049315D">
              <w:rPr>
                <w:sz w:val="17"/>
                <w:szCs w:val="17"/>
              </w:rPr>
              <w:t xml:space="preserve"> in the air.</w:t>
            </w:r>
          </w:p>
        </w:tc>
      </w:tr>
      <w:tr w:rsidR="003A3221" w:rsidRPr="00A74EB4"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proofErr w:type="spellStart"/>
            <w:r w:rsidRPr="0049315D">
              <w:rPr>
                <w:b w:val="0"/>
                <w:sz w:val="17"/>
                <w:szCs w:val="17"/>
              </w:rPr>
              <w:t>BCF</w:t>
            </w:r>
            <w:proofErr w:type="spellEnd"/>
            <w:r w:rsidRPr="0049315D">
              <w:rPr>
                <w:b w:val="0"/>
                <w:sz w:val="17"/>
                <w:szCs w:val="17"/>
              </w:rPr>
              <w:t xml:space="preserve"> Fish</w:t>
            </w:r>
          </w:p>
        </w:tc>
        <w:tc>
          <w:tcPr>
            <w:tcW w:w="5490" w:type="dxa"/>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9 – 25 (</w:t>
            </w:r>
            <w:proofErr w:type="spellStart"/>
            <w:r w:rsidRPr="0049315D">
              <w:rPr>
                <w:sz w:val="17"/>
                <w:szCs w:val="17"/>
              </w:rPr>
              <w:t>BCF</w:t>
            </w:r>
            <w:proofErr w:type="spellEnd"/>
            <w:r w:rsidRPr="0049315D">
              <w:rPr>
                <w:sz w:val="17"/>
                <w:szCs w:val="17"/>
              </w:rPr>
              <w:t>)</w:t>
            </w:r>
          </w:p>
        </w:tc>
      </w:tr>
      <w:tr w:rsidR="003A3221" w:rsidRPr="00A74EB4"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r w:rsidRPr="0049315D">
              <w:rPr>
                <w:b w:val="0"/>
                <w:sz w:val="17"/>
                <w:szCs w:val="17"/>
              </w:rPr>
              <w:t>Log Pow</w:t>
            </w:r>
          </w:p>
        </w:tc>
        <w:tc>
          <w:tcPr>
            <w:tcW w:w="5490" w:type="dxa"/>
          </w:tcPr>
          <w:p w:rsidR="003A3221" w:rsidRPr="0049315D"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2.28 (Ca</w:t>
            </w:r>
            <w:r w:rsidR="00E35234">
              <w:rPr>
                <w:sz w:val="17"/>
                <w:szCs w:val="17"/>
              </w:rPr>
              <w:t>l</w:t>
            </w:r>
            <w:r w:rsidRPr="0049315D">
              <w:rPr>
                <w:sz w:val="17"/>
                <w:szCs w:val="17"/>
              </w:rPr>
              <w:t>culated)</w:t>
            </w:r>
          </w:p>
        </w:tc>
      </w:tr>
      <w:tr w:rsidR="003A3221" w:rsidRPr="00A74EB4"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proofErr w:type="spellStart"/>
            <w:r w:rsidRPr="0049315D">
              <w:rPr>
                <w:b w:val="0"/>
                <w:sz w:val="17"/>
                <w:szCs w:val="17"/>
              </w:rPr>
              <w:t>Bioacculative</w:t>
            </w:r>
            <w:proofErr w:type="spellEnd"/>
            <w:r w:rsidRPr="0049315D">
              <w:rPr>
                <w:b w:val="0"/>
                <w:sz w:val="17"/>
                <w:szCs w:val="17"/>
              </w:rPr>
              <w:t xml:space="preserve"> Potential</w:t>
            </w:r>
          </w:p>
        </w:tc>
        <w:tc>
          <w:tcPr>
            <w:tcW w:w="5490" w:type="dxa"/>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 xml:space="preserve">Low Potential for bioaccumulation (Log </w:t>
            </w:r>
            <w:proofErr w:type="spellStart"/>
            <w:r w:rsidRPr="0049315D">
              <w:rPr>
                <w:sz w:val="17"/>
                <w:szCs w:val="17"/>
              </w:rPr>
              <w:t>Kow</w:t>
            </w:r>
            <w:proofErr w:type="spellEnd"/>
            <w:r w:rsidRPr="0049315D">
              <w:rPr>
                <w:sz w:val="17"/>
                <w:szCs w:val="17"/>
              </w:rPr>
              <w:t xml:space="preserve"> </w:t>
            </w:r>
            <w:r w:rsidRPr="0049315D">
              <w:rPr>
                <w:rFonts w:cstheme="minorHAnsi"/>
                <w:sz w:val="17"/>
                <w:szCs w:val="17"/>
              </w:rPr>
              <w:t>&lt;</w:t>
            </w:r>
            <w:r w:rsidRPr="0049315D">
              <w:rPr>
                <w:sz w:val="17"/>
                <w:szCs w:val="17"/>
              </w:rPr>
              <w:t>4).</w:t>
            </w:r>
          </w:p>
        </w:tc>
      </w:tr>
      <w:tr w:rsidR="003A3221" w:rsidRPr="00A74EB4"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FFF00"/>
          </w:tcPr>
          <w:p w:rsidR="003A3221" w:rsidRPr="00E52CE5" w:rsidRDefault="003A3221" w:rsidP="007D6A2E">
            <w:pPr>
              <w:pStyle w:val="ListParagraph"/>
              <w:tabs>
                <w:tab w:val="left" w:pos="360"/>
              </w:tabs>
              <w:ind w:left="0"/>
              <w:rPr>
                <w:sz w:val="18"/>
                <w:szCs w:val="18"/>
              </w:rPr>
            </w:pPr>
            <w:r>
              <w:rPr>
                <w:rFonts w:cstheme="minorHAnsi"/>
                <w:sz w:val="18"/>
                <w:szCs w:val="18"/>
              </w:rPr>
              <w:t>N-Hexane CAS: 110-54-3</w:t>
            </w:r>
          </w:p>
        </w:tc>
        <w:tc>
          <w:tcPr>
            <w:tcW w:w="5490" w:type="dxa"/>
            <w:shd w:val="clear" w:color="auto" w:fill="FFFF00"/>
          </w:tcPr>
          <w:p w:rsidR="003A3221" w:rsidRPr="00A74EB4"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3A3221" w:rsidRPr="00A74EB4"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r w:rsidRPr="0049315D">
              <w:rPr>
                <w:b w:val="0"/>
                <w:sz w:val="17"/>
                <w:szCs w:val="17"/>
              </w:rPr>
              <w:t>LC50 Fish</w:t>
            </w:r>
          </w:p>
        </w:tc>
        <w:tc>
          <w:tcPr>
            <w:tcW w:w="5490" w:type="dxa"/>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49315D">
              <w:rPr>
                <w:rFonts w:cstheme="minorHAnsi"/>
                <w:sz w:val="17"/>
                <w:szCs w:val="17"/>
              </w:rPr>
              <w:t>2.5 mg/l Fathead Minnow – 96h</w:t>
            </w:r>
          </w:p>
        </w:tc>
      </w:tr>
      <w:tr w:rsidR="003A322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r w:rsidRPr="0049315D">
              <w:rPr>
                <w:b w:val="0"/>
                <w:sz w:val="17"/>
                <w:szCs w:val="17"/>
              </w:rPr>
              <w:t>EC50 Daphnia</w:t>
            </w:r>
          </w:p>
        </w:tc>
        <w:tc>
          <w:tcPr>
            <w:tcW w:w="5490" w:type="dxa"/>
          </w:tcPr>
          <w:p w:rsidR="003A3221" w:rsidRPr="0049315D"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49315D">
              <w:rPr>
                <w:rFonts w:cstheme="minorHAnsi"/>
                <w:sz w:val="17"/>
                <w:szCs w:val="17"/>
              </w:rPr>
              <w:t>3878 mg/l Water Flea – 48hr</w:t>
            </w:r>
          </w:p>
        </w:tc>
      </w:tr>
      <w:tr w:rsidR="003A3221"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r w:rsidRPr="0049315D">
              <w:rPr>
                <w:b w:val="0"/>
                <w:sz w:val="17"/>
                <w:szCs w:val="17"/>
              </w:rPr>
              <w:t>Theoretical Oxygen Demand</w:t>
            </w:r>
          </w:p>
        </w:tc>
        <w:tc>
          <w:tcPr>
            <w:tcW w:w="5490" w:type="dxa"/>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49315D">
              <w:rPr>
                <w:rFonts w:cstheme="minorHAnsi"/>
                <w:sz w:val="17"/>
                <w:szCs w:val="17"/>
              </w:rPr>
              <w:t xml:space="preserve">3.52 g </w:t>
            </w:r>
            <w:r w:rsidRPr="0049315D">
              <w:rPr>
                <w:rFonts w:cstheme="minorHAnsi"/>
                <w:color w:val="222222"/>
                <w:sz w:val="17"/>
                <w:szCs w:val="17"/>
                <w:shd w:val="clear" w:color="auto" w:fill="FFFFFF"/>
              </w:rPr>
              <w:t>O</w:t>
            </w:r>
            <w:r w:rsidRPr="0049315D">
              <w:rPr>
                <w:rFonts w:ascii="Arial" w:hAnsi="Arial" w:cs="Arial"/>
                <w:color w:val="222222"/>
                <w:sz w:val="17"/>
                <w:szCs w:val="17"/>
                <w:shd w:val="clear" w:color="auto" w:fill="FFFFFF"/>
                <w:vertAlign w:val="subscript"/>
              </w:rPr>
              <w:t>2</w:t>
            </w:r>
            <w:r w:rsidRPr="0049315D">
              <w:rPr>
                <w:rFonts w:cstheme="minorHAnsi"/>
                <w:color w:val="222222"/>
                <w:sz w:val="17"/>
                <w:szCs w:val="17"/>
                <w:shd w:val="clear" w:color="auto" w:fill="FFFFFF"/>
              </w:rPr>
              <w:t>/g substance</w:t>
            </w:r>
          </w:p>
        </w:tc>
      </w:tr>
      <w:tr w:rsidR="003A322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proofErr w:type="spellStart"/>
            <w:r w:rsidRPr="0049315D">
              <w:rPr>
                <w:b w:val="0"/>
                <w:sz w:val="17"/>
                <w:szCs w:val="17"/>
              </w:rPr>
              <w:t>BCF</w:t>
            </w:r>
            <w:proofErr w:type="spellEnd"/>
            <w:r w:rsidRPr="0049315D">
              <w:rPr>
                <w:b w:val="0"/>
                <w:sz w:val="17"/>
                <w:szCs w:val="17"/>
              </w:rPr>
              <w:t xml:space="preserve"> Fish</w:t>
            </w:r>
          </w:p>
        </w:tc>
        <w:tc>
          <w:tcPr>
            <w:tcW w:w="5490" w:type="dxa"/>
          </w:tcPr>
          <w:p w:rsidR="003A3221" w:rsidRPr="0049315D"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49315D">
              <w:rPr>
                <w:rFonts w:cstheme="minorHAnsi"/>
                <w:sz w:val="17"/>
                <w:szCs w:val="17"/>
              </w:rPr>
              <w:t>501.187 (</w:t>
            </w:r>
            <w:proofErr w:type="spellStart"/>
            <w:r w:rsidRPr="0049315D">
              <w:rPr>
                <w:rFonts w:cstheme="minorHAnsi"/>
                <w:sz w:val="17"/>
                <w:szCs w:val="17"/>
              </w:rPr>
              <w:t>BCF</w:t>
            </w:r>
            <w:proofErr w:type="spellEnd"/>
            <w:r w:rsidRPr="0049315D">
              <w:rPr>
                <w:rFonts w:cstheme="minorHAnsi"/>
                <w:sz w:val="17"/>
                <w:szCs w:val="17"/>
              </w:rPr>
              <w:t xml:space="preserve">; other; </w:t>
            </w:r>
            <w:proofErr w:type="spellStart"/>
            <w:r w:rsidRPr="0049315D">
              <w:rPr>
                <w:rFonts w:cstheme="minorHAnsi"/>
                <w:sz w:val="17"/>
                <w:szCs w:val="17"/>
              </w:rPr>
              <w:t>Pimephales</w:t>
            </w:r>
            <w:proofErr w:type="spellEnd"/>
            <w:r w:rsidRPr="0049315D">
              <w:rPr>
                <w:rFonts w:cstheme="minorHAnsi"/>
                <w:sz w:val="17"/>
                <w:szCs w:val="17"/>
              </w:rPr>
              <w:t xml:space="preserve"> </w:t>
            </w:r>
            <w:proofErr w:type="spellStart"/>
            <w:r w:rsidRPr="0049315D">
              <w:rPr>
                <w:rFonts w:cstheme="minorHAnsi"/>
                <w:sz w:val="17"/>
                <w:szCs w:val="17"/>
              </w:rPr>
              <w:t>promelas</w:t>
            </w:r>
            <w:proofErr w:type="spellEnd"/>
            <w:r w:rsidRPr="0049315D">
              <w:rPr>
                <w:rFonts w:cstheme="minorHAnsi"/>
                <w:sz w:val="17"/>
                <w:szCs w:val="17"/>
              </w:rPr>
              <w:t>)</w:t>
            </w:r>
          </w:p>
        </w:tc>
      </w:tr>
      <w:tr w:rsidR="003A3221"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r w:rsidRPr="0049315D">
              <w:rPr>
                <w:b w:val="0"/>
                <w:sz w:val="17"/>
                <w:szCs w:val="17"/>
              </w:rPr>
              <w:t>Low Pow</w:t>
            </w:r>
          </w:p>
        </w:tc>
        <w:tc>
          <w:tcPr>
            <w:tcW w:w="5490" w:type="dxa"/>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49315D">
              <w:rPr>
                <w:rFonts w:cstheme="minorHAnsi"/>
                <w:sz w:val="17"/>
                <w:szCs w:val="17"/>
              </w:rPr>
              <w:t>3.9</w:t>
            </w:r>
          </w:p>
        </w:tc>
      </w:tr>
      <w:tr w:rsidR="003A322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proofErr w:type="spellStart"/>
            <w:r w:rsidRPr="0049315D">
              <w:rPr>
                <w:b w:val="0"/>
                <w:sz w:val="17"/>
                <w:szCs w:val="17"/>
              </w:rPr>
              <w:t>Bioacculative</w:t>
            </w:r>
            <w:proofErr w:type="spellEnd"/>
            <w:r w:rsidRPr="0049315D">
              <w:rPr>
                <w:b w:val="0"/>
                <w:sz w:val="17"/>
                <w:szCs w:val="17"/>
              </w:rPr>
              <w:t xml:space="preserve"> Potential</w:t>
            </w:r>
          </w:p>
        </w:tc>
        <w:tc>
          <w:tcPr>
            <w:tcW w:w="5490" w:type="dxa"/>
          </w:tcPr>
          <w:p w:rsidR="003A3221" w:rsidRPr="0049315D"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49315D">
              <w:rPr>
                <w:rFonts w:cstheme="minorHAnsi"/>
                <w:sz w:val="17"/>
                <w:szCs w:val="17"/>
              </w:rPr>
              <w:t xml:space="preserve">Potential for bioaccumulation (500 </w:t>
            </w:r>
            <w:r w:rsidRPr="0049315D">
              <w:rPr>
                <w:rFonts w:cstheme="minorHAnsi"/>
                <w:color w:val="222222"/>
                <w:sz w:val="17"/>
                <w:szCs w:val="17"/>
                <w:shd w:val="clear" w:color="auto" w:fill="FFFFFF"/>
              </w:rPr>
              <w:t xml:space="preserve">≤ </w:t>
            </w:r>
            <w:proofErr w:type="spellStart"/>
            <w:r w:rsidRPr="0049315D">
              <w:rPr>
                <w:rFonts w:cstheme="minorHAnsi"/>
                <w:color w:val="222222"/>
                <w:sz w:val="17"/>
                <w:szCs w:val="17"/>
                <w:shd w:val="clear" w:color="auto" w:fill="FFFFFF"/>
              </w:rPr>
              <w:t>BCF</w:t>
            </w:r>
            <w:proofErr w:type="spellEnd"/>
            <w:r w:rsidRPr="0049315D">
              <w:rPr>
                <w:rFonts w:cstheme="minorHAnsi"/>
                <w:color w:val="222222"/>
                <w:sz w:val="17"/>
                <w:szCs w:val="17"/>
                <w:shd w:val="clear" w:color="auto" w:fill="FFFFFF"/>
              </w:rPr>
              <w:t xml:space="preserve"> ≤ 5000)</w:t>
            </w:r>
          </w:p>
        </w:tc>
      </w:tr>
      <w:tr w:rsidR="003A3221"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r w:rsidRPr="0049315D">
              <w:rPr>
                <w:b w:val="0"/>
                <w:sz w:val="17"/>
                <w:szCs w:val="17"/>
              </w:rPr>
              <w:t xml:space="preserve">Log </w:t>
            </w:r>
            <w:proofErr w:type="spellStart"/>
            <w:r w:rsidRPr="0049315D">
              <w:rPr>
                <w:b w:val="0"/>
                <w:sz w:val="17"/>
                <w:szCs w:val="17"/>
              </w:rPr>
              <w:t>Koc</w:t>
            </w:r>
            <w:proofErr w:type="spellEnd"/>
          </w:p>
        </w:tc>
        <w:tc>
          <w:tcPr>
            <w:tcW w:w="5490" w:type="dxa"/>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49315D">
              <w:rPr>
                <w:rFonts w:cstheme="minorHAnsi"/>
                <w:sz w:val="17"/>
                <w:szCs w:val="17"/>
              </w:rPr>
              <w:t>2.17</w:t>
            </w:r>
          </w:p>
        </w:tc>
      </w:tr>
      <w:tr w:rsidR="003A3221" w:rsidRPr="00A74EB4"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FFF00"/>
          </w:tcPr>
          <w:p w:rsidR="003A3221" w:rsidRPr="00E52CE5" w:rsidRDefault="003A3221" w:rsidP="007D6A2E">
            <w:pPr>
              <w:pStyle w:val="ListParagraph"/>
              <w:tabs>
                <w:tab w:val="left" w:pos="360"/>
              </w:tabs>
              <w:ind w:left="0"/>
              <w:rPr>
                <w:sz w:val="18"/>
                <w:szCs w:val="18"/>
              </w:rPr>
            </w:pPr>
            <w:proofErr w:type="spellStart"/>
            <w:r>
              <w:rPr>
                <w:rFonts w:cstheme="minorHAnsi"/>
                <w:sz w:val="18"/>
                <w:szCs w:val="18"/>
              </w:rPr>
              <w:t>Isobutane</w:t>
            </w:r>
            <w:proofErr w:type="spellEnd"/>
            <w:r>
              <w:rPr>
                <w:rFonts w:cstheme="minorHAnsi"/>
                <w:sz w:val="18"/>
                <w:szCs w:val="18"/>
              </w:rPr>
              <w:t xml:space="preserve"> CAS: 75-28-5</w:t>
            </w:r>
          </w:p>
        </w:tc>
        <w:tc>
          <w:tcPr>
            <w:tcW w:w="5490" w:type="dxa"/>
            <w:shd w:val="clear" w:color="auto" w:fill="FFFF00"/>
          </w:tcPr>
          <w:p w:rsidR="003A3221" w:rsidRPr="00A74EB4"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3A3221" w:rsidRPr="00A74EB4"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proofErr w:type="spellStart"/>
            <w:r w:rsidRPr="0049315D">
              <w:rPr>
                <w:b w:val="0"/>
                <w:sz w:val="17"/>
                <w:szCs w:val="17"/>
              </w:rPr>
              <w:t>BCF</w:t>
            </w:r>
            <w:proofErr w:type="spellEnd"/>
            <w:r w:rsidRPr="0049315D">
              <w:rPr>
                <w:b w:val="0"/>
                <w:sz w:val="17"/>
                <w:szCs w:val="17"/>
              </w:rPr>
              <w:t xml:space="preserve"> Fish</w:t>
            </w:r>
          </w:p>
        </w:tc>
        <w:tc>
          <w:tcPr>
            <w:tcW w:w="5490" w:type="dxa"/>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26.62</w:t>
            </w:r>
          </w:p>
        </w:tc>
      </w:tr>
      <w:tr w:rsidR="003A322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r w:rsidRPr="0049315D">
              <w:rPr>
                <w:b w:val="0"/>
                <w:sz w:val="17"/>
                <w:szCs w:val="17"/>
              </w:rPr>
              <w:t>Log Pow</w:t>
            </w:r>
          </w:p>
        </w:tc>
        <w:tc>
          <w:tcPr>
            <w:tcW w:w="5490" w:type="dxa"/>
          </w:tcPr>
          <w:p w:rsidR="003A3221" w:rsidRPr="0049315D"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2.76</w:t>
            </w:r>
          </w:p>
        </w:tc>
      </w:tr>
      <w:tr w:rsidR="003A3221"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proofErr w:type="spellStart"/>
            <w:r w:rsidRPr="0049315D">
              <w:rPr>
                <w:b w:val="0"/>
                <w:sz w:val="17"/>
                <w:szCs w:val="17"/>
              </w:rPr>
              <w:t>Bioacculative</w:t>
            </w:r>
            <w:proofErr w:type="spellEnd"/>
            <w:r w:rsidRPr="0049315D">
              <w:rPr>
                <w:b w:val="0"/>
                <w:sz w:val="17"/>
                <w:szCs w:val="17"/>
              </w:rPr>
              <w:t xml:space="preserve"> Potential</w:t>
            </w:r>
          </w:p>
        </w:tc>
        <w:tc>
          <w:tcPr>
            <w:tcW w:w="5490" w:type="dxa"/>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Low potential for bioaccumulation (</w:t>
            </w:r>
            <w:proofErr w:type="spellStart"/>
            <w:r w:rsidRPr="0049315D">
              <w:rPr>
                <w:sz w:val="17"/>
                <w:szCs w:val="17"/>
              </w:rPr>
              <w:t>BCF</w:t>
            </w:r>
            <w:proofErr w:type="spellEnd"/>
            <w:r w:rsidRPr="0049315D">
              <w:rPr>
                <w:sz w:val="17"/>
                <w:szCs w:val="17"/>
              </w:rPr>
              <w:t xml:space="preserve"> </w:t>
            </w:r>
            <w:r w:rsidRPr="0049315D">
              <w:rPr>
                <w:rFonts w:cstheme="minorHAnsi"/>
                <w:sz w:val="17"/>
                <w:szCs w:val="17"/>
              </w:rPr>
              <w:t>&lt;</w:t>
            </w:r>
            <w:r w:rsidRPr="0049315D">
              <w:rPr>
                <w:sz w:val="17"/>
                <w:szCs w:val="17"/>
              </w:rPr>
              <w:t>500).</w:t>
            </w:r>
          </w:p>
        </w:tc>
      </w:tr>
      <w:tr w:rsidR="003A322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r w:rsidRPr="0049315D">
              <w:rPr>
                <w:b w:val="0"/>
                <w:sz w:val="17"/>
                <w:szCs w:val="17"/>
              </w:rPr>
              <w:t xml:space="preserve">Persistence and Degradability </w:t>
            </w:r>
          </w:p>
        </w:tc>
        <w:tc>
          <w:tcPr>
            <w:tcW w:w="5490" w:type="dxa"/>
          </w:tcPr>
          <w:p w:rsidR="003A3221" w:rsidRPr="0049315D"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Readily biodegradable in water.  Biodegradable in the soil. N/A (gas).</w:t>
            </w:r>
          </w:p>
        </w:tc>
      </w:tr>
      <w:tr w:rsidR="003A3221" w:rsidTr="007D6A2E">
        <w:tc>
          <w:tcPr>
            <w:cnfStyle w:val="001000000000" w:firstRow="0" w:lastRow="0" w:firstColumn="1" w:lastColumn="0" w:oddVBand="0" w:evenVBand="0" w:oddHBand="0" w:evenHBand="0" w:firstRowFirstColumn="0" w:firstRowLastColumn="0" w:lastRowFirstColumn="0" w:lastRowLastColumn="0"/>
            <w:tcW w:w="4320" w:type="dxa"/>
          </w:tcPr>
          <w:p w:rsidR="003A3221" w:rsidRPr="0049315D" w:rsidRDefault="003A3221" w:rsidP="007D6A2E">
            <w:pPr>
              <w:pStyle w:val="ListParagraph"/>
              <w:tabs>
                <w:tab w:val="left" w:pos="360"/>
              </w:tabs>
              <w:ind w:left="0"/>
              <w:rPr>
                <w:b w:val="0"/>
                <w:sz w:val="17"/>
                <w:szCs w:val="17"/>
              </w:rPr>
            </w:pPr>
            <w:r w:rsidRPr="0049315D">
              <w:rPr>
                <w:b w:val="0"/>
                <w:sz w:val="17"/>
                <w:szCs w:val="17"/>
              </w:rPr>
              <w:t xml:space="preserve">Log </w:t>
            </w:r>
            <w:proofErr w:type="spellStart"/>
            <w:r w:rsidRPr="0049315D">
              <w:rPr>
                <w:b w:val="0"/>
                <w:sz w:val="17"/>
                <w:szCs w:val="17"/>
              </w:rPr>
              <w:t>Koc</w:t>
            </w:r>
            <w:proofErr w:type="spellEnd"/>
          </w:p>
        </w:tc>
        <w:tc>
          <w:tcPr>
            <w:tcW w:w="5490" w:type="dxa"/>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1.545</w:t>
            </w:r>
          </w:p>
        </w:tc>
      </w:tr>
      <w:tr w:rsidR="003A322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FFF00"/>
          </w:tcPr>
          <w:p w:rsidR="003A3221" w:rsidRDefault="003A3221" w:rsidP="007D6A2E">
            <w:pPr>
              <w:pStyle w:val="ListParagraph"/>
              <w:tabs>
                <w:tab w:val="left" w:pos="360"/>
              </w:tabs>
              <w:ind w:left="0"/>
              <w:rPr>
                <w:sz w:val="18"/>
                <w:szCs w:val="18"/>
              </w:rPr>
            </w:pPr>
            <w:r>
              <w:rPr>
                <w:sz w:val="18"/>
                <w:szCs w:val="18"/>
              </w:rPr>
              <w:t>Toluene CAS: 108-88-3</w:t>
            </w:r>
          </w:p>
        </w:tc>
        <w:tc>
          <w:tcPr>
            <w:tcW w:w="5490" w:type="dxa"/>
            <w:shd w:val="clear" w:color="auto" w:fill="FFFF00"/>
          </w:tcPr>
          <w:p w:rsidR="003A3221"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p>
        </w:tc>
      </w:tr>
      <w:tr w:rsidR="003A322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3A3221" w:rsidRPr="0049315D" w:rsidRDefault="003A3221" w:rsidP="007D6A2E">
            <w:pPr>
              <w:pStyle w:val="ListParagraph"/>
              <w:tabs>
                <w:tab w:val="left" w:pos="360"/>
              </w:tabs>
              <w:ind w:left="0"/>
              <w:rPr>
                <w:b w:val="0"/>
                <w:sz w:val="17"/>
                <w:szCs w:val="17"/>
              </w:rPr>
            </w:pPr>
            <w:r w:rsidRPr="0049315D">
              <w:rPr>
                <w:b w:val="0"/>
                <w:sz w:val="17"/>
                <w:szCs w:val="17"/>
              </w:rPr>
              <w:t>LC50 Fish</w:t>
            </w:r>
          </w:p>
        </w:tc>
        <w:tc>
          <w:tcPr>
            <w:tcW w:w="5490" w:type="dxa"/>
            <w:shd w:val="clear" w:color="auto" w:fill="auto"/>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5.8 mg/l Rainbow Trout – 96hr</w:t>
            </w:r>
          </w:p>
        </w:tc>
      </w:tr>
      <w:tr w:rsidR="003A322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3A3221" w:rsidRPr="0049315D" w:rsidRDefault="003A3221" w:rsidP="007D6A2E">
            <w:pPr>
              <w:pStyle w:val="ListParagraph"/>
              <w:tabs>
                <w:tab w:val="left" w:pos="360"/>
              </w:tabs>
              <w:ind w:left="0"/>
              <w:rPr>
                <w:b w:val="0"/>
                <w:sz w:val="17"/>
                <w:szCs w:val="17"/>
              </w:rPr>
            </w:pPr>
            <w:r w:rsidRPr="0049315D">
              <w:rPr>
                <w:b w:val="0"/>
                <w:sz w:val="17"/>
                <w:szCs w:val="17"/>
              </w:rPr>
              <w:t>LC50 Other Aquatic Organisms</w:t>
            </w:r>
          </w:p>
        </w:tc>
        <w:tc>
          <w:tcPr>
            <w:tcW w:w="5490" w:type="dxa"/>
            <w:shd w:val="clear" w:color="auto" w:fill="auto"/>
          </w:tcPr>
          <w:p w:rsidR="003A3221" w:rsidRPr="0049315D"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10 mg/l Green Algae – 72hr</w:t>
            </w:r>
          </w:p>
        </w:tc>
      </w:tr>
      <w:tr w:rsidR="003A322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3A3221" w:rsidRPr="0049315D" w:rsidRDefault="003A3221" w:rsidP="007D6A2E">
            <w:pPr>
              <w:pStyle w:val="ListParagraph"/>
              <w:tabs>
                <w:tab w:val="left" w:pos="360"/>
              </w:tabs>
              <w:ind w:left="0"/>
              <w:rPr>
                <w:b w:val="0"/>
                <w:sz w:val="17"/>
                <w:szCs w:val="17"/>
              </w:rPr>
            </w:pPr>
            <w:r w:rsidRPr="0049315D">
              <w:rPr>
                <w:b w:val="0"/>
                <w:sz w:val="17"/>
                <w:szCs w:val="17"/>
              </w:rPr>
              <w:t>EC50 Daphnia</w:t>
            </w:r>
          </w:p>
        </w:tc>
        <w:tc>
          <w:tcPr>
            <w:tcW w:w="5490" w:type="dxa"/>
            <w:shd w:val="clear" w:color="auto" w:fill="auto"/>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6 mg/l Water Flea – 48hr</w:t>
            </w:r>
          </w:p>
        </w:tc>
      </w:tr>
      <w:tr w:rsidR="003A322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3A3221" w:rsidRPr="0049315D" w:rsidRDefault="003A3221" w:rsidP="007D6A2E">
            <w:pPr>
              <w:pStyle w:val="ListParagraph"/>
              <w:tabs>
                <w:tab w:val="left" w:pos="360"/>
              </w:tabs>
              <w:ind w:left="0"/>
              <w:rPr>
                <w:b w:val="0"/>
                <w:sz w:val="17"/>
                <w:szCs w:val="17"/>
              </w:rPr>
            </w:pPr>
            <w:r w:rsidRPr="0049315D">
              <w:rPr>
                <w:b w:val="0"/>
                <w:sz w:val="17"/>
                <w:szCs w:val="17"/>
              </w:rPr>
              <w:t xml:space="preserve">Persistence and Degradability </w:t>
            </w:r>
          </w:p>
        </w:tc>
        <w:tc>
          <w:tcPr>
            <w:tcW w:w="5490" w:type="dxa"/>
            <w:shd w:val="clear" w:color="auto" w:fill="auto"/>
          </w:tcPr>
          <w:p w:rsidR="003A3221" w:rsidRPr="0049315D" w:rsidRDefault="003A322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Readily biodegradable in water.  Biodegradable in the soil. Low potential for absorption in soil.</w:t>
            </w:r>
          </w:p>
        </w:tc>
      </w:tr>
      <w:tr w:rsidR="003A322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3A3221" w:rsidRPr="0049315D" w:rsidRDefault="003A3221" w:rsidP="007D6A2E">
            <w:pPr>
              <w:pStyle w:val="ListParagraph"/>
              <w:tabs>
                <w:tab w:val="left" w:pos="360"/>
              </w:tabs>
              <w:ind w:left="0"/>
              <w:rPr>
                <w:b w:val="0"/>
                <w:sz w:val="17"/>
                <w:szCs w:val="17"/>
              </w:rPr>
            </w:pPr>
            <w:r w:rsidRPr="0049315D">
              <w:rPr>
                <w:b w:val="0"/>
                <w:sz w:val="17"/>
                <w:szCs w:val="17"/>
              </w:rPr>
              <w:t>Biochemical Oxygen Demand</w:t>
            </w:r>
          </w:p>
        </w:tc>
        <w:tc>
          <w:tcPr>
            <w:tcW w:w="5490" w:type="dxa"/>
            <w:shd w:val="clear" w:color="auto" w:fill="auto"/>
          </w:tcPr>
          <w:p w:rsidR="003A3221" w:rsidRPr="0049315D" w:rsidRDefault="003A322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49315D">
              <w:rPr>
                <w:sz w:val="17"/>
                <w:szCs w:val="17"/>
              </w:rPr>
              <w:t xml:space="preserve">2.15 g </w:t>
            </w:r>
            <w:r w:rsidRPr="0049315D">
              <w:rPr>
                <w:rFonts w:cstheme="minorHAnsi"/>
                <w:color w:val="222222"/>
                <w:sz w:val="17"/>
                <w:szCs w:val="17"/>
                <w:shd w:val="clear" w:color="auto" w:fill="FFFFFF"/>
              </w:rPr>
              <w:t>O</w:t>
            </w:r>
            <w:r w:rsidRPr="0049315D">
              <w:rPr>
                <w:rFonts w:ascii="Arial" w:hAnsi="Arial" w:cs="Arial"/>
                <w:color w:val="222222"/>
                <w:sz w:val="17"/>
                <w:szCs w:val="17"/>
                <w:shd w:val="clear" w:color="auto" w:fill="FFFFFF"/>
                <w:vertAlign w:val="subscript"/>
              </w:rPr>
              <w:t>2</w:t>
            </w:r>
            <w:r w:rsidRPr="0049315D">
              <w:rPr>
                <w:sz w:val="17"/>
                <w:szCs w:val="17"/>
              </w:rPr>
              <w:t xml:space="preserve">/g substance </w:t>
            </w:r>
          </w:p>
        </w:tc>
      </w:tr>
      <w:tr w:rsidR="003A322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3A3221" w:rsidRPr="0049315D" w:rsidRDefault="00553BF1" w:rsidP="007D6A2E">
            <w:pPr>
              <w:pStyle w:val="ListParagraph"/>
              <w:tabs>
                <w:tab w:val="left" w:pos="360"/>
              </w:tabs>
              <w:ind w:left="0"/>
              <w:rPr>
                <w:b w:val="0"/>
                <w:sz w:val="17"/>
                <w:szCs w:val="17"/>
              </w:rPr>
            </w:pPr>
            <w:r w:rsidRPr="0049315D">
              <w:rPr>
                <w:b w:val="0"/>
                <w:sz w:val="17"/>
                <w:szCs w:val="17"/>
              </w:rPr>
              <w:t>Chemical Oxygen Demand</w:t>
            </w:r>
          </w:p>
        </w:tc>
        <w:tc>
          <w:tcPr>
            <w:tcW w:w="5490" w:type="dxa"/>
            <w:shd w:val="clear" w:color="auto" w:fill="auto"/>
          </w:tcPr>
          <w:p w:rsidR="003A3221" w:rsidRPr="0049315D" w:rsidRDefault="00553BF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 xml:space="preserve">2.52 g </w:t>
            </w:r>
            <w:r w:rsidRPr="0049315D">
              <w:rPr>
                <w:rFonts w:cstheme="minorHAnsi"/>
                <w:color w:val="222222"/>
                <w:sz w:val="17"/>
                <w:szCs w:val="17"/>
                <w:shd w:val="clear" w:color="auto" w:fill="FFFFFF"/>
              </w:rPr>
              <w:t>O</w:t>
            </w:r>
            <w:r w:rsidRPr="0049315D">
              <w:rPr>
                <w:rFonts w:ascii="Arial" w:hAnsi="Arial" w:cs="Arial"/>
                <w:color w:val="222222"/>
                <w:sz w:val="17"/>
                <w:szCs w:val="17"/>
                <w:shd w:val="clear" w:color="auto" w:fill="FFFFFF"/>
                <w:vertAlign w:val="subscript"/>
              </w:rPr>
              <w:t>2</w:t>
            </w:r>
            <w:r w:rsidRPr="0049315D">
              <w:rPr>
                <w:sz w:val="17"/>
                <w:szCs w:val="17"/>
              </w:rPr>
              <w:t>/g substance</w:t>
            </w:r>
          </w:p>
        </w:tc>
      </w:tr>
      <w:tr w:rsidR="003A322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3A3221" w:rsidRPr="0049315D" w:rsidRDefault="00553BF1" w:rsidP="007D6A2E">
            <w:pPr>
              <w:pStyle w:val="ListParagraph"/>
              <w:tabs>
                <w:tab w:val="left" w:pos="360"/>
              </w:tabs>
              <w:ind w:left="0"/>
              <w:rPr>
                <w:b w:val="0"/>
                <w:sz w:val="17"/>
                <w:szCs w:val="17"/>
              </w:rPr>
            </w:pPr>
            <w:r w:rsidRPr="0049315D">
              <w:rPr>
                <w:b w:val="0"/>
                <w:sz w:val="17"/>
                <w:szCs w:val="17"/>
              </w:rPr>
              <w:t>Theoretical Oxygen Demand</w:t>
            </w:r>
          </w:p>
        </w:tc>
        <w:tc>
          <w:tcPr>
            <w:tcW w:w="5490" w:type="dxa"/>
            <w:shd w:val="clear" w:color="auto" w:fill="auto"/>
          </w:tcPr>
          <w:p w:rsidR="003A3221" w:rsidRPr="0049315D" w:rsidRDefault="00553BF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rFonts w:cstheme="minorHAnsi"/>
                <w:color w:val="222222"/>
                <w:sz w:val="17"/>
                <w:szCs w:val="17"/>
                <w:shd w:val="clear" w:color="auto" w:fill="FFFFFF"/>
              </w:rPr>
              <w:t>313 g O</w:t>
            </w:r>
            <w:r w:rsidRPr="0049315D">
              <w:rPr>
                <w:rFonts w:ascii="Arial" w:hAnsi="Arial" w:cs="Arial"/>
                <w:color w:val="222222"/>
                <w:sz w:val="17"/>
                <w:szCs w:val="17"/>
                <w:shd w:val="clear" w:color="auto" w:fill="FFFFFF"/>
                <w:vertAlign w:val="subscript"/>
              </w:rPr>
              <w:t>2</w:t>
            </w:r>
            <w:r w:rsidRPr="0049315D">
              <w:rPr>
                <w:sz w:val="17"/>
                <w:szCs w:val="17"/>
              </w:rPr>
              <w:t>/g substance</w:t>
            </w:r>
          </w:p>
        </w:tc>
      </w:tr>
      <w:tr w:rsidR="003A322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3A3221" w:rsidRPr="0049315D" w:rsidRDefault="00553BF1" w:rsidP="007D6A2E">
            <w:pPr>
              <w:pStyle w:val="ListParagraph"/>
              <w:tabs>
                <w:tab w:val="left" w:pos="360"/>
              </w:tabs>
              <w:ind w:left="0"/>
              <w:rPr>
                <w:b w:val="0"/>
                <w:sz w:val="17"/>
                <w:szCs w:val="17"/>
              </w:rPr>
            </w:pPr>
            <w:r w:rsidRPr="0049315D">
              <w:rPr>
                <w:b w:val="0"/>
                <w:sz w:val="17"/>
                <w:szCs w:val="17"/>
              </w:rPr>
              <w:t>Biodegradation</w:t>
            </w:r>
          </w:p>
        </w:tc>
        <w:tc>
          <w:tcPr>
            <w:tcW w:w="5490" w:type="dxa"/>
            <w:shd w:val="clear" w:color="auto" w:fill="auto"/>
          </w:tcPr>
          <w:p w:rsidR="003A3221" w:rsidRPr="0049315D" w:rsidRDefault="00553BF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86% 28 days</w:t>
            </w:r>
          </w:p>
        </w:tc>
      </w:tr>
      <w:tr w:rsidR="00553BF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553BF1" w:rsidP="007D6A2E">
            <w:pPr>
              <w:pStyle w:val="ListParagraph"/>
              <w:tabs>
                <w:tab w:val="left" w:pos="360"/>
              </w:tabs>
              <w:ind w:left="0"/>
              <w:rPr>
                <w:b w:val="0"/>
                <w:sz w:val="17"/>
                <w:szCs w:val="17"/>
              </w:rPr>
            </w:pPr>
            <w:r w:rsidRPr="0049315D">
              <w:rPr>
                <w:b w:val="0"/>
                <w:sz w:val="17"/>
                <w:szCs w:val="17"/>
              </w:rPr>
              <w:t xml:space="preserve">Low Pow </w:t>
            </w:r>
          </w:p>
        </w:tc>
        <w:tc>
          <w:tcPr>
            <w:tcW w:w="5490" w:type="dxa"/>
            <w:shd w:val="clear" w:color="auto" w:fill="auto"/>
          </w:tcPr>
          <w:p w:rsidR="00553BF1" w:rsidRPr="0049315D" w:rsidRDefault="00553BF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2.73 (Experimental Value)</w:t>
            </w:r>
          </w:p>
        </w:tc>
      </w:tr>
      <w:tr w:rsidR="00553BF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553BF1" w:rsidP="007D6A2E">
            <w:pPr>
              <w:pStyle w:val="ListParagraph"/>
              <w:tabs>
                <w:tab w:val="left" w:pos="360"/>
              </w:tabs>
              <w:ind w:left="0"/>
              <w:rPr>
                <w:b w:val="0"/>
                <w:sz w:val="17"/>
                <w:szCs w:val="17"/>
              </w:rPr>
            </w:pPr>
            <w:proofErr w:type="spellStart"/>
            <w:r w:rsidRPr="0049315D">
              <w:rPr>
                <w:b w:val="0"/>
                <w:sz w:val="17"/>
                <w:szCs w:val="17"/>
              </w:rPr>
              <w:t>Bioacculative</w:t>
            </w:r>
            <w:proofErr w:type="spellEnd"/>
            <w:r w:rsidRPr="0049315D">
              <w:rPr>
                <w:b w:val="0"/>
                <w:sz w:val="17"/>
                <w:szCs w:val="17"/>
              </w:rPr>
              <w:t xml:space="preserve"> Potential</w:t>
            </w:r>
          </w:p>
        </w:tc>
        <w:tc>
          <w:tcPr>
            <w:tcW w:w="5490" w:type="dxa"/>
            <w:shd w:val="clear" w:color="auto" w:fill="auto"/>
          </w:tcPr>
          <w:p w:rsidR="00553BF1" w:rsidRPr="0049315D" w:rsidRDefault="00553BF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Low potential for bioaccumulation (</w:t>
            </w:r>
            <w:proofErr w:type="spellStart"/>
            <w:r w:rsidRPr="0049315D">
              <w:rPr>
                <w:sz w:val="17"/>
                <w:szCs w:val="17"/>
              </w:rPr>
              <w:t>BCF</w:t>
            </w:r>
            <w:proofErr w:type="spellEnd"/>
            <w:r w:rsidRPr="0049315D">
              <w:rPr>
                <w:sz w:val="17"/>
                <w:szCs w:val="17"/>
              </w:rPr>
              <w:t xml:space="preserve"> &lt; 500).</w:t>
            </w:r>
          </w:p>
        </w:tc>
      </w:tr>
      <w:tr w:rsidR="00553BF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553BF1" w:rsidP="007D6A2E">
            <w:pPr>
              <w:pStyle w:val="ListParagraph"/>
              <w:tabs>
                <w:tab w:val="left" w:pos="360"/>
              </w:tabs>
              <w:ind w:left="0"/>
              <w:rPr>
                <w:b w:val="0"/>
                <w:sz w:val="17"/>
                <w:szCs w:val="17"/>
              </w:rPr>
            </w:pPr>
            <w:r w:rsidRPr="0049315D">
              <w:rPr>
                <w:b w:val="0"/>
                <w:sz w:val="17"/>
                <w:szCs w:val="17"/>
              </w:rPr>
              <w:t xml:space="preserve">Log </w:t>
            </w:r>
            <w:proofErr w:type="spellStart"/>
            <w:r w:rsidRPr="0049315D">
              <w:rPr>
                <w:b w:val="0"/>
                <w:sz w:val="17"/>
                <w:szCs w:val="17"/>
              </w:rPr>
              <w:t>Koc</w:t>
            </w:r>
            <w:proofErr w:type="spellEnd"/>
          </w:p>
        </w:tc>
        <w:tc>
          <w:tcPr>
            <w:tcW w:w="5490" w:type="dxa"/>
            <w:shd w:val="clear" w:color="auto" w:fill="auto"/>
          </w:tcPr>
          <w:p w:rsidR="00553BF1" w:rsidRPr="0049315D" w:rsidRDefault="00553BF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2.15</w:t>
            </w:r>
          </w:p>
        </w:tc>
      </w:tr>
      <w:tr w:rsidR="00553BF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FFF00"/>
          </w:tcPr>
          <w:p w:rsidR="00553BF1" w:rsidRPr="00553BF1" w:rsidRDefault="00553BF1" w:rsidP="007D6A2E">
            <w:pPr>
              <w:pStyle w:val="ListParagraph"/>
              <w:tabs>
                <w:tab w:val="left" w:pos="360"/>
              </w:tabs>
              <w:ind w:left="0"/>
              <w:rPr>
                <w:sz w:val="18"/>
                <w:szCs w:val="18"/>
              </w:rPr>
            </w:pPr>
            <w:r>
              <w:rPr>
                <w:sz w:val="18"/>
                <w:szCs w:val="18"/>
              </w:rPr>
              <w:t>Secondary Butyl Alcohol CAS: 78-92-2</w:t>
            </w:r>
          </w:p>
        </w:tc>
        <w:tc>
          <w:tcPr>
            <w:tcW w:w="5490" w:type="dxa"/>
            <w:shd w:val="clear" w:color="auto" w:fill="FFFF00"/>
          </w:tcPr>
          <w:p w:rsidR="00553BF1" w:rsidRPr="00553BF1" w:rsidRDefault="00553BF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7"/>
                <w:szCs w:val="17"/>
              </w:rPr>
            </w:pPr>
          </w:p>
        </w:tc>
      </w:tr>
      <w:tr w:rsidR="00553BF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553BF1" w:rsidP="007D6A2E">
            <w:pPr>
              <w:pStyle w:val="ListParagraph"/>
              <w:tabs>
                <w:tab w:val="left" w:pos="360"/>
              </w:tabs>
              <w:ind w:left="0"/>
              <w:rPr>
                <w:b w:val="0"/>
                <w:sz w:val="17"/>
                <w:szCs w:val="17"/>
              </w:rPr>
            </w:pPr>
            <w:r w:rsidRPr="0049315D">
              <w:rPr>
                <w:b w:val="0"/>
                <w:sz w:val="17"/>
                <w:szCs w:val="17"/>
              </w:rPr>
              <w:t>LC50 Fish</w:t>
            </w:r>
          </w:p>
        </w:tc>
        <w:tc>
          <w:tcPr>
            <w:tcW w:w="5490" w:type="dxa"/>
            <w:shd w:val="clear" w:color="auto" w:fill="auto"/>
          </w:tcPr>
          <w:p w:rsidR="00553BF1" w:rsidRPr="0049315D" w:rsidRDefault="00553BF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3670 mg/l Fathead Minnow – 96h</w:t>
            </w:r>
          </w:p>
        </w:tc>
      </w:tr>
      <w:tr w:rsidR="00553BF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553BF1" w:rsidP="007D6A2E">
            <w:pPr>
              <w:pStyle w:val="ListParagraph"/>
              <w:tabs>
                <w:tab w:val="left" w:pos="360"/>
              </w:tabs>
              <w:ind w:left="0"/>
              <w:rPr>
                <w:b w:val="0"/>
                <w:sz w:val="17"/>
                <w:szCs w:val="17"/>
              </w:rPr>
            </w:pPr>
            <w:r w:rsidRPr="0049315D">
              <w:rPr>
                <w:b w:val="0"/>
                <w:sz w:val="17"/>
                <w:szCs w:val="17"/>
              </w:rPr>
              <w:t>EC50 Daphnia</w:t>
            </w:r>
          </w:p>
        </w:tc>
        <w:tc>
          <w:tcPr>
            <w:tcW w:w="5490" w:type="dxa"/>
            <w:shd w:val="clear" w:color="auto" w:fill="auto"/>
          </w:tcPr>
          <w:p w:rsidR="00553BF1" w:rsidRPr="0049315D" w:rsidRDefault="00553BF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4227 mg/l Water Flea – 48hr</w:t>
            </w:r>
          </w:p>
        </w:tc>
      </w:tr>
      <w:tr w:rsidR="00553BF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553BF1" w:rsidP="007D6A2E">
            <w:pPr>
              <w:pStyle w:val="ListParagraph"/>
              <w:tabs>
                <w:tab w:val="left" w:pos="360"/>
              </w:tabs>
              <w:ind w:left="0"/>
              <w:rPr>
                <w:b w:val="0"/>
                <w:sz w:val="17"/>
                <w:szCs w:val="17"/>
              </w:rPr>
            </w:pPr>
            <w:r w:rsidRPr="0049315D">
              <w:rPr>
                <w:b w:val="0"/>
                <w:sz w:val="17"/>
                <w:szCs w:val="17"/>
              </w:rPr>
              <w:t xml:space="preserve">Persistence and </w:t>
            </w:r>
            <w:proofErr w:type="spellStart"/>
            <w:r w:rsidRPr="0049315D">
              <w:rPr>
                <w:b w:val="0"/>
                <w:sz w:val="17"/>
                <w:szCs w:val="17"/>
              </w:rPr>
              <w:t>Degradibility</w:t>
            </w:r>
            <w:proofErr w:type="spellEnd"/>
          </w:p>
        </w:tc>
        <w:tc>
          <w:tcPr>
            <w:tcW w:w="5490" w:type="dxa"/>
            <w:shd w:val="clear" w:color="auto" w:fill="auto"/>
          </w:tcPr>
          <w:p w:rsidR="00553BF1" w:rsidRPr="0049315D" w:rsidRDefault="00553BF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Biodegradability 88% / 28 days</w:t>
            </w:r>
          </w:p>
        </w:tc>
      </w:tr>
      <w:tr w:rsidR="00553BF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553BF1" w:rsidP="007D6A2E">
            <w:pPr>
              <w:pStyle w:val="ListParagraph"/>
              <w:tabs>
                <w:tab w:val="left" w:pos="360"/>
              </w:tabs>
              <w:ind w:left="0"/>
              <w:rPr>
                <w:b w:val="0"/>
                <w:sz w:val="17"/>
                <w:szCs w:val="17"/>
              </w:rPr>
            </w:pPr>
            <w:r w:rsidRPr="0049315D">
              <w:rPr>
                <w:b w:val="0"/>
                <w:sz w:val="17"/>
                <w:szCs w:val="17"/>
              </w:rPr>
              <w:t>Biochemical Oxygen Demand</w:t>
            </w:r>
          </w:p>
        </w:tc>
        <w:tc>
          <w:tcPr>
            <w:tcW w:w="5490" w:type="dxa"/>
            <w:shd w:val="clear" w:color="auto" w:fill="auto"/>
          </w:tcPr>
          <w:p w:rsidR="00553BF1" w:rsidRPr="0049315D" w:rsidRDefault="00553BF1"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 xml:space="preserve">1.87g </w:t>
            </w:r>
            <w:r w:rsidRPr="0049315D">
              <w:rPr>
                <w:rFonts w:cstheme="minorHAnsi"/>
                <w:color w:val="222222"/>
                <w:sz w:val="17"/>
                <w:szCs w:val="17"/>
                <w:shd w:val="clear" w:color="auto" w:fill="FFFFFF"/>
              </w:rPr>
              <w:t>O</w:t>
            </w:r>
            <w:r w:rsidRPr="0049315D">
              <w:rPr>
                <w:rFonts w:ascii="Arial" w:hAnsi="Arial" w:cs="Arial"/>
                <w:color w:val="222222"/>
                <w:sz w:val="17"/>
                <w:szCs w:val="17"/>
                <w:shd w:val="clear" w:color="auto" w:fill="FFFFFF"/>
                <w:vertAlign w:val="subscript"/>
              </w:rPr>
              <w:t>2</w:t>
            </w:r>
            <w:r w:rsidRPr="0049315D">
              <w:rPr>
                <w:sz w:val="17"/>
                <w:szCs w:val="17"/>
              </w:rPr>
              <w:t>/g substance</w:t>
            </w:r>
          </w:p>
        </w:tc>
      </w:tr>
      <w:tr w:rsidR="00553BF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9224D8" w:rsidP="007D6A2E">
            <w:pPr>
              <w:pStyle w:val="ListParagraph"/>
              <w:tabs>
                <w:tab w:val="left" w:pos="360"/>
              </w:tabs>
              <w:ind w:left="0"/>
              <w:rPr>
                <w:b w:val="0"/>
                <w:sz w:val="17"/>
                <w:szCs w:val="17"/>
              </w:rPr>
            </w:pPr>
            <w:r w:rsidRPr="0049315D">
              <w:rPr>
                <w:b w:val="0"/>
                <w:sz w:val="17"/>
                <w:szCs w:val="17"/>
              </w:rPr>
              <w:t>Chemical Oxygen Demand</w:t>
            </w:r>
          </w:p>
        </w:tc>
        <w:tc>
          <w:tcPr>
            <w:tcW w:w="5490" w:type="dxa"/>
            <w:shd w:val="clear" w:color="auto" w:fill="auto"/>
          </w:tcPr>
          <w:p w:rsidR="00553BF1" w:rsidRPr="0049315D" w:rsidRDefault="009224D8"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 xml:space="preserve">2.47g </w:t>
            </w:r>
            <w:r w:rsidRPr="0049315D">
              <w:rPr>
                <w:rFonts w:cstheme="minorHAnsi"/>
                <w:color w:val="222222"/>
                <w:sz w:val="17"/>
                <w:szCs w:val="17"/>
                <w:shd w:val="clear" w:color="auto" w:fill="FFFFFF"/>
              </w:rPr>
              <w:t>O</w:t>
            </w:r>
            <w:r w:rsidRPr="0049315D">
              <w:rPr>
                <w:rFonts w:ascii="Arial" w:hAnsi="Arial" w:cs="Arial"/>
                <w:color w:val="222222"/>
                <w:sz w:val="17"/>
                <w:szCs w:val="17"/>
                <w:shd w:val="clear" w:color="auto" w:fill="FFFFFF"/>
                <w:vertAlign w:val="subscript"/>
              </w:rPr>
              <w:t>2</w:t>
            </w:r>
            <w:r w:rsidRPr="0049315D">
              <w:rPr>
                <w:sz w:val="17"/>
                <w:szCs w:val="17"/>
              </w:rPr>
              <w:t>/g substance</w:t>
            </w:r>
          </w:p>
        </w:tc>
      </w:tr>
      <w:tr w:rsidR="00553BF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9224D8" w:rsidP="007D6A2E">
            <w:pPr>
              <w:pStyle w:val="ListParagraph"/>
              <w:tabs>
                <w:tab w:val="left" w:pos="360"/>
              </w:tabs>
              <w:ind w:left="0"/>
              <w:rPr>
                <w:b w:val="0"/>
                <w:sz w:val="17"/>
                <w:szCs w:val="17"/>
              </w:rPr>
            </w:pPr>
            <w:r w:rsidRPr="0049315D">
              <w:rPr>
                <w:b w:val="0"/>
                <w:sz w:val="17"/>
                <w:szCs w:val="17"/>
              </w:rPr>
              <w:t>Theoretical Oxygen Demand</w:t>
            </w:r>
          </w:p>
        </w:tc>
        <w:tc>
          <w:tcPr>
            <w:tcW w:w="5490" w:type="dxa"/>
            <w:shd w:val="clear" w:color="auto" w:fill="auto"/>
          </w:tcPr>
          <w:p w:rsidR="00553BF1" w:rsidRPr="0049315D" w:rsidRDefault="009224D8"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 xml:space="preserve">2.59g </w:t>
            </w:r>
            <w:r w:rsidRPr="0049315D">
              <w:rPr>
                <w:rFonts w:cstheme="minorHAnsi"/>
                <w:color w:val="222222"/>
                <w:sz w:val="17"/>
                <w:szCs w:val="17"/>
                <w:shd w:val="clear" w:color="auto" w:fill="FFFFFF"/>
              </w:rPr>
              <w:t>O</w:t>
            </w:r>
            <w:r w:rsidRPr="0049315D">
              <w:rPr>
                <w:rFonts w:ascii="Arial" w:hAnsi="Arial" w:cs="Arial"/>
                <w:color w:val="222222"/>
                <w:sz w:val="17"/>
                <w:szCs w:val="17"/>
                <w:shd w:val="clear" w:color="auto" w:fill="FFFFFF"/>
                <w:vertAlign w:val="subscript"/>
              </w:rPr>
              <w:t>2</w:t>
            </w:r>
            <w:r w:rsidRPr="0049315D">
              <w:rPr>
                <w:sz w:val="17"/>
                <w:szCs w:val="17"/>
              </w:rPr>
              <w:t>/g substance</w:t>
            </w:r>
          </w:p>
        </w:tc>
      </w:tr>
      <w:tr w:rsidR="00553BF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9224D8" w:rsidP="007D6A2E">
            <w:pPr>
              <w:pStyle w:val="ListParagraph"/>
              <w:tabs>
                <w:tab w:val="left" w:pos="360"/>
              </w:tabs>
              <w:ind w:left="0"/>
              <w:rPr>
                <w:b w:val="0"/>
                <w:sz w:val="17"/>
                <w:szCs w:val="17"/>
              </w:rPr>
            </w:pPr>
            <w:r w:rsidRPr="0049315D">
              <w:rPr>
                <w:b w:val="0"/>
                <w:sz w:val="17"/>
                <w:szCs w:val="17"/>
              </w:rPr>
              <w:t>Log Pow</w:t>
            </w:r>
          </w:p>
        </w:tc>
        <w:tc>
          <w:tcPr>
            <w:tcW w:w="5490" w:type="dxa"/>
            <w:shd w:val="clear" w:color="auto" w:fill="auto"/>
          </w:tcPr>
          <w:p w:rsidR="00553BF1" w:rsidRPr="0049315D" w:rsidRDefault="009224D8"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0.61 (Experimental value)</w:t>
            </w:r>
          </w:p>
        </w:tc>
      </w:tr>
      <w:tr w:rsidR="00553BF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9224D8" w:rsidP="007D6A2E">
            <w:pPr>
              <w:pStyle w:val="ListParagraph"/>
              <w:tabs>
                <w:tab w:val="left" w:pos="360"/>
              </w:tabs>
              <w:ind w:left="0"/>
              <w:rPr>
                <w:b w:val="0"/>
                <w:sz w:val="17"/>
                <w:szCs w:val="17"/>
              </w:rPr>
            </w:pPr>
            <w:proofErr w:type="spellStart"/>
            <w:r w:rsidRPr="0049315D">
              <w:rPr>
                <w:b w:val="0"/>
                <w:sz w:val="17"/>
                <w:szCs w:val="17"/>
              </w:rPr>
              <w:t>Bioacculative</w:t>
            </w:r>
            <w:proofErr w:type="spellEnd"/>
            <w:r w:rsidRPr="0049315D">
              <w:rPr>
                <w:b w:val="0"/>
                <w:sz w:val="17"/>
                <w:szCs w:val="17"/>
              </w:rPr>
              <w:t xml:space="preserve"> Potential</w:t>
            </w:r>
          </w:p>
        </w:tc>
        <w:tc>
          <w:tcPr>
            <w:tcW w:w="5490" w:type="dxa"/>
            <w:shd w:val="clear" w:color="auto" w:fill="auto"/>
          </w:tcPr>
          <w:p w:rsidR="00553BF1" w:rsidRPr="0049315D" w:rsidRDefault="009224D8"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No bioaccumulation data available</w:t>
            </w:r>
          </w:p>
        </w:tc>
      </w:tr>
      <w:tr w:rsidR="00553BF1"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FFFF00"/>
          </w:tcPr>
          <w:p w:rsidR="00553BF1" w:rsidRPr="009429C7" w:rsidRDefault="009429C7" w:rsidP="007D6A2E">
            <w:pPr>
              <w:pStyle w:val="ListParagraph"/>
              <w:tabs>
                <w:tab w:val="left" w:pos="360"/>
              </w:tabs>
              <w:ind w:left="0"/>
              <w:rPr>
                <w:sz w:val="18"/>
                <w:szCs w:val="18"/>
              </w:rPr>
            </w:pPr>
            <w:proofErr w:type="spellStart"/>
            <w:r>
              <w:rPr>
                <w:sz w:val="18"/>
                <w:szCs w:val="18"/>
              </w:rPr>
              <w:t>Tetrabutyl</w:t>
            </w:r>
            <w:proofErr w:type="spellEnd"/>
            <w:r>
              <w:rPr>
                <w:sz w:val="18"/>
                <w:szCs w:val="18"/>
              </w:rPr>
              <w:t xml:space="preserve"> </w:t>
            </w:r>
            <w:proofErr w:type="spellStart"/>
            <w:r>
              <w:rPr>
                <w:sz w:val="18"/>
                <w:szCs w:val="18"/>
              </w:rPr>
              <w:t>Titanate</w:t>
            </w:r>
            <w:proofErr w:type="spellEnd"/>
            <w:r>
              <w:rPr>
                <w:sz w:val="18"/>
                <w:szCs w:val="18"/>
              </w:rPr>
              <w:t xml:space="preserve"> CAS: 5593-70-4</w:t>
            </w:r>
          </w:p>
        </w:tc>
        <w:tc>
          <w:tcPr>
            <w:tcW w:w="5490" w:type="dxa"/>
            <w:shd w:val="clear" w:color="auto" w:fill="FFFF00"/>
          </w:tcPr>
          <w:p w:rsidR="00553BF1" w:rsidRPr="009429C7" w:rsidRDefault="00553BF1"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7"/>
                <w:szCs w:val="17"/>
              </w:rPr>
            </w:pPr>
          </w:p>
        </w:tc>
      </w:tr>
      <w:tr w:rsidR="00553BF1"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553BF1" w:rsidRPr="0049315D" w:rsidRDefault="007D6A2E" w:rsidP="007D6A2E">
            <w:pPr>
              <w:pStyle w:val="ListParagraph"/>
              <w:tabs>
                <w:tab w:val="left" w:pos="360"/>
              </w:tabs>
              <w:ind w:left="0"/>
              <w:rPr>
                <w:b w:val="0"/>
                <w:sz w:val="17"/>
                <w:szCs w:val="17"/>
              </w:rPr>
            </w:pPr>
            <w:r w:rsidRPr="0049315D">
              <w:rPr>
                <w:b w:val="0"/>
                <w:sz w:val="17"/>
                <w:szCs w:val="17"/>
              </w:rPr>
              <w:t>LC50 Fish</w:t>
            </w:r>
          </w:p>
        </w:tc>
        <w:tc>
          <w:tcPr>
            <w:tcW w:w="5490" w:type="dxa"/>
            <w:shd w:val="clear" w:color="auto" w:fill="auto"/>
          </w:tcPr>
          <w:p w:rsidR="00553BF1" w:rsidRPr="0049315D" w:rsidRDefault="007D6A2E"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1825 mg/l 96hr</w:t>
            </w:r>
          </w:p>
        </w:tc>
      </w:tr>
      <w:tr w:rsidR="009429C7"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9429C7" w:rsidRPr="0049315D" w:rsidRDefault="007D6A2E" w:rsidP="007D6A2E">
            <w:pPr>
              <w:pStyle w:val="ListParagraph"/>
              <w:tabs>
                <w:tab w:val="left" w:pos="360"/>
              </w:tabs>
              <w:ind w:left="0"/>
              <w:rPr>
                <w:b w:val="0"/>
                <w:sz w:val="17"/>
                <w:szCs w:val="17"/>
              </w:rPr>
            </w:pPr>
            <w:r w:rsidRPr="0049315D">
              <w:rPr>
                <w:b w:val="0"/>
                <w:sz w:val="17"/>
                <w:szCs w:val="17"/>
              </w:rPr>
              <w:t>EC50 Daphnia</w:t>
            </w:r>
          </w:p>
        </w:tc>
        <w:tc>
          <w:tcPr>
            <w:tcW w:w="5490" w:type="dxa"/>
            <w:shd w:val="clear" w:color="auto" w:fill="auto"/>
          </w:tcPr>
          <w:p w:rsidR="009429C7" w:rsidRPr="0049315D" w:rsidRDefault="007D6A2E"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1300 mg/l Water Flea – 48hr</w:t>
            </w:r>
          </w:p>
        </w:tc>
      </w:tr>
      <w:tr w:rsidR="009429C7"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9429C7" w:rsidRPr="0049315D" w:rsidRDefault="007D6A2E" w:rsidP="007D6A2E">
            <w:pPr>
              <w:pStyle w:val="ListParagraph"/>
              <w:tabs>
                <w:tab w:val="left" w:pos="360"/>
              </w:tabs>
              <w:ind w:left="0"/>
              <w:rPr>
                <w:b w:val="0"/>
                <w:sz w:val="17"/>
                <w:szCs w:val="17"/>
              </w:rPr>
            </w:pPr>
            <w:r w:rsidRPr="0049315D">
              <w:rPr>
                <w:b w:val="0"/>
                <w:sz w:val="17"/>
                <w:szCs w:val="17"/>
              </w:rPr>
              <w:t>EC50 Other Aquatic Organisms</w:t>
            </w:r>
          </w:p>
        </w:tc>
        <w:tc>
          <w:tcPr>
            <w:tcW w:w="5490" w:type="dxa"/>
            <w:shd w:val="clear" w:color="auto" w:fill="auto"/>
          </w:tcPr>
          <w:p w:rsidR="009429C7" w:rsidRPr="0049315D" w:rsidRDefault="007D6A2E"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49315D">
              <w:rPr>
                <w:sz w:val="17"/>
                <w:szCs w:val="17"/>
              </w:rPr>
              <w:t>225 mg/l Green Algae – 96hr</w:t>
            </w:r>
          </w:p>
        </w:tc>
      </w:tr>
      <w:tr w:rsidR="009429C7"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9429C7" w:rsidRPr="0049315D" w:rsidRDefault="007D6A2E" w:rsidP="007D6A2E">
            <w:pPr>
              <w:pStyle w:val="ListParagraph"/>
              <w:tabs>
                <w:tab w:val="left" w:pos="360"/>
              </w:tabs>
              <w:ind w:left="0"/>
              <w:rPr>
                <w:b w:val="0"/>
                <w:sz w:val="17"/>
                <w:szCs w:val="17"/>
              </w:rPr>
            </w:pPr>
            <w:proofErr w:type="spellStart"/>
            <w:r w:rsidRPr="0049315D">
              <w:rPr>
                <w:b w:val="0"/>
                <w:sz w:val="17"/>
                <w:szCs w:val="17"/>
              </w:rPr>
              <w:t>Bioacculative</w:t>
            </w:r>
            <w:proofErr w:type="spellEnd"/>
            <w:r w:rsidRPr="0049315D">
              <w:rPr>
                <w:b w:val="0"/>
                <w:sz w:val="17"/>
                <w:szCs w:val="17"/>
              </w:rPr>
              <w:t xml:space="preserve"> Potential</w:t>
            </w:r>
          </w:p>
        </w:tc>
        <w:tc>
          <w:tcPr>
            <w:tcW w:w="5490" w:type="dxa"/>
            <w:shd w:val="clear" w:color="auto" w:fill="auto"/>
          </w:tcPr>
          <w:p w:rsidR="009429C7" w:rsidRPr="0049315D" w:rsidRDefault="007D6A2E"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49315D">
              <w:rPr>
                <w:sz w:val="17"/>
                <w:szCs w:val="17"/>
              </w:rPr>
              <w:t>No bioaccumulation data available</w:t>
            </w:r>
          </w:p>
        </w:tc>
      </w:tr>
      <w:tr w:rsidR="009429C7" w:rsidRPr="00E25599" w:rsidTr="007D6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FFF00"/>
          </w:tcPr>
          <w:p w:rsidR="007D6A2E" w:rsidRPr="0049315D" w:rsidRDefault="007D6A2E" w:rsidP="007D6A2E">
            <w:pPr>
              <w:pStyle w:val="ListParagraph"/>
              <w:tabs>
                <w:tab w:val="left" w:pos="360"/>
              </w:tabs>
              <w:ind w:left="0"/>
              <w:rPr>
                <w:sz w:val="17"/>
                <w:szCs w:val="17"/>
                <w:lang w:val="es-US"/>
              </w:rPr>
            </w:pPr>
            <w:proofErr w:type="spellStart"/>
            <w:r w:rsidRPr="0049315D">
              <w:rPr>
                <w:sz w:val="17"/>
                <w:szCs w:val="17"/>
                <w:lang w:val="es-US"/>
              </w:rPr>
              <w:t>Boron</w:t>
            </w:r>
            <w:proofErr w:type="spellEnd"/>
            <w:r w:rsidRPr="0049315D">
              <w:rPr>
                <w:sz w:val="17"/>
                <w:szCs w:val="17"/>
                <w:lang w:val="es-US"/>
              </w:rPr>
              <w:t xml:space="preserve">, </w:t>
            </w:r>
            <w:proofErr w:type="spellStart"/>
            <w:r w:rsidRPr="0049315D">
              <w:rPr>
                <w:sz w:val="17"/>
                <w:szCs w:val="17"/>
                <w:lang w:val="es-US"/>
              </w:rPr>
              <w:t>Trifluoro</w:t>
            </w:r>
            <w:proofErr w:type="spellEnd"/>
            <w:r w:rsidRPr="0049315D">
              <w:rPr>
                <w:sz w:val="17"/>
                <w:szCs w:val="17"/>
                <w:lang w:val="es-US"/>
              </w:rPr>
              <w:t xml:space="preserve"> (</w:t>
            </w:r>
            <w:proofErr w:type="spellStart"/>
            <w:r w:rsidRPr="0049315D">
              <w:rPr>
                <w:sz w:val="17"/>
                <w:szCs w:val="17"/>
                <w:lang w:val="es-US"/>
              </w:rPr>
              <w:t>Tetrahydrofurane</w:t>
            </w:r>
            <w:proofErr w:type="spellEnd"/>
            <w:r w:rsidRPr="0049315D">
              <w:rPr>
                <w:sz w:val="17"/>
                <w:szCs w:val="17"/>
                <w:lang w:val="es-US"/>
              </w:rPr>
              <w:t xml:space="preserve">) </w:t>
            </w:r>
          </w:p>
          <w:p w:rsidR="009429C7" w:rsidRPr="007D6A2E" w:rsidRDefault="007D6A2E" w:rsidP="007D6A2E">
            <w:pPr>
              <w:pStyle w:val="ListParagraph"/>
              <w:tabs>
                <w:tab w:val="left" w:pos="360"/>
              </w:tabs>
              <w:ind w:left="0"/>
              <w:rPr>
                <w:sz w:val="18"/>
                <w:szCs w:val="18"/>
                <w:lang w:val="es-US"/>
              </w:rPr>
            </w:pPr>
            <w:proofErr w:type="spellStart"/>
            <w:r w:rsidRPr="0049315D">
              <w:rPr>
                <w:sz w:val="17"/>
                <w:szCs w:val="17"/>
                <w:lang w:val="es-US"/>
              </w:rPr>
              <w:t>Polymer</w:t>
            </w:r>
            <w:proofErr w:type="spellEnd"/>
            <w:r w:rsidRPr="0049315D">
              <w:rPr>
                <w:sz w:val="17"/>
                <w:szCs w:val="17"/>
                <w:lang w:val="es-US"/>
              </w:rPr>
              <w:t xml:space="preserve"> CAS: 753501-40</w:t>
            </w:r>
          </w:p>
        </w:tc>
        <w:tc>
          <w:tcPr>
            <w:tcW w:w="5490" w:type="dxa"/>
            <w:shd w:val="clear" w:color="auto" w:fill="FFFF00"/>
          </w:tcPr>
          <w:p w:rsidR="009429C7" w:rsidRPr="007D6A2E" w:rsidRDefault="009429C7" w:rsidP="007D6A2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7"/>
                <w:szCs w:val="17"/>
                <w:lang w:val="es-US"/>
              </w:rPr>
            </w:pPr>
          </w:p>
        </w:tc>
      </w:tr>
      <w:tr w:rsidR="007D6A2E" w:rsidRPr="007D6A2E" w:rsidTr="007D6A2E">
        <w:tc>
          <w:tcPr>
            <w:cnfStyle w:val="001000000000" w:firstRow="0" w:lastRow="0" w:firstColumn="1" w:lastColumn="0" w:oddVBand="0" w:evenVBand="0" w:oddHBand="0" w:evenHBand="0" w:firstRowFirstColumn="0" w:firstRowLastColumn="0" w:lastRowFirstColumn="0" w:lastRowLastColumn="0"/>
            <w:tcW w:w="4320" w:type="dxa"/>
            <w:shd w:val="clear" w:color="auto" w:fill="auto"/>
          </w:tcPr>
          <w:p w:rsidR="007D6A2E" w:rsidRPr="007D6A2E" w:rsidRDefault="007D6A2E" w:rsidP="007D6A2E">
            <w:pPr>
              <w:pStyle w:val="ListParagraph"/>
              <w:tabs>
                <w:tab w:val="left" w:pos="360"/>
              </w:tabs>
              <w:ind w:left="0"/>
              <w:rPr>
                <w:b w:val="0"/>
                <w:sz w:val="18"/>
                <w:szCs w:val="18"/>
                <w:lang w:val="es-US"/>
              </w:rPr>
            </w:pPr>
            <w:r>
              <w:rPr>
                <w:b w:val="0"/>
                <w:sz w:val="18"/>
                <w:szCs w:val="18"/>
                <w:lang w:val="es-US"/>
              </w:rPr>
              <w:t xml:space="preserve">Log </w:t>
            </w:r>
            <w:proofErr w:type="spellStart"/>
            <w:r>
              <w:rPr>
                <w:b w:val="0"/>
                <w:sz w:val="18"/>
                <w:szCs w:val="18"/>
                <w:lang w:val="es-US"/>
              </w:rPr>
              <w:t>Pow</w:t>
            </w:r>
            <w:proofErr w:type="spellEnd"/>
          </w:p>
        </w:tc>
        <w:tc>
          <w:tcPr>
            <w:tcW w:w="5490" w:type="dxa"/>
            <w:shd w:val="clear" w:color="auto" w:fill="auto"/>
          </w:tcPr>
          <w:p w:rsidR="007D6A2E" w:rsidRPr="007D6A2E" w:rsidRDefault="007D6A2E" w:rsidP="007D6A2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US"/>
              </w:rPr>
            </w:pPr>
            <w:r>
              <w:rPr>
                <w:sz w:val="17"/>
                <w:szCs w:val="17"/>
                <w:lang w:val="es-US"/>
              </w:rPr>
              <w:t>&gt;1.5</w:t>
            </w:r>
          </w:p>
        </w:tc>
      </w:tr>
    </w:tbl>
    <w:p w:rsidR="00B25E83" w:rsidRPr="0049315D" w:rsidRDefault="00885DC4" w:rsidP="0049315D">
      <w:pPr>
        <w:pStyle w:val="ListParagraph"/>
        <w:tabs>
          <w:tab w:val="left" w:pos="720"/>
        </w:tabs>
        <w:ind w:hanging="360"/>
        <w:jc w:val="both"/>
        <w:rPr>
          <w:sz w:val="8"/>
          <w:szCs w:val="8"/>
          <w:lang w:val="es-US"/>
        </w:rPr>
      </w:pPr>
      <w:r w:rsidRPr="007D6A2E">
        <w:rPr>
          <w:b/>
          <w:lang w:val="es-US"/>
        </w:rPr>
        <w:tab/>
      </w:r>
    </w:p>
    <w:p w:rsidR="00F076B5" w:rsidRPr="007D6A2E" w:rsidRDefault="00C666F5" w:rsidP="00B25E83">
      <w:pPr>
        <w:pStyle w:val="ListParagraph"/>
        <w:tabs>
          <w:tab w:val="left" w:pos="360"/>
        </w:tabs>
        <w:ind w:left="360"/>
        <w:rPr>
          <w:lang w:val="es-US"/>
        </w:rPr>
      </w:pPr>
      <w:r>
        <w:rPr>
          <w:b/>
          <w:noProof/>
        </w:rPr>
        <w:lastRenderedPageBreak/>
        <mc:AlternateContent>
          <mc:Choice Requires="wps">
            <w:drawing>
              <wp:anchor distT="0" distB="0" distL="114300" distR="114300" simplePos="0" relativeHeight="251662848" behindDoc="0" locked="0" layoutInCell="0" allowOverlap="1" wp14:anchorId="33408E71" wp14:editId="4EA561D0">
                <wp:simplePos x="0" y="0"/>
                <wp:positionH relativeFrom="column">
                  <wp:posOffset>52070</wp:posOffset>
                </wp:positionH>
                <wp:positionV relativeFrom="paragraph">
                  <wp:posOffset>95250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49315D" w:rsidRDefault="0049315D" w:rsidP="00B25E83">
                            <w:pPr>
                              <w:rPr>
                                <w:sz w:val="32"/>
                              </w:rPr>
                            </w:pPr>
                            <w:r>
                              <w:rPr>
                                <w:b/>
                                <w:bCs/>
                                <w:sz w:val="24"/>
                              </w:rPr>
                              <w:t>13. DISPOSAL CONSIDERATIONS</w:t>
                            </w:r>
                          </w:p>
                          <w:p w:rsidR="0049315D" w:rsidRDefault="0049315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08E71" id="Text Box 27" o:spid="_x0000_s1040" type="#_x0000_t202" style="position:absolute;left:0;text-align:left;margin-left:4.1pt;margin-top:7.5pt;width:501.3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" o:allowincell="f" strokeweight="3pt">
                <v:stroke linestyle="thinThin"/>
                <v:textbox>
                  <w:txbxContent>
                    <w:p w:rsidR="0049315D" w:rsidRDefault="0049315D" w:rsidP="00B25E83">
                      <w:pPr>
                        <w:rPr>
                          <w:sz w:val="32"/>
                        </w:rPr>
                      </w:pPr>
                      <w:r>
                        <w:rPr>
                          <w:b/>
                          <w:bCs/>
                          <w:sz w:val="24"/>
                        </w:rPr>
                        <w:t>13. DISPOSAL CONSIDERATIONS</w:t>
                      </w:r>
                    </w:p>
                    <w:p w:rsidR="0049315D" w:rsidRDefault="0049315D" w:rsidP="00B25E83">
                      <w:pPr>
                        <w:rPr>
                          <w:sz w:val="32"/>
                        </w:rPr>
                      </w:pPr>
                    </w:p>
                  </w:txbxContent>
                </v:textbox>
              </v:shape>
            </w:pict>
          </mc:Fallback>
        </mc:AlternateContent>
      </w:r>
    </w:p>
    <w:p w:rsidR="00B25E83" w:rsidRPr="007D6A2E" w:rsidRDefault="00B25E83" w:rsidP="00B25E83">
      <w:pPr>
        <w:pStyle w:val="ListParagraph"/>
        <w:tabs>
          <w:tab w:val="left" w:pos="360"/>
        </w:tabs>
        <w:ind w:left="360"/>
        <w:rPr>
          <w:b/>
          <w:lang w:val="es-US"/>
        </w:rPr>
      </w:pPr>
    </w:p>
    <w:p w:rsidR="00B25E83" w:rsidRPr="007D6A2E" w:rsidRDefault="00B25E83" w:rsidP="00B25E83">
      <w:pPr>
        <w:pStyle w:val="ListParagraph"/>
        <w:tabs>
          <w:tab w:val="left" w:pos="360"/>
        </w:tabs>
        <w:ind w:left="360"/>
        <w:rPr>
          <w:b/>
          <w:sz w:val="36"/>
          <w:szCs w:val="36"/>
          <w:lang w:val="es-US"/>
        </w:rPr>
      </w:pPr>
    </w:p>
    <w:p w:rsidR="00B25E83" w:rsidRPr="007E7379" w:rsidRDefault="00B25E83" w:rsidP="00885DC4">
      <w:pPr>
        <w:pStyle w:val="ListParagraph"/>
        <w:tabs>
          <w:tab w:val="left" w:pos="360"/>
        </w:tabs>
        <w:spacing w:after="0"/>
        <w:ind w:left="360"/>
        <w:rPr>
          <w:b/>
          <w:sz w:val="20"/>
          <w:szCs w:val="20"/>
        </w:rPr>
      </w:pPr>
      <w:r w:rsidRPr="007E7379">
        <w:rPr>
          <w:b/>
          <w:sz w:val="20"/>
          <w:szCs w:val="20"/>
        </w:rPr>
        <w:t>13.1 WASTE TREATMENT METHODS</w:t>
      </w:r>
    </w:p>
    <w:p w:rsidR="00B25E83" w:rsidRPr="007E7379" w:rsidRDefault="00B25E83" w:rsidP="00885DC4">
      <w:pPr>
        <w:pStyle w:val="ListParagraph"/>
        <w:tabs>
          <w:tab w:val="left" w:pos="360"/>
        </w:tabs>
        <w:spacing w:after="0"/>
        <w:ind w:left="360"/>
        <w:rPr>
          <w:b/>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t>Waste Disposal</w:t>
      </w:r>
      <w:r w:rsidRPr="007E7379">
        <w:rPr>
          <w:b/>
          <w:sz w:val="20"/>
          <w:szCs w:val="20"/>
        </w:rPr>
        <w:tab/>
        <w:t>:</w:t>
      </w:r>
      <w:r w:rsidRPr="007E7379">
        <w:rPr>
          <w:sz w:val="20"/>
          <w:szCs w:val="20"/>
        </w:rPr>
        <w:t xml:space="preserve"> Characteristics and waste stream classification can change with product use and location. It is the responsibility of the user to determine the proper storage, transportation, treatment and/or disposal methodologies for solvent materials and residues at the time of disposition. All waste must be disposed of in compliance with the respective national, federal, state and/or local regulations</w:t>
      </w:r>
      <w:r w:rsidR="00407428" w:rsidRPr="007E7379">
        <w:rPr>
          <w:sz w:val="20"/>
          <w:szCs w:val="20"/>
        </w:rPr>
        <w:t>.</w:t>
      </w:r>
    </w:p>
    <w:p w:rsidR="00F076B5" w:rsidRPr="007E7379" w:rsidRDefault="00F076B5" w:rsidP="00885DC4">
      <w:pPr>
        <w:pStyle w:val="ListParagraph"/>
        <w:tabs>
          <w:tab w:val="left" w:pos="360"/>
        </w:tabs>
        <w:spacing w:after="0"/>
        <w:ind w:left="2205" w:hanging="1845"/>
        <w:jc w:val="both"/>
        <w:rPr>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r>
      <w:r w:rsidR="00B25E83" w:rsidRPr="007E7379">
        <w:rPr>
          <w:b/>
          <w:sz w:val="20"/>
          <w:szCs w:val="20"/>
        </w:rPr>
        <w:t>Container Disposal</w:t>
      </w:r>
      <w:r w:rsidR="00F076B5" w:rsidRPr="007E7379">
        <w:rPr>
          <w:b/>
          <w:sz w:val="20"/>
          <w:szCs w:val="20"/>
        </w:rPr>
        <w:tab/>
      </w:r>
      <w:r w:rsidRPr="007E7379">
        <w:rPr>
          <w:b/>
          <w:sz w:val="20"/>
          <w:szCs w:val="20"/>
        </w:rPr>
        <w:t>:</w:t>
      </w:r>
      <w:r w:rsidRPr="007E7379">
        <w:rPr>
          <w:sz w:val="20"/>
          <w:szCs w:val="20"/>
        </w:rPr>
        <w:t xml:space="preserve"> </w:t>
      </w:r>
      <w:r w:rsidR="009D67F5">
        <w:rPr>
          <w:sz w:val="20"/>
          <w:szCs w:val="20"/>
        </w:rPr>
        <w:t xml:space="preserve">In the USA, an </w:t>
      </w:r>
      <w:r w:rsidRPr="007E7379">
        <w:rPr>
          <w:sz w:val="20"/>
          <w:szCs w:val="20"/>
        </w:rPr>
        <w:t>aerosol container that does not contain a significant amount of liquid would meet the definition of scrap metal [40 CFR 261.1(c</w:t>
      </w:r>
      <w:proofErr w:type="gramStart"/>
      <w:r w:rsidRPr="007E7379">
        <w:rPr>
          <w:sz w:val="20"/>
          <w:szCs w:val="20"/>
        </w:rPr>
        <w:t>)(</w:t>
      </w:r>
      <w:proofErr w:type="gramEnd"/>
      <w:r w:rsidRPr="007E7379">
        <w:rPr>
          <w:sz w:val="20"/>
          <w:szCs w:val="20"/>
        </w:rPr>
        <w:t xml:space="preserve">6)] and would be exempt from </w:t>
      </w:r>
      <w:proofErr w:type="spellStart"/>
      <w:r w:rsidRPr="007E7379">
        <w:rPr>
          <w:sz w:val="20"/>
          <w:szCs w:val="20"/>
        </w:rPr>
        <w:t>RCRA</w:t>
      </w:r>
      <w:proofErr w:type="spellEnd"/>
      <w:r w:rsidRPr="007E7379">
        <w:rPr>
          <w:sz w:val="20"/>
          <w:szCs w:val="20"/>
        </w:rPr>
        <w:t xml:space="preserve"> regulation under 40 CFR 261.6 (a)(3)(iv) if it is to be recycled. If containers are to be disposed of (not recycled) it must be managed under all applicable </w:t>
      </w:r>
      <w:proofErr w:type="spellStart"/>
      <w:r w:rsidRPr="007E7379">
        <w:rPr>
          <w:sz w:val="20"/>
          <w:szCs w:val="20"/>
        </w:rPr>
        <w:t>RCRA</w:t>
      </w:r>
      <w:proofErr w:type="spellEnd"/>
      <w:r w:rsidRPr="007E7379">
        <w:rPr>
          <w:sz w:val="20"/>
          <w:szCs w:val="20"/>
        </w:rPr>
        <w:t xml:space="preserve"> and state regulations.</w:t>
      </w:r>
      <w:r w:rsidR="00B25E83" w:rsidRPr="007E7379">
        <w:rPr>
          <w:sz w:val="20"/>
          <w:szCs w:val="20"/>
        </w:rPr>
        <w:t xml:space="preserve"> </w:t>
      </w:r>
    </w:p>
    <w:p w:rsidR="00F076B5" w:rsidRPr="007E7379" w:rsidRDefault="00F076B5" w:rsidP="00885DC4">
      <w:pPr>
        <w:pStyle w:val="ListParagraph"/>
        <w:tabs>
          <w:tab w:val="left" w:pos="360"/>
        </w:tabs>
        <w:spacing w:after="0"/>
        <w:ind w:left="2160" w:hanging="1800"/>
        <w:jc w:val="both"/>
        <w:rPr>
          <w:sz w:val="20"/>
          <w:szCs w:val="20"/>
        </w:rPr>
      </w:pPr>
    </w:p>
    <w:p w:rsidR="00885DC4" w:rsidRPr="009D67F5" w:rsidRDefault="00885DC4" w:rsidP="00885DC4">
      <w:pPr>
        <w:tabs>
          <w:tab w:val="left" w:pos="360"/>
        </w:tabs>
        <w:spacing w:after="0"/>
        <w:jc w:val="both"/>
        <w:rPr>
          <w:sz w:val="20"/>
          <w:szCs w:val="20"/>
        </w:rPr>
      </w:pPr>
      <w:r w:rsidRPr="007E7379">
        <w:rPr>
          <w:b/>
          <w:sz w:val="20"/>
          <w:szCs w:val="20"/>
        </w:rPr>
        <w:tab/>
      </w:r>
      <w:r w:rsidRPr="009D67F5">
        <w:rPr>
          <w:b/>
          <w:sz w:val="20"/>
          <w:szCs w:val="20"/>
        </w:rPr>
        <w:t>Landfill Precautions</w:t>
      </w:r>
      <w:r w:rsidR="00B25E83" w:rsidRPr="009D67F5">
        <w:rPr>
          <w:b/>
          <w:sz w:val="20"/>
          <w:szCs w:val="20"/>
        </w:rPr>
        <w:tab/>
      </w:r>
      <w:r w:rsidRPr="009D67F5">
        <w:rPr>
          <w:b/>
          <w:sz w:val="20"/>
          <w:szCs w:val="20"/>
        </w:rPr>
        <w:tab/>
      </w:r>
      <w:r w:rsidR="00B25E83" w:rsidRPr="009D67F5">
        <w:rPr>
          <w:b/>
          <w:sz w:val="20"/>
          <w:szCs w:val="20"/>
        </w:rPr>
        <w:t>:</w:t>
      </w:r>
      <w:r w:rsidR="00407428" w:rsidRPr="009D67F5">
        <w:rPr>
          <w:sz w:val="20"/>
          <w:szCs w:val="20"/>
        </w:rPr>
        <w:t xml:space="preserve"> Not available</w:t>
      </w:r>
    </w:p>
    <w:p w:rsidR="00885DC4" w:rsidRPr="009D67F5" w:rsidRDefault="00885DC4" w:rsidP="00885DC4">
      <w:pPr>
        <w:tabs>
          <w:tab w:val="left" w:pos="360"/>
        </w:tabs>
        <w:spacing w:after="0"/>
        <w:jc w:val="both"/>
        <w:rPr>
          <w:sz w:val="20"/>
          <w:szCs w:val="20"/>
        </w:rPr>
      </w:pPr>
    </w:p>
    <w:p w:rsidR="009D67F5" w:rsidRDefault="00885DC4" w:rsidP="00787A91">
      <w:pPr>
        <w:pStyle w:val="ListParagraph"/>
        <w:tabs>
          <w:tab w:val="left" w:pos="360"/>
        </w:tabs>
        <w:ind w:left="2160" w:hanging="1800"/>
        <w:jc w:val="both"/>
        <w:rPr>
          <w:sz w:val="20"/>
          <w:szCs w:val="20"/>
        </w:rPr>
      </w:pPr>
      <w:r w:rsidRPr="009D67F5">
        <w:rPr>
          <w:b/>
          <w:sz w:val="20"/>
          <w:szCs w:val="20"/>
        </w:rPr>
        <w:t>Incineration Precautions</w:t>
      </w:r>
      <w:r w:rsidRPr="009D67F5">
        <w:rPr>
          <w:b/>
          <w:sz w:val="20"/>
          <w:szCs w:val="20"/>
        </w:rPr>
        <w:tab/>
        <w:t>:</w:t>
      </w:r>
      <w:r w:rsidRPr="009D67F5">
        <w:rPr>
          <w:sz w:val="20"/>
          <w:szCs w:val="20"/>
        </w:rPr>
        <w:t xml:space="preserve"> </w:t>
      </w:r>
      <w:r w:rsidR="009D67F5">
        <w:rPr>
          <w:sz w:val="20"/>
          <w:szCs w:val="20"/>
        </w:rPr>
        <w:t xml:space="preserve">** </w:t>
      </w:r>
      <w:r w:rsidRPr="009D67F5">
        <w:rPr>
          <w:sz w:val="20"/>
          <w:szCs w:val="20"/>
        </w:rPr>
        <w:t>Do not inci</w:t>
      </w:r>
      <w:r w:rsidR="009D67F5">
        <w:rPr>
          <w:sz w:val="20"/>
          <w:szCs w:val="20"/>
        </w:rPr>
        <w:t>nerate; contents under pressure **.</w:t>
      </w:r>
    </w:p>
    <w:p w:rsidR="00366F09" w:rsidRPr="0049315D" w:rsidRDefault="00366F09" w:rsidP="0049315D">
      <w:pPr>
        <w:tabs>
          <w:tab w:val="left" w:pos="360"/>
        </w:tabs>
        <w:jc w:val="both"/>
        <w:rPr>
          <w:sz w:val="20"/>
          <w:szCs w:val="20"/>
        </w:rPr>
      </w:pPr>
    </w:p>
    <w:p w:rsidR="00366F09" w:rsidRDefault="00366F09" w:rsidP="00B25E83">
      <w:pPr>
        <w:pStyle w:val="ListParagraph"/>
        <w:tabs>
          <w:tab w:val="left" w:pos="360"/>
        </w:tabs>
        <w:ind w:left="360"/>
        <w:jc w:val="both"/>
        <w:rPr>
          <w:sz w:val="20"/>
          <w:szCs w:val="20"/>
        </w:rPr>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63872" behindDoc="0" locked="0" layoutInCell="0" allowOverlap="1" wp14:anchorId="43467033" wp14:editId="004B296D">
                <wp:simplePos x="0" y="0"/>
                <wp:positionH relativeFrom="column">
                  <wp:posOffset>42862</wp:posOffset>
                </wp:positionH>
                <wp:positionV relativeFrom="paragraph">
                  <wp:posOffset>100648</wp:posOffset>
                </wp:positionV>
                <wp:extent cx="63150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49315D" w:rsidRDefault="0049315D" w:rsidP="00B25E83">
                            <w:pPr>
                              <w:rPr>
                                <w:sz w:val="32"/>
                              </w:rPr>
                            </w:pPr>
                            <w:r>
                              <w:rPr>
                                <w:b/>
                                <w:bCs/>
                                <w:sz w:val="24"/>
                              </w:rPr>
                              <w:t>14. TRANSPORTATION INFORMATION</w:t>
                            </w:r>
                          </w:p>
                          <w:p w:rsidR="0049315D" w:rsidRDefault="0049315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67033" id="Text Box 28" o:spid="_x0000_s1041" type="#_x0000_t202" style="position:absolute;left:0;text-align:left;margin-left:3.35pt;margin-top:7.95pt;width:497.25pt;height:2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" o:allowincell="f" strokeweight="3pt">
                <v:stroke linestyle="thinThin"/>
                <v:textbox>
                  <w:txbxContent>
                    <w:p w:rsidR="0049315D" w:rsidRDefault="0049315D" w:rsidP="00B25E83">
                      <w:pPr>
                        <w:rPr>
                          <w:sz w:val="32"/>
                        </w:rPr>
                      </w:pPr>
                      <w:r>
                        <w:rPr>
                          <w:b/>
                          <w:bCs/>
                          <w:sz w:val="24"/>
                        </w:rPr>
                        <w:t>14. TRANSPORTATION INFORMATION</w:t>
                      </w:r>
                    </w:p>
                    <w:p w:rsidR="0049315D" w:rsidRDefault="0049315D"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885DC4" w:rsidRPr="00885DC4" w:rsidRDefault="00885DC4" w:rsidP="00885DC4">
      <w:pPr>
        <w:tabs>
          <w:tab w:val="left" w:pos="360"/>
        </w:tabs>
        <w:rPr>
          <w:b/>
          <w:sz w:val="8"/>
          <w:szCs w:val="8"/>
        </w:rPr>
      </w:pPr>
    </w:p>
    <w:tbl>
      <w:tblPr>
        <w:tblStyle w:val="TableGrid"/>
        <w:tblW w:w="0" w:type="auto"/>
        <w:tblLook w:val="04A0" w:firstRow="1" w:lastRow="0" w:firstColumn="1" w:lastColumn="0" w:noHBand="0" w:noVBand="1"/>
      </w:tblPr>
      <w:tblGrid>
        <w:gridCol w:w="2568"/>
        <w:gridCol w:w="2387"/>
        <w:gridCol w:w="2602"/>
        <w:gridCol w:w="2513"/>
      </w:tblGrid>
      <w:tr w:rsidR="00885DC4" w:rsidTr="009D67F5">
        <w:tc>
          <w:tcPr>
            <w:tcW w:w="2574" w:type="dxa"/>
            <w:shd w:val="clear" w:color="auto" w:fill="FFFF00"/>
          </w:tcPr>
          <w:p w:rsidR="00885DC4" w:rsidRPr="00885DC4" w:rsidRDefault="00885DC4" w:rsidP="00885DC4">
            <w:pPr>
              <w:tabs>
                <w:tab w:val="left" w:pos="360"/>
              </w:tabs>
              <w:rPr>
                <w:b/>
                <w:sz w:val="18"/>
                <w:szCs w:val="18"/>
              </w:rPr>
            </w:pPr>
            <w:r w:rsidRPr="00885DC4">
              <w:rPr>
                <w:b/>
                <w:sz w:val="18"/>
                <w:szCs w:val="18"/>
              </w:rPr>
              <w:t>Transportation Information</w:t>
            </w:r>
          </w:p>
        </w:tc>
        <w:tc>
          <w:tcPr>
            <w:tcW w:w="2394" w:type="dxa"/>
            <w:shd w:val="clear" w:color="auto" w:fill="FFFF00"/>
          </w:tcPr>
          <w:p w:rsidR="00885DC4" w:rsidRPr="00885DC4" w:rsidRDefault="009D67F5" w:rsidP="00885DC4">
            <w:pPr>
              <w:tabs>
                <w:tab w:val="left" w:pos="-54"/>
              </w:tabs>
              <w:ind w:left="-54" w:right="-108"/>
              <w:jc w:val="center"/>
              <w:rPr>
                <w:b/>
                <w:sz w:val="18"/>
                <w:szCs w:val="18"/>
              </w:rPr>
            </w:pPr>
            <w:r>
              <w:rPr>
                <w:b/>
                <w:sz w:val="18"/>
                <w:szCs w:val="18"/>
              </w:rPr>
              <w:t xml:space="preserve"> DOT (USA)</w:t>
            </w:r>
          </w:p>
        </w:tc>
        <w:tc>
          <w:tcPr>
            <w:tcW w:w="2610" w:type="dxa"/>
            <w:shd w:val="clear" w:color="auto" w:fill="FFFF00"/>
          </w:tcPr>
          <w:p w:rsidR="00885DC4" w:rsidRPr="00885DC4" w:rsidRDefault="009D67F5" w:rsidP="00885DC4">
            <w:pPr>
              <w:tabs>
                <w:tab w:val="left" w:pos="360"/>
              </w:tabs>
              <w:jc w:val="center"/>
              <w:rPr>
                <w:b/>
                <w:sz w:val="18"/>
                <w:szCs w:val="18"/>
              </w:rPr>
            </w:pPr>
            <w:r>
              <w:rPr>
                <w:b/>
                <w:sz w:val="18"/>
                <w:szCs w:val="18"/>
              </w:rPr>
              <w:t>IATA (AIR)</w:t>
            </w:r>
          </w:p>
        </w:tc>
        <w:tc>
          <w:tcPr>
            <w:tcW w:w="2520" w:type="dxa"/>
            <w:shd w:val="clear" w:color="auto" w:fill="FFFF00"/>
          </w:tcPr>
          <w:p w:rsidR="00885DC4" w:rsidRPr="00885DC4" w:rsidRDefault="009D67F5" w:rsidP="00885DC4">
            <w:pPr>
              <w:tabs>
                <w:tab w:val="left" w:pos="360"/>
              </w:tabs>
              <w:ind w:left="-72" w:right="-108"/>
              <w:jc w:val="center"/>
              <w:rPr>
                <w:b/>
                <w:sz w:val="18"/>
                <w:szCs w:val="18"/>
              </w:rPr>
            </w:pPr>
            <w:proofErr w:type="spellStart"/>
            <w:r>
              <w:rPr>
                <w:b/>
                <w:sz w:val="18"/>
                <w:szCs w:val="18"/>
              </w:rPr>
              <w:t>IMDG</w:t>
            </w:r>
            <w:proofErr w:type="spellEnd"/>
            <w:r>
              <w:rPr>
                <w:b/>
                <w:sz w:val="18"/>
                <w:szCs w:val="18"/>
              </w:rPr>
              <w:t xml:space="preserve"> (OCEAN)</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14.1 </w:t>
            </w:r>
            <w:r w:rsidR="00885DC4">
              <w:rPr>
                <w:b/>
                <w:sz w:val="18"/>
                <w:szCs w:val="18"/>
              </w:rPr>
              <w:t>UN Number</w:t>
            </w:r>
          </w:p>
        </w:tc>
        <w:tc>
          <w:tcPr>
            <w:tcW w:w="2394" w:type="dxa"/>
          </w:tcPr>
          <w:p w:rsidR="00885DC4" w:rsidRPr="00885DC4" w:rsidRDefault="00885DC4" w:rsidP="00885DC4">
            <w:pPr>
              <w:tabs>
                <w:tab w:val="left" w:pos="360"/>
              </w:tabs>
              <w:jc w:val="center"/>
              <w:rPr>
                <w:sz w:val="18"/>
                <w:szCs w:val="18"/>
              </w:rPr>
            </w:pPr>
            <w:r>
              <w:rPr>
                <w:sz w:val="18"/>
                <w:szCs w:val="18"/>
              </w:rPr>
              <w:t>UN-1950</w:t>
            </w:r>
          </w:p>
        </w:tc>
        <w:tc>
          <w:tcPr>
            <w:tcW w:w="2610" w:type="dxa"/>
          </w:tcPr>
          <w:p w:rsidR="00885DC4" w:rsidRPr="00885DC4" w:rsidRDefault="00885DC4" w:rsidP="00885DC4">
            <w:pPr>
              <w:tabs>
                <w:tab w:val="left" w:pos="360"/>
              </w:tabs>
              <w:jc w:val="center"/>
              <w:rPr>
                <w:sz w:val="18"/>
                <w:szCs w:val="18"/>
              </w:rPr>
            </w:pPr>
            <w:r>
              <w:rPr>
                <w:sz w:val="18"/>
                <w:szCs w:val="18"/>
              </w:rPr>
              <w:t>UN-1950</w:t>
            </w:r>
          </w:p>
        </w:tc>
        <w:tc>
          <w:tcPr>
            <w:tcW w:w="2520" w:type="dxa"/>
          </w:tcPr>
          <w:p w:rsidR="00885DC4" w:rsidRPr="00885DC4" w:rsidRDefault="00885DC4" w:rsidP="00885DC4">
            <w:pPr>
              <w:tabs>
                <w:tab w:val="left" w:pos="360"/>
              </w:tabs>
              <w:jc w:val="center"/>
              <w:rPr>
                <w:sz w:val="18"/>
                <w:szCs w:val="18"/>
              </w:rPr>
            </w:pPr>
            <w:r>
              <w:rPr>
                <w:sz w:val="18"/>
                <w:szCs w:val="18"/>
              </w:rPr>
              <w:t>UN-1950</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14.2 </w:t>
            </w:r>
            <w:r w:rsidR="009D67F5">
              <w:rPr>
                <w:b/>
                <w:sz w:val="18"/>
                <w:szCs w:val="18"/>
              </w:rPr>
              <w:t xml:space="preserve">UN Proper </w:t>
            </w:r>
            <w:r w:rsidR="00885DC4">
              <w:rPr>
                <w:b/>
                <w:sz w:val="18"/>
                <w:szCs w:val="18"/>
              </w:rPr>
              <w:t>Shipping Name</w:t>
            </w:r>
          </w:p>
        </w:tc>
        <w:tc>
          <w:tcPr>
            <w:tcW w:w="2394" w:type="dxa"/>
          </w:tcPr>
          <w:p w:rsidR="00885DC4" w:rsidRPr="00885DC4" w:rsidRDefault="00885DC4" w:rsidP="00885DC4">
            <w:pPr>
              <w:tabs>
                <w:tab w:val="left" w:pos="360"/>
              </w:tabs>
              <w:jc w:val="center"/>
              <w:rPr>
                <w:sz w:val="18"/>
                <w:szCs w:val="18"/>
              </w:rPr>
            </w:pPr>
            <w:r>
              <w:rPr>
                <w:sz w:val="18"/>
                <w:szCs w:val="18"/>
              </w:rPr>
              <w:t>Aerosols, Limited Quantity</w:t>
            </w:r>
          </w:p>
        </w:tc>
        <w:tc>
          <w:tcPr>
            <w:tcW w:w="2610" w:type="dxa"/>
          </w:tcPr>
          <w:p w:rsidR="00885DC4" w:rsidRPr="00885DC4" w:rsidRDefault="00885DC4" w:rsidP="00885DC4">
            <w:pPr>
              <w:tabs>
                <w:tab w:val="left" w:pos="360"/>
              </w:tabs>
              <w:ind w:left="-108" w:right="-108"/>
              <w:jc w:val="center"/>
              <w:rPr>
                <w:sz w:val="18"/>
                <w:szCs w:val="18"/>
              </w:rPr>
            </w:pPr>
            <w:r>
              <w:rPr>
                <w:sz w:val="18"/>
                <w:szCs w:val="18"/>
              </w:rPr>
              <w:t>Aerosols, Flammable, Ltd. Qty.</w:t>
            </w:r>
          </w:p>
        </w:tc>
        <w:tc>
          <w:tcPr>
            <w:tcW w:w="2520" w:type="dxa"/>
          </w:tcPr>
          <w:p w:rsidR="00885DC4" w:rsidRPr="00885DC4" w:rsidRDefault="00885DC4" w:rsidP="00885DC4">
            <w:pPr>
              <w:tabs>
                <w:tab w:val="left" w:pos="360"/>
              </w:tabs>
              <w:jc w:val="center"/>
              <w:rPr>
                <w:sz w:val="18"/>
                <w:szCs w:val="18"/>
              </w:rPr>
            </w:pPr>
            <w:r>
              <w:rPr>
                <w:sz w:val="18"/>
                <w:szCs w:val="18"/>
              </w:rPr>
              <w:t>Aerosols, Limited Quantity</w:t>
            </w:r>
          </w:p>
        </w:tc>
      </w:tr>
      <w:tr w:rsidR="00885DC4" w:rsidTr="00885DC4">
        <w:tc>
          <w:tcPr>
            <w:tcW w:w="2574" w:type="dxa"/>
          </w:tcPr>
          <w:p w:rsidR="00885DC4" w:rsidRDefault="002F123A" w:rsidP="00885DC4">
            <w:pPr>
              <w:tabs>
                <w:tab w:val="left" w:pos="360"/>
              </w:tabs>
              <w:rPr>
                <w:b/>
                <w:sz w:val="18"/>
                <w:szCs w:val="18"/>
              </w:rPr>
            </w:pPr>
            <w:r>
              <w:rPr>
                <w:b/>
                <w:sz w:val="18"/>
                <w:szCs w:val="18"/>
              </w:rPr>
              <w:t xml:space="preserve">14.3 </w:t>
            </w:r>
            <w:r w:rsidR="009D67F5">
              <w:rPr>
                <w:b/>
                <w:sz w:val="18"/>
                <w:szCs w:val="18"/>
              </w:rPr>
              <w:t xml:space="preserve">Transport </w:t>
            </w:r>
            <w:r w:rsidR="00885DC4">
              <w:rPr>
                <w:b/>
                <w:sz w:val="18"/>
                <w:szCs w:val="18"/>
              </w:rPr>
              <w:t>Hazard Class(</w:t>
            </w:r>
            <w:proofErr w:type="spellStart"/>
            <w:r w:rsidR="00885DC4">
              <w:rPr>
                <w:b/>
                <w:sz w:val="18"/>
                <w:szCs w:val="18"/>
              </w:rPr>
              <w:t>es</w:t>
            </w:r>
            <w:proofErr w:type="spellEnd"/>
            <w:r w:rsidR="00885DC4">
              <w:rPr>
                <w:b/>
                <w:sz w:val="18"/>
                <w:szCs w:val="18"/>
              </w:rPr>
              <w:t>)</w:t>
            </w:r>
          </w:p>
          <w:p w:rsidR="00890C97" w:rsidRDefault="00890C97" w:rsidP="00885DC4">
            <w:pPr>
              <w:tabs>
                <w:tab w:val="left" w:pos="360"/>
              </w:tabs>
              <w:rPr>
                <w:b/>
                <w:sz w:val="18"/>
                <w:szCs w:val="18"/>
              </w:rPr>
            </w:pPr>
            <w:r>
              <w:rPr>
                <w:b/>
                <w:sz w:val="18"/>
                <w:szCs w:val="18"/>
              </w:rPr>
              <w:t>Labels</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r>
              <w:rPr>
                <w:b/>
                <w:sz w:val="18"/>
                <w:szCs w:val="18"/>
              </w:rPr>
              <w:t>Limited Qty.</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Pr="00885DC4" w:rsidRDefault="00890C97" w:rsidP="00885DC4">
            <w:pPr>
              <w:tabs>
                <w:tab w:val="left" w:pos="360"/>
              </w:tabs>
              <w:rPr>
                <w:b/>
                <w:sz w:val="18"/>
                <w:szCs w:val="18"/>
              </w:rPr>
            </w:pPr>
            <w:proofErr w:type="spellStart"/>
            <w:r>
              <w:rPr>
                <w:b/>
                <w:sz w:val="18"/>
                <w:szCs w:val="18"/>
              </w:rPr>
              <w:t>EmS</w:t>
            </w:r>
            <w:proofErr w:type="spellEnd"/>
            <w:r>
              <w:rPr>
                <w:b/>
                <w:sz w:val="18"/>
                <w:szCs w:val="18"/>
              </w:rPr>
              <w:t xml:space="preserve"> Code</w:t>
            </w:r>
          </w:p>
        </w:tc>
        <w:tc>
          <w:tcPr>
            <w:tcW w:w="2394" w:type="dxa"/>
          </w:tcPr>
          <w:p w:rsidR="00885DC4" w:rsidRDefault="00885DC4" w:rsidP="00885DC4">
            <w:pPr>
              <w:tabs>
                <w:tab w:val="left" w:pos="360"/>
              </w:tabs>
              <w:jc w:val="center"/>
              <w:rPr>
                <w:sz w:val="18"/>
                <w:szCs w:val="18"/>
              </w:rPr>
            </w:pPr>
            <w:r w:rsidRPr="00885DC4">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476B2E67" wp14:editId="75E01309">
                  <wp:extent cx="537199" cy="43307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489" cy="435722"/>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85DC4">
            <w:pPr>
              <w:tabs>
                <w:tab w:val="left" w:pos="360"/>
              </w:tabs>
              <w:jc w:val="center"/>
              <w:rPr>
                <w:sz w:val="18"/>
                <w:szCs w:val="18"/>
              </w:rPr>
            </w:pPr>
            <w:r>
              <w:rPr>
                <w:sz w:val="18"/>
                <w:szCs w:val="18"/>
              </w:rPr>
              <w:t>N/A</w:t>
            </w:r>
          </w:p>
        </w:tc>
        <w:tc>
          <w:tcPr>
            <w:tcW w:w="261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2.1 – Flammable gas</w:t>
            </w:r>
          </w:p>
          <w:p w:rsidR="00890C97" w:rsidRDefault="00890C97" w:rsidP="00885DC4">
            <w:pPr>
              <w:tabs>
                <w:tab w:val="left" w:pos="360"/>
              </w:tabs>
              <w:jc w:val="center"/>
              <w:rPr>
                <w:sz w:val="18"/>
                <w:szCs w:val="18"/>
              </w:rPr>
            </w:pPr>
            <w:r>
              <w:rPr>
                <w:b/>
                <w:noProof/>
                <w:sz w:val="18"/>
                <w:szCs w:val="18"/>
              </w:rPr>
              <w:drawing>
                <wp:inline distT="0" distB="0" distL="0" distR="0" wp14:anchorId="3F3E06F9" wp14:editId="499E49E9">
                  <wp:extent cx="509588" cy="4095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90C97">
            <w:pPr>
              <w:tabs>
                <w:tab w:val="left" w:pos="360"/>
              </w:tabs>
              <w:jc w:val="center"/>
              <w:rPr>
                <w:sz w:val="18"/>
                <w:szCs w:val="18"/>
              </w:rPr>
            </w:pPr>
            <w:r>
              <w:rPr>
                <w:b/>
                <w:noProof/>
                <w:sz w:val="18"/>
                <w:szCs w:val="18"/>
              </w:rPr>
              <w:drawing>
                <wp:inline distT="0" distB="0" distL="0" distR="0" wp14:anchorId="5673C926" wp14:editId="32F88854">
                  <wp:extent cx="461602" cy="4402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2908" cy="441515"/>
                          </a:xfrm>
                          <a:prstGeom prst="rect">
                            <a:avLst/>
                          </a:prstGeom>
                        </pic:spPr>
                      </pic:pic>
                    </a:graphicData>
                  </a:graphic>
                </wp:inline>
              </w:drawing>
            </w:r>
          </w:p>
          <w:p w:rsidR="00890C97" w:rsidRDefault="00890C97" w:rsidP="00890C97">
            <w:pPr>
              <w:tabs>
                <w:tab w:val="left" w:pos="360"/>
              </w:tabs>
              <w:jc w:val="center"/>
              <w:rPr>
                <w:sz w:val="18"/>
                <w:szCs w:val="18"/>
              </w:rPr>
            </w:pPr>
          </w:p>
          <w:p w:rsidR="00890C97" w:rsidRDefault="00890C97" w:rsidP="00890C97">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N/A</w:t>
            </w:r>
          </w:p>
        </w:tc>
        <w:tc>
          <w:tcPr>
            <w:tcW w:w="252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0AE8447A" wp14:editId="0B97A5D6">
                  <wp:extent cx="538162" cy="4333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F-D, S-U</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14.4 </w:t>
            </w:r>
            <w:r w:rsidR="00885DC4">
              <w:rPr>
                <w:b/>
                <w:sz w:val="18"/>
                <w:szCs w:val="18"/>
              </w:rPr>
              <w:t>Packaging Group</w:t>
            </w:r>
          </w:p>
        </w:tc>
        <w:tc>
          <w:tcPr>
            <w:tcW w:w="2394" w:type="dxa"/>
          </w:tcPr>
          <w:p w:rsidR="00885DC4" w:rsidRPr="00885DC4" w:rsidRDefault="00885DC4" w:rsidP="00885DC4">
            <w:pPr>
              <w:tabs>
                <w:tab w:val="left" w:pos="360"/>
              </w:tabs>
              <w:jc w:val="center"/>
              <w:rPr>
                <w:sz w:val="18"/>
                <w:szCs w:val="18"/>
              </w:rPr>
            </w:pPr>
            <w:r w:rsidRPr="00885DC4">
              <w:rPr>
                <w:sz w:val="18"/>
                <w:szCs w:val="18"/>
              </w:rPr>
              <w:t>---</w:t>
            </w:r>
          </w:p>
        </w:tc>
        <w:tc>
          <w:tcPr>
            <w:tcW w:w="2610" w:type="dxa"/>
          </w:tcPr>
          <w:p w:rsidR="00885DC4" w:rsidRPr="00885DC4" w:rsidRDefault="00885DC4" w:rsidP="00885DC4">
            <w:pPr>
              <w:tabs>
                <w:tab w:val="left" w:pos="360"/>
              </w:tabs>
              <w:jc w:val="center"/>
              <w:rPr>
                <w:sz w:val="18"/>
                <w:szCs w:val="18"/>
              </w:rPr>
            </w:pPr>
            <w:r w:rsidRPr="00885DC4">
              <w:rPr>
                <w:sz w:val="18"/>
                <w:szCs w:val="18"/>
              </w:rPr>
              <w:t>---</w:t>
            </w:r>
          </w:p>
        </w:tc>
        <w:tc>
          <w:tcPr>
            <w:tcW w:w="2520" w:type="dxa"/>
          </w:tcPr>
          <w:p w:rsidR="00885DC4" w:rsidRPr="00885DC4" w:rsidRDefault="00885DC4" w:rsidP="00885DC4">
            <w:pPr>
              <w:tabs>
                <w:tab w:val="left" w:pos="360"/>
              </w:tabs>
              <w:jc w:val="center"/>
              <w:rPr>
                <w:sz w:val="18"/>
                <w:szCs w:val="18"/>
              </w:rPr>
            </w:pPr>
            <w:r w:rsidRPr="00885DC4">
              <w:rPr>
                <w:sz w:val="18"/>
                <w:szCs w:val="18"/>
              </w:rPr>
              <w:t>---</w:t>
            </w:r>
          </w:p>
        </w:tc>
      </w:tr>
      <w:tr w:rsidR="00885DC4" w:rsidTr="00885DC4">
        <w:tc>
          <w:tcPr>
            <w:tcW w:w="2574" w:type="dxa"/>
          </w:tcPr>
          <w:p w:rsidR="00885DC4" w:rsidRPr="00885DC4" w:rsidRDefault="002F123A" w:rsidP="0075016E">
            <w:pPr>
              <w:tabs>
                <w:tab w:val="left" w:pos="360"/>
              </w:tabs>
              <w:rPr>
                <w:b/>
                <w:sz w:val="18"/>
                <w:szCs w:val="18"/>
              </w:rPr>
            </w:pPr>
            <w:r>
              <w:rPr>
                <w:b/>
                <w:sz w:val="18"/>
                <w:szCs w:val="18"/>
              </w:rPr>
              <w:t xml:space="preserve">14.5 </w:t>
            </w:r>
            <w:r w:rsidR="0075016E">
              <w:rPr>
                <w:b/>
                <w:sz w:val="18"/>
                <w:szCs w:val="18"/>
              </w:rPr>
              <w:t>Environmental Hazards</w:t>
            </w:r>
          </w:p>
        </w:tc>
        <w:tc>
          <w:tcPr>
            <w:tcW w:w="2394" w:type="dxa"/>
          </w:tcPr>
          <w:p w:rsidR="00885DC4" w:rsidRPr="00885DC4" w:rsidRDefault="00885DC4" w:rsidP="00885DC4">
            <w:pPr>
              <w:tabs>
                <w:tab w:val="left" w:pos="360"/>
              </w:tabs>
              <w:jc w:val="center"/>
              <w:rPr>
                <w:sz w:val="18"/>
                <w:szCs w:val="18"/>
              </w:rPr>
            </w:pPr>
            <w:r>
              <w:rPr>
                <w:sz w:val="18"/>
                <w:szCs w:val="18"/>
              </w:rPr>
              <w:t>No</w:t>
            </w:r>
          </w:p>
        </w:tc>
        <w:tc>
          <w:tcPr>
            <w:tcW w:w="2610" w:type="dxa"/>
          </w:tcPr>
          <w:p w:rsidR="00885DC4" w:rsidRPr="00885DC4" w:rsidRDefault="00885DC4" w:rsidP="00885DC4">
            <w:pPr>
              <w:tabs>
                <w:tab w:val="left" w:pos="360"/>
              </w:tabs>
              <w:jc w:val="center"/>
              <w:rPr>
                <w:sz w:val="18"/>
                <w:szCs w:val="18"/>
              </w:rPr>
            </w:pPr>
            <w:r w:rsidRPr="00885DC4">
              <w:rPr>
                <w:sz w:val="18"/>
                <w:szCs w:val="18"/>
              </w:rPr>
              <w:t>No</w:t>
            </w:r>
          </w:p>
        </w:tc>
        <w:tc>
          <w:tcPr>
            <w:tcW w:w="2520" w:type="dxa"/>
          </w:tcPr>
          <w:p w:rsidR="00885DC4" w:rsidRPr="00885DC4" w:rsidRDefault="00885DC4" w:rsidP="00885DC4">
            <w:pPr>
              <w:tabs>
                <w:tab w:val="left" w:pos="360"/>
              </w:tabs>
              <w:jc w:val="center"/>
              <w:rPr>
                <w:sz w:val="18"/>
                <w:szCs w:val="18"/>
              </w:rPr>
            </w:pPr>
            <w:r w:rsidRPr="00885DC4">
              <w:rPr>
                <w:sz w:val="18"/>
                <w:szCs w:val="18"/>
              </w:rPr>
              <w:t>No</w:t>
            </w:r>
          </w:p>
        </w:tc>
      </w:tr>
      <w:tr w:rsidR="00885DC4" w:rsidTr="00885DC4">
        <w:tc>
          <w:tcPr>
            <w:tcW w:w="2574" w:type="dxa"/>
          </w:tcPr>
          <w:p w:rsidR="00885DC4" w:rsidRPr="00885DC4" w:rsidRDefault="00890C97" w:rsidP="00885DC4">
            <w:pPr>
              <w:tabs>
                <w:tab w:val="left" w:pos="360"/>
              </w:tabs>
              <w:rPr>
                <w:b/>
                <w:sz w:val="18"/>
                <w:szCs w:val="18"/>
              </w:rPr>
            </w:pPr>
            <w:r>
              <w:rPr>
                <w:b/>
                <w:sz w:val="18"/>
                <w:szCs w:val="18"/>
              </w:rPr>
              <w:t>14.6 Special Precautions</w:t>
            </w:r>
          </w:p>
        </w:tc>
        <w:tc>
          <w:tcPr>
            <w:tcW w:w="2394" w:type="dxa"/>
          </w:tcPr>
          <w:p w:rsidR="00885DC4" w:rsidRPr="00890C97" w:rsidRDefault="00890C97" w:rsidP="00885DC4">
            <w:pPr>
              <w:tabs>
                <w:tab w:val="left" w:pos="360"/>
              </w:tabs>
              <w:jc w:val="center"/>
              <w:rPr>
                <w:sz w:val="18"/>
                <w:szCs w:val="18"/>
              </w:rPr>
            </w:pPr>
            <w:r w:rsidRPr="00890C97">
              <w:rPr>
                <w:sz w:val="18"/>
                <w:szCs w:val="18"/>
              </w:rPr>
              <w:t>None</w:t>
            </w:r>
          </w:p>
        </w:tc>
        <w:tc>
          <w:tcPr>
            <w:tcW w:w="2610" w:type="dxa"/>
          </w:tcPr>
          <w:p w:rsidR="00885DC4" w:rsidRPr="00890C97" w:rsidRDefault="00890C97" w:rsidP="00885DC4">
            <w:pPr>
              <w:tabs>
                <w:tab w:val="left" w:pos="360"/>
              </w:tabs>
              <w:jc w:val="center"/>
              <w:rPr>
                <w:sz w:val="18"/>
                <w:szCs w:val="18"/>
              </w:rPr>
            </w:pPr>
            <w:r w:rsidRPr="00890C97">
              <w:rPr>
                <w:sz w:val="18"/>
                <w:szCs w:val="18"/>
              </w:rPr>
              <w:t>None</w:t>
            </w:r>
          </w:p>
        </w:tc>
        <w:tc>
          <w:tcPr>
            <w:tcW w:w="2520" w:type="dxa"/>
          </w:tcPr>
          <w:p w:rsidR="00885DC4" w:rsidRPr="00890C97" w:rsidRDefault="00890C97" w:rsidP="00885DC4">
            <w:pPr>
              <w:tabs>
                <w:tab w:val="left" w:pos="360"/>
              </w:tabs>
              <w:jc w:val="center"/>
              <w:rPr>
                <w:sz w:val="18"/>
                <w:szCs w:val="18"/>
              </w:rPr>
            </w:pPr>
            <w:r w:rsidRPr="00890C97">
              <w:rPr>
                <w:sz w:val="18"/>
                <w:szCs w:val="18"/>
              </w:rPr>
              <w:t>None</w:t>
            </w:r>
          </w:p>
        </w:tc>
      </w:tr>
      <w:tr w:rsidR="00890C97" w:rsidTr="00885DC4">
        <w:tc>
          <w:tcPr>
            <w:tcW w:w="2574" w:type="dxa"/>
          </w:tcPr>
          <w:p w:rsidR="00890C97" w:rsidRDefault="00890C97" w:rsidP="00885DC4">
            <w:pPr>
              <w:tabs>
                <w:tab w:val="left" w:pos="360"/>
              </w:tabs>
              <w:rPr>
                <w:b/>
                <w:sz w:val="18"/>
                <w:szCs w:val="18"/>
              </w:rPr>
            </w:pPr>
            <w:r>
              <w:rPr>
                <w:b/>
                <w:sz w:val="18"/>
                <w:szCs w:val="18"/>
              </w:rPr>
              <w:t>14.7 Transport in Bulk</w:t>
            </w:r>
          </w:p>
        </w:tc>
        <w:tc>
          <w:tcPr>
            <w:tcW w:w="2394" w:type="dxa"/>
          </w:tcPr>
          <w:p w:rsidR="00890C97" w:rsidRPr="00890C97" w:rsidRDefault="00890C97" w:rsidP="00885DC4">
            <w:pPr>
              <w:tabs>
                <w:tab w:val="left" w:pos="360"/>
              </w:tabs>
              <w:jc w:val="center"/>
              <w:rPr>
                <w:sz w:val="18"/>
                <w:szCs w:val="18"/>
              </w:rPr>
            </w:pPr>
            <w:r>
              <w:rPr>
                <w:sz w:val="18"/>
                <w:szCs w:val="18"/>
              </w:rPr>
              <w:t>N/A</w:t>
            </w:r>
          </w:p>
        </w:tc>
        <w:tc>
          <w:tcPr>
            <w:tcW w:w="2610" w:type="dxa"/>
          </w:tcPr>
          <w:p w:rsidR="00890C97" w:rsidRPr="00890C97" w:rsidRDefault="00890C97" w:rsidP="00885DC4">
            <w:pPr>
              <w:tabs>
                <w:tab w:val="left" w:pos="360"/>
              </w:tabs>
              <w:jc w:val="center"/>
              <w:rPr>
                <w:sz w:val="18"/>
                <w:szCs w:val="18"/>
              </w:rPr>
            </w:pPr>
            <w:r>
              <w:rPr>
                <w:sz w:val="18"/>
                <w:szCs w:val="18"/>
              </w:rPr>
              <w:t>N/A</w:t>
            </w:r>
          </w:p>
        </w:tc>
        <w:tc>
          <w:tcPr>
            <w:tcW w:w="2520" w:type="dxa"/>
          </w:tcPr>
          <w:p w:rsidR="00890C97" w:rsidRPr="00890C97" w:rsidRDefault="00890C97" w:rsidP="00885DC4">
            <w:pPr>
              <w:tabs>
                <w:tab w:val="left" w:pos="360"/>
              </w:tabs>
              <w:jc w:val="center"/>
              <w:rPr>
                <w:sz w:val="18"/>
                <w:szCs w:val="18"/>
              </w:rPr>
            </w:pPr>
            <w:r>
              <w:rPr>
                <w:sz w:val="18"/>
                <w:szCs w:val="18"/>
              </w:rPr>
              <w:t>N/A</w:t>
            </w:r>
          </w:p>
        </w:tc>
      </w:tr>
    </w:tbl>
    <w:p w:rsidR="00787A91" w:rsidRDefault="00787A91" w:rsidP="00885DC4">
      <w:pPr>
        <w:tabs>
          <w:tab w:val="left" w:pos="360"/>
        </w:tabs>
        <w:rPr>
          <w:b/>
          <w:sz w:val="12"/>
          <w:szCs w:val="12"/>
        </w:rPr>
      </w:pPr>
    </w:p>
    <w:p w:rsidR="0049315D" w:rsidRDefault="0049315D" w:rsidP="00885DC4">
      <w:pPr>
        <w:tabs>
          <w:tab w:val="left" w:pos="360"/>
        </w:tabs>
        <w:rPr>
          <w:b/>
          <w:sz w:val="12"/>
          <w:szCs w:val="12"/>
        </w:rPr>
      </w:pPr>
    </w:p>
    <w:p w:rsidR="0049315D" w:rsidRDefault="0049315D" w:rsidP="00885DC4">
      <w:pPr>
        <w:tabs>
          <w:tab w:val="left" w:pos="360"/>
        </w:tabs>
        <w:rPr>
          <w:b/>
          <w:sz w:val="12"/>
          <w:szCs w:val="12"/>
        </w:rPr>
      </w:pPr>
    </w:p>
    <w:p w:rsidR="0049315D" w:rsidRDefault="0049315D" w:rsidP="00885DC4">
      <w:pPr>
        <w:tabs>
          <w:tab w:val="left" w:pos="360"/>
        </w:tabs>
        <w:rPr>
          <w:b/>
          <w:sz w:val="12"/>
          <w:szCs w:val="12"/>
        </w:rPr>
      </w:pPr>
    </w:p>
    <w:p w:rsidR="0049315D" w:rsidRDefault="0049315D" w:rsidP="00885DC4">
      <w:pPr>
        <w:tabs>
          <w:tab w:val="left" w:pos="360"/>
        </w:tabs>
        <w:rPr>
          <w:b/>
          <w:sz w:val="12"/>
          <w:szCs w:val="12"/>
        </w:rPr>
      </w:pPr>
    </w:p>
    <w:p w:rsidR="0049315D" w:rsidRPr="00885DC4" w:rsidRDefault="0049315D" w:rsidP="00885DC4">
      <w:pPr>
        <w:tabs>
          <w:tab w:val="left" w:pos="360"/>
        </w:tabs>
        <w:rPr>
          <w:b/>
          <w:sz w:val="12"/>
          <w:szCs w:val="12"/>
        </w:rPr>
      </w:pPr>
    </w:p>
    <w:p w:rsidR="00B25E83" w:rsidRDefault="00B25E83" w:rsidP="00B25E83">
      <w:pPr>
        <w:pStyle w:val="ListParagraph"/>
        <w:tabs>
          <w:tab w:val="left" w:pos="360"/>
        </w:tabs>
        <w:ind w:left="360"/>
        <w:rPr>
          <w:b/>
        </w:rPr>
      </w:pPr>
      <w:r>
        <w:rPr>
          <w:b/>
          <w:noProof/>
        </w:rPr>
        <w:lastRenderedPageBreak/>
        <mc:AlternateContent>
          <mc:Choice Requires="wps">
            <w:drawing>
              <wp:anchor distT="0" distB="0" distL="114300" distR="114300" simplePos="0" relativeHeight="251664896" behindDoc="0" locked="0" layoutInCell="0" allowOverlap="1" wp14:anchorId="5EED38CB" wp14:editId="4DA8A201">
                <wp:simplePos x="0" y="0"/>
                <wp:positionH relativeFrom="column">
                  <wp:posOffset>23812</wp:posOffset>
                </wp:positionH>
                <wp:positionV relativeFrom="paragraph">
                  <wp:posOffset>2223</wp:posOffset>
                </wp:positionV>
                <wp:extent cx="6296025" cy="353695"/>
                <wp:effectExtent l="19050" t="19050" r="2857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3695"/>
                        </a:xfrm>
                        <a:prstGeom prst="rect">
                          <a:avLst/>
                        </a:prstGeom>
                        <a:solidFill>
                          <a:srgbClr val="FFFFFF"/>
                        </a:solidFill>
                        <a:ln w="38100" cmpd="dbl">
                          <a:solidFill>
                            <a:srgbClr val="000000"/>
                          </a:solidFill>
                          <a:miter lim="800000"/>
                          <a:headEnd/>
                          <a:tailEnd/>
                        </a:ln>
                      </wps:spPr>
                      <wps:txbx>
                        <w:txbxContent>
                          <w:p w:rsidR="0049315D" w:rsidRDefault="0049315D" w:rsidP="00B25E83">
                            <w:pPr>
                              <w:rPr>
                                <w:sz w:val="32"/>
                              </w:rPr>
                            </w:pPr>
                            <w:r>
                              <w:rPr>
                                <w:b/>
                                <w:bCs/>
                                <w:sz w:val="24"/>
                              </w:rPr>
                              <w:t>15. REGULATORY INFORMATION</w:t>
                            </w:r>
                          </w:p>
                          <w:p w:rsidR="0049315D" w:rsidRDefault="0049315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D38CB" id="Text Box 29" o:spid="_x0000_s1042" type="#_x0000_t202" style="position:absolute;left:0;text-align:left;margin-left:1.85pt;margin-top:.2pt;width:495.7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VnNgIAAGY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" o:allowincell="f" strokeweight="3pt">
                <v:stroke linestyle="thinThin"/>
                <v:textbox>
                  <w:txbxContent>
                    <w:p w:rsidR="0049315D" w:rsidRDefault="0049315D" w:rsidP="00B25E83">
                      <w:pPr>
                        <w:rPr>
                          <w:sz w:val="32"/>
                        </w:rPr>
                      </w:pPr>
                      <w:r>
                        <w:rPr>
                          <w:b/>
                          <w:bCs/>
                          <w:sz w:val="24"/>
                        </w:rPr>
                        <w:t>15. REGULATORY INFORMATION</w:t>
                      </w:r>
                    </w:p>
                    <w:p w:rsidR="0049315D" w:rsidRDefault="0049315D"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787A91" w:rsidRDefault="00787A91" w:rsidP="00C666F5">
      <w:pPr>
        <w:pStyle w:val="ListParagraph"/>
        <w:tabs>
          <w:tab w:val="left" w:pos="0"/>
        </w:tabs>
        <w:ind w:left="360"/>
        <w:rPr>
          <w:b/>
        </w:rPr>
      </w:pPr>
    </w:p>
    <w:p w:rsidR="00B25E83" w:rsidRDefault="00B25E83" w:rsidP="00C666F5">
      <w:pPr>
        <w:pStyle w:val="ListParagraph"/>
        <w:tabs>
          <w:tab w:val="left" w:pos="0"/>
        </w:tabs>
        <w:ind w:left="360"/>
        <w:rPr>
          <w:b/>
        </w:rPr>
      </w:pPr>
      <w:r>
        <w:rPr>
          <w:b/>
        </w:rPr>
        <w:t xml:space="preserve">15.1 </w:t>
      </w:r>
      <w:r w:rsidR="00885DC4">
        <w:rPr>
          <w:b/>
        </w:rPr>
        <w:t>FEDERAL</w:t>
      </w:r>
      <w:r>
        <w:rPr>
          <w:b/>
        </w:rPr>
        <w:t xml:space="preserve"> REGULATIONS</w:t>
      </w:r>
    </w:p>
    <w:p w:rsidR="004F1685" w:rsidRDefault="004F1685" w:rsidP="00C666F5">
      <w:pPr>
        <w:pStyle w:val="ListParagraph"/>
        <w:tabs>
          <w:tab w:val="left" w:pos="0"/>
        </w:tabs>
        <w:ind w:left="360"/>
        <w:rPr>
          <w:b/>
        </w:rPr>
      </w:pPr>
    </w:p>
    <w:tbl>
      <w:tblPr>
        <w:tblStyle w:val="ListTable3-Accent5"/>
        <w:tblW w:w="0" w:type="auto"/>
        <w:tblInd w:w="175" w:type="dxa"/>
        <w:tblLook w:val="04A0" w:firstRow="1" w:lastRow="0" w:firstColumn="1" w:lastColumn="0" w:noHBand="0" w:noVBand="1"/>
      </w:tblPr>
      <w:tblGrid>
        <w:gridCol w:w="3600"/>
        <w:gridCol w:w="6210"/>
      </w:tblGrid>
      <w:tr w:rsidR="004F1685" w:rsidRPr="00A74EB4"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4F1685" w:rsidRPr="004F1685" w:rsidRDefault="004F1685" w:rsidP="00787A91">
            <w:pPr>
              <w:pStyle w:val="ListParagraph"/>
              <w:tabs>
                <w:tab w:val="left" w:pos="360"/>
              </w:tabs>
              <w:ind w:left="0"/>
              <w:rPr>
                <w:color w:val="auto"/>
                <w:sz w:val="18"/>
                <w:szCs w:val="18"/>
              </w:rPr>
            </w:pPr>
            <w:r>
              <w:rPr>
                <w:color w:val="auto"/>
                <w:sz w:val="18"/>
                <w:szCs w:val="18"/>
              </w:rPr>
              <w:t>SARA Section 313</w:t>
            </w:r>
          </w:p>
        </w:tc>
        <w:tc>
          <w:tcPr>
            <w:tcW w:w="6210" w:type="dxa"/>
            <w:shd w:val="clear" w:color="auto" w:fill="FFFFFF" w:themeFill="background1"/>
          </w:tcPr>
          <w:p w:rsid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Chemical (s) subject to the reporting requirements of Section 313 or Title III of the Superfund Amendments and Reauthorization Act (SARA) of 1986 and 40CFR Part 372.</w:t>
            </w:r>
          </w:p>
          <w:tbl>
            <w:tblPr>
              <w:tblStyle w:val="TableGrid"/>
              <w:tblW w:w="0" w:type="auto"/>
              <w:tblLook w:val="04A0" w:firstRow="1" w:lastRow="0" w:firstColumn="1" w:lastColumn="0" w:noHBand="0" w:noVBand="1"/>
            </w:tblPr>
            <w:tblGrid>
              <w:gridCol w:w="1874"/>
              <w:gridCol w:w="1875"/>
              <w:gridCol w:w="2078"/>
            </w:tblGrid>
            <w:tr w:rsidR="00AB34CC" w:rsidTr="00C005C0">
              <w:tc>
                <w:tcPr>
                  <w:tcW w:w="1874" w:type="dxa"/>
                </w:tcPr>
                <w:p w:rsidR="00AB34CC" w:rsidRPr="00F82133" w:rsidRDefault="00AB34CC" w:rsidP="00787A91">
                  <w:pPr>
                    <w:pStyle w:val="ListParagraph"/>
                    <w:tabs>
                      <w:tab w:val="left" w:pos="360"/>
                    </w:tabs>
                    <w:ind w:left="0"/>
                    <w:rPr>
                      <w:i/>
                      <w:sz w:val="16"/>
                      <w:szCs w:val="16"/>
                    </w:rPr>
                  </w:pPr>
                  <w:r>
                    <w:rPr>
                      <w:i/>
                      <w:sz w:val="16"/>
                      <w:szCs w:val="16"/>
                    </w:rPr>
                    <w:t>Toluene</w:t>
                  </w:r>
                </w:p>
              </w:tc>
              <w:tc>
                <w:tcPr>
                  <w:tcW w:w="1875" w:type="dxa"/>
                </w:tcPr>
                <w:p w:rsidR="00AB34CC" w:rsidRPr="00F82133" w:rsidRDefault="00AB34CC" w:rsidP="00787A91">
                  <w:pPr>
                    <w:pStyle w:val="ListParagraph"/>
                    <w:tabs>
                      <w:tab w:val="left" w:pos="360"/>
                    </w:tabs>
                    <w:ind w:left="0"/>
                    <w:rPr>
                      <w:i/>
                      <w:sz w:val="16"/>
                      <w:szCs w:val="16"/>
                    </w:rPr>
                  </w:pPr>
                  <w:r>
                    <w:rPr>
                      <w:i/>
                      <w:sz w:val="16"/>
                      <w:szCs w:val="16"/>
                    </w:rPr>
                    <w:t>CAS: 108-88-3</w:t>
                  </w:r>
                </w:p>
              </w:tc>
              <w:tc>
                <w:tcPr>
                  <w:tcW w:w="2078" w:type="dxa"/>
                </w:tcPr>
                <w:p w:rsidR="00AB34CC" w:rsidRDefault="00AB34CC" w:rsidP="00787A91">
                  <w:pPr>
                    <w:pStyle w:val="ListParagraph"/>
                    <w:tabs>
                      <w:tab w:val="left" w:pos="360"/>
                    </w:tabs>
                    <w:ind w:left="0"/>
                    <w:rPr>
                      <w:i/>
                      <w:sz w:val="16"/>
                      <w:szCs w:val="16"/>
                    </w:rPr>
                  </w:pPr>
                  <w:r>
                    <w:rPr>
                      <w:i/>
                      <w:sz w:val="16"/>
                      <w:szCs w:val="16"/>
                    </w:rPr>
                    <w:t>5-10%</w:t>
                  </w:r>
                </w:p>
              </w:tc>
            </w:tr>
            <w:tr w:rsidR="004F1685" w:rsidTr="00C005C0">
              <w:tc>
                <w:tcPr>
                  <w:tcW w:w="1874" w:type="dxa"/>
                </w:tcPr>
                <w:p w:rsidR="004F1685" w:rsidRPr="00F82133" w:rsidRDefault="004F1685" w:rsidP="00787A91">
                  <w:pPr>
                    <w:pStyle w:val="ListParagraph"/>
                    <w:tabs>
                      <w:tab w:val="left" w:pos="360"/>
                    </w:tabs>
                    <w:ind w:left="0"/>
                    <w:rPr>
                      <w:i/>
                      <w:sz w:val="16"/>
                      <w:szCs w:val="16"/>
                    </w:rPr>
                  </w:pPr>
                  <w:r w:rsidRPr="00F82133">
                    <w:rPr>
                      <w:i/>
                      <w:sz w:val="16"/>
                      <w:szCs w:val="16"/>
                    </w:rPr>
                    <w:t>n-Hexane</w:t>
                  </w:r>
                </w:p>
              </w:tc>
              <w:tc>
                <w:tcPr>
                  <w:tcW w:w="1875" w:type="dxa"/>
                </w:tcPr>
                <w:p w:rsidR="004F1685" w:rsidRPr="00F82133" w:rsidRDefault="004F1685" w:rsidP="00787A91">
                  <w:pPr>
                    <w:pStyle w:val="ListParagraph"/>
                    <w:tabs>
                      <w:tab w:val="left" w:pos="360"/>
                    </w:tabs>
                    <w:ind w:left="0"/>
                    <w:rPr>
                      <w:i/>
                      <w:sz w:val="16"/>
                      <w:szCs w:val="16"/>
                    </w:rPr>
                  </w:pPr>
                  <w:r w:rsidRPr="00F82133">
                    <w:rPr>
                      <w:i/>
                      <w:sz w:val="16"/>
                      <w:szCs w:val="16"/>
                    </w:rPr>
                    <w:t>CAS: 110-54-3</w:t>
                  </w:r>
                </w:p>
              </w:tc>
              <w:tc>
                <w:tcPr>
                  <w:tcW w:w="2078" w:type="dxa"/>
                </w:tcPr>
                <w:p w:rsidR="004F1685" w:rsidRPr="00F82133" w:rsidRDefault="00366F09" w:rsidP="00787A91">
                  <w:pPr>
                    <w:pStyle w:val="ListParagraph"/>
                    <w:tabs>
                      <w:tab w:val="left" w:pos="360"/>
                    </w:tabs>
                    <w:ind w:left="0"/>
                    <w:rPr>
                      <w:i/>
                      <w:sz w:val="16"/>
                      <w:szCs w:val="16"/>
                    </w:rPr>
                  </w:pPr>
                  <w:r>
                    <w:rPr>
                      <w:i/>
                      <w:sz w:val="16"/>
                      <w:szCs w:val="16"/>
                    </w:rPr>
                    <w:t>30-60</w:t>
                  </w:r>
                  <w:r w:rsidR="004F1685" w:rsidRPr="00F82133">
                    <w:rPr>
                      <w:i/>
                      <w:sz w:val="16"/>
                      <w:szCs w:val="16"/>
                    </w:rPr>
                    <w:t>%</w:t>
                  </w:r>
                </w:p>
              </w:tc>
            </w:tr>
            <w:tr w:rsidR="00AB34CC" w:rsidTr="00C005C0">
              <w:tc>
                <w:tcPr>
                  <w:tcW w:w="1874" w:type="dxa"/>
                </w:tcPr>
                <w:p w:rsidR="00AB34CC" w:rsidRDefault="00AB34CC" w:rsidP="00787A91">
                  <w:pPr>
                    <w:pStyle w:val="ListParagraph"/>
                    <w:tabs>
                      <w:tab w:val="left" w:pos="360"/>
                    </w:tabs>
                    <w:ind w:left="0"/>
                    <w:rPr>
                      <w:i/>
                      <w:sz w:val="16"/>
                      <w:szCs w:val="16"/>
                    </w:rPr>
                  </w:pPr>
                  <w:r>
                    <w:rPr>
                      <w:i/>
                      <w:sz w:val="16"/>
                      <w:szCs w:val="16"/>
                    </w:rPr>
                    <w:t>Xylene</w:t>
                  </w:r>
                </w:p>
              </w:tc>
              <w:tc>
                <w:tcPr>
                  <w:tcW w:w="1875" w:type="dxa"/>
                </w:tcPr>
                <w:p w:rsidR="00AB34CC" w:rsidRPr="00F82133" w:rsidRDefault="00AB34CC" w:rsidP="00787A91">
                  <w:pPr>
                    <w:pStyle w:val="ListParagraph"/>
                    <w:tabs>
                      <w:tab w:val="left" w:pos="360"/>
                    </w:tabs>
                    <w:ind w:left="0"/>
                    <w:rPr>
                      <w:i/>
                      <w:sz w:val="16"/>
                      <w:szCs w:val="16"/>
                    </w:rPr>
                  </w:pPr>
                  <w:r>
                    <w:rPr>
                      <w:i/>
                      <w:sz w:val="16"/>
                      <w:szCs w:val="16"/>
                    </w:rPr>
                    <w:t>CAS: 1330-20-7</w:t>
                  </w:r>
                </w:p>
              </w:tc>
              <w:tc>
                <w:tcPr>
                  <w:tcW w:w="2078" w:type="dxa"/>
                </w:tcPr>
                <w:p w:rsidR="00AB34CC" w:rsidRPr="00F82133" w:rsidRDefault="00AB34CC" w:rsidP="00787A91">
                  <w:pPr>
                    <w:pStyle w:val="ListParagraph"/>
                    <w:tabs>
                      <w:tab w:val="left" w:pos="360"/>
                    </w:tabs>
                    <w:ind w:left="0"/>
                    <w:rPr>
                      <w:i/>
                      <w:sz w:val="16"/>
                      <w:szCs w:val="16"/>
                    </w:rPr>
                  </w:pPr>
                  <w:r>
                    <w:rPr>
                      <w:i/>
                      <w:sz w:val="16"/>
                      <w:szCs w:val="16"/>
                    </w:rPr>
                    <w:t>&lt;1%</w:t>
                  </w:r>
                </w:p>
              </w:tc>
            </w:tr>
            <w:tr w:rsidR="00AB34CC" w:rsidTr="00C005C0">
              <w:tc>
                <w:tcPr>
                  <w:tcW w:w="1874" w:type="dxa"/>
                </w:tcPr>
                <w:p w:rsidR="00AB34CC" w:rsidRDefault="00AB34CC" w:rsidP="00787A91">
                  <w:pPr>
                    <w:pStyle w:val="ListParagraph"/>
                    <w:tabs>
                      <w:tab w:val="left" w:pos="360"/>
                    </w:tabs>
                    <w:ind w:left="0"/>
                    <w:rPr>
                      <w:i/>
                      <w:sz w:val="16"/>
                      <w:szCs w:val="16"/>
                    </w:rPr>
                  </w:pPr>
                  <w:r>
                    <w:rPr>
                      <w:i/>
                      <w:sz w:val="16"/>
                      <w:szCs w:val="16"/>
                    </w:rPr>
                    <w:t>Ethyl Benzene</w:t>
                  </w:r>
                </w:p>
              </w:tc>
              <w:tc>
                <w:tcPr>
                  <w:tcW w:w="1875" w:type="dxa"/>
                </w:tcPr>
                <w:p w:rsidR="00AB34CC" w:rsidRDefault="00AB34CC" w:rsidP="00787A91">
                  <w:pPr>
                    <w:pStyle w:val="ListParagraph"/>
                    <w:tabs>
                      <w:tab w:val="left" w:pos="360"/>
                    </w:tabs>
                    <w:ind w:left="0"/>
                    <w:rPr>
                      <w:i/>
                      <w:sz w:val="16"/>
                      <w:szCs w:val="16"/>
                    </w:rPr>
                  </w:pPr>
                  <w:r>
                    <w:rPr>
                      <w:i/>
                      <w:sz w:val="16"/>
                      <w:szCs w:val="16"/>
                    </w:rPr>
                    <w:t>CAS: 100-41-4</w:t>
                  </w:r>
                </w:p>
              </w:tc>
              <w:tc>
                <w:tcPr>
                  <w:tcW w:w="2078" w:type="dxa"/>
                </w:tcPr>
                <w:p w:rsidR="00AB34CC" w:rsidRDefault="00AB34CC" w:rsidP="00787A91">
                  <w:pPr>
                    <w:pStyle w:val="ListParagraph"/>
                    <w:tabs>
                      <w:tab w:val="left" w:pos="360"/>
                    </w:tabs>
                    <w:ind w:left="0"/>
                    <w:rPr>
                      <w:i/>
                      <w:sz w:val="16"/>
                      <w:szCs w:val="16"/>
                    </w:rPr>
                  </w:pPr>
                  <w:r>
                    <w:rPr>
                      <w:i/>
                      <w:sz w:val="16"/>
                      <w:szCs w:val="16"/>
                    </w:rPr>
                    <w:t>&lt;1%</w:t>
                  </w:r>
                </w:p>
              </w:tc>
            </w:tr>
            <w:tr w:rsidR="004F1685" w:rsidTr="00C005C0">
              <w:tc>
                <w:tcPr>
                  <w:tcW w:w="1874" w:type="dxa"/>
                </w:tcPr>
                <w:p w:rsidR="004F1685" w:rsidRPr="00F82133" w:rsidRDefault="00366F09" w:rsidP="00787A91">
                  <w:pPr>
                    <w:pStyle w:val="ListParagraph"/>
                    <w:tabs>
                      <w:tab w:val="left" w:pos="360"/>
                    </w:tabs>
                    <w:ind w:left="0"/>
                    <w:rPr>
                      <w:i/>
                      <w:sz w:val="16"/>
                      <w:szCs w:val="16"/>
                    </w:rPr>
                  </w:pPr>
                  <w:r>
                    <w:rPr>
                      <w:i/>
                      <w:sz w:val="16"/>
                      <w:szCs w:val="16"/>
                    </w:rPr>
                    <w:t xml:space="preserve">Secondary Butyl </w:t>
                  </w:r>
                  <w:r w:rsidR="004F1685" w:rsidRPr="00F82133">
                    <w:rPr>
                      <w:i/>
                      <w:sz w:val="16"/>
                      <w:szCs w:val="16"/>
                    </w:rPr>
                    <w:t>Alcohol</w:t>
                  </w:r>
                </w:p>
              </w:tc>
              <w:tc>
                <w:tcPr>
                  <w:tcW w:w="1875" w:type="dxa"/>
                </w:tcPr>
                <w:p w:rsidR="004F1685" w:rsidRPr="00F82133" w:rsidRDefault="004F1685" w:rsidP="00787A91">
                  <w:pPr>
                    <w:pStyle w:val="ListParagraph"/>
                    <w:tabs>
                      <w:tab w:val="left" w:pos="360"/>
                    </w:tabs>
                    <w:ind w:left="0"/>
                    <w:rPr>
                      <w:i/>
                      <w:sz w:val="16"/>
                      <w:szCs w:val="16"/>
                    </w:rPr>
                  </w:pPr>
                  <w:r w:rsidRPr="00F82133">
                    <w:rPr>
                      <w:i/>
                      <w:sz w:val="16"/>
                      <w:szCs w:val="16"/>
                    </w:rPr>
                    <w:t>CAS: 67-63-0</w:t>
                  </w:r>
                </w:p>
              </w:tc>
              <w:tc>
                <w:tcPr>
                  <w:tcW w:w="2078" w:type="dxa"/>
                </w:tcPr>
                <w:p w:rsidR="004F1685" w:rsidRPr="00F82133" w:rsidRDefault="00AB34CC" w:rsidP="00787A91">
                  <w:pPr>
                    <w:pStyle w:val="ListParagraph"/>
                    <w:tabs>
                      <w:tab w:val="left" w:pos="360"/>
                    </w:tabs>
                    <w:ind w:left="0"/>
                    <w:rPr>
                      <w:i/>
                      <w:sz w:val="16"/>
                      <w:szCs w:val="16"/>
                    </w:rPr>
                  </w:pPr>
                  <w:r>
                    <w:rPr>
                      <w:i/>
                      <w:sz w:val="16"/>
                      <w:szCs w:val="16"/>
                    </w:rPr>
                    <w:t>1-5</w:t>
                  </w:r>
                  <w:r w:rsidR="004F1685" w:rsidRPr="00F82133">
                    <w:rPr>
                      <w:i/>
                      <w:sz w:val="16"/>
                      <w:szCs w:val="16"/>
                    </w:rPr>
                    <w:t>%</w:t>
                  </w:r>
                </w:p>
              </w:tc>
            </w:tr>
          </w:tbl>
          <w:p w:rsidR="004F1685" w:rsidRP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p>
        </w:tc>
      </w:tr>
      <w:tr w:rsidR="004F1685" w:rsidRPr="00A74EB4"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proofErr w:type="spellStart"/>
            <w:r w:rsidRPr="00C005C0">
              <w:rPr>
                <w:sz w:val="18"/>
                <w:szCs w:val="18"/>
              </w:rPr>
              <w:t>TSCA</w:t>
            </w:r>
            <w:proofErr w:type="spellEnd"/>
            <w:r w:rsidRPr="00C005C0">
              <w:rPr>
                <w:sz w:val="18"/>
                <w:szCs w:val="18"/>
              </w:rPr>
              <w:t xml:space="preserve"> Section 12(b)</w:t>
            </w:r>
          </w:p>
        </w:tc>
        <w:tc>
          <w:tcPr>
            <w:tcW w:w="6210" w:type="dxa"/>
          </w:tcPr>
          <w:p w:rsidR="004F1685" w:rsidRPr="00A74EB4" w:rsidRDefault="00823952"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This product or mixture is not known to contain a chemical or chemicals subject to the export notification requirements of section 12(b) of the Toxic Substances Control Act (</w:t>
            </w:r>
            <w:proofErr w:type="spellStart"/>
            <w:r>
              <w:rPr>
                <w:sz w:val="18"/>
                <w:szCs w:val="18"/>
              </w:rPr>
              <w:t>TSCA</w:t>
            </w:r>
            <w:proofErr w:type="spellEnd"/>
            <w:r>
              <w:rPr>
                <w:sz w:val="18"/>
                <w:szCs w:val="18"/>
              </w:rPr>
              <w:t>) and 40 CFR Part 707, subpart D</w:t>
            </w:r>
          </w:p>
        </w:tc>
      </w:tr>
      <w:tr w:rsidR="004F1685"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proofErr w:type="spellStart"/>
            <w:r w:rsidRPr="00C005C0">
              <w:rPr>
                <w:sz w:val="18"/>
                <w:szCs w:val="18"/>
              </w:rPr>
              <w:t>CERCLA</w:t>
            </w:r>
            <w:proofErr w:type="spellEnd"/>
            <w:r w:rsidRPr="00C005C0">
              <w:rPr>
                <w:sz w:val="18"/>
                <w:szCs w:val="18"/>
              </w:rPr>
              <w:t xml:space="preserve"> Reportable Quantity</w:t>
            </w:r>
          </w:p>
        </w:tc>
        <w:tc>
          <w:tcPr>
            <w:tcW w:w="6210" w:type="dxa"/>
          </w:tcPr>
          <w:p w:rsidR="004F1685"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Chemical(s) subject to reporting requirements of Section 102 of the Comprehensive Environmental Response, Compensation, and Liability Act (</w:t>
            </w:r>
            <w:proofErr w:type="spellStart"/>
            <w:r>
              <w:rPr>
                <w:sz w:val="18"/>
                <w:szCs w:val="18"/>
              </w:rPr>
              <w:t>CERCLA</w:t>
            </w:r>
            <w:proofErr w:type="spellEnd"/>
            <w:r>
              <w:rPr>
                <w:sz w:val="18"/>
                <w:szCs w:val="18"/>
              </w:rPr>
              <w:t>) if released to the environment at or above the reportable quantity.</w:t>
            </w:r>
          </w:p>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bl>
            <w:tblPr>
              <w:tblStyle w:val="TableGrid"/>
              <w:tblW w:w="0" w:type="auto"/>
              <w:tblLook w:val="04A0" w:firstRow="1" w:lastRow="0" w:firstColumn="1" w:lastColumn="0" w:noHBand="0" w:noVBand="1"/>
            </w:tblPr>
            <w:tblGrid>
              <w:gridCol w:w="1874"/>
              <w:gridCol w:w="1875"/>
              <w:gridCol w:w="2078"/>
            </w:tblGrid>
            <w:tr w:rsidR="00AB34CC" w:rsidTr="0049315D">
              <w:tc>
                <w:tcPr>
                  <w:tcW w:w="1874" w:type="dxa"/>
                </w:tcPr>
                <w:p w:rsidR="00AB34CC" w:rsidRPr="00F82133" w:rsidRDefault="00AB34CC" w:rsidP="00AB34CC">
                  <w:pPr>
                    <w:pStyle w:val="ListParagraph"/>
                    <w:tabs>
                      <w:tab w:val="left" w:pos="360"/>
                    </w:tabs>
                    <w:ind w:left="0"/>
                    <w:rPr>
                      <w:i/>
                      <w:sz w:val="16"/>
                      <w:szCs w:val="16"/>
                    </w:rPr>
                  </w:pPr>
                  <w:r>
                    <w:rPr>
                      <w:i/>
                      <w:sz w:val="16"/>
                      <w:szCs w:val="16"/>
                    </w:rPr>
                    <w:t>Toluene</w:t>
                  </w:r>
                </w:p>
              </w:tc>
              <w:tc>
                <w:tcPr>
                  <w:tcW w:w="1875" w:type="dxa"/>
                </w:tcPr>
                <w:p w:rsidR="00AB34CC" w:rsidRPr="00F82133" w:rsidRDefault="00AB34CC" w:rsidP="00AB34CC">
                  <w:pPr>
                    <w:pStyle w:val="ListParagraph"/>
                    <w:tabs>
                      <w:tab w:val="left" w:pos="360"/>
                    </w:tabs>
                    <w:ind w:left="0"/>
                    <w:rPr>
                      <w:i/>
                      <w:sz w:val="16"/>
                      <w:szCs w:val="16"/>
                    </w:rPr>
                  </w:pPr>
                  <w:r>
                    <w:rPr>
                      <w:i/>
                      <w:sz w:val="16"/>
                      <w:szCs w:val="16"/>
                    </w:rPr>
                    <w:t>CAS: 108-88-3</w:t>
                  </w:r>
                </w:p>
              </w:tc>
              <w:tc>
                <w:tcPr>
                  <w:tcW w:w="2078" w:type="dxa"/>
                </w:tcPr>
                <w:p w:rsidR="00AB34CC" w:rsidRDefault="00AB34CC" w:rsidP="00AB34CC">
                  <w:pPr>
                    <w:pStyle w:val="ListParagraph"/>
                    <w:tabs>
                      <w:tab w:val="left" w:pos="360"/>
                    </w:tabs>
                    <w:ind w:left="0"/>
                    <w:rPr>
                      <w:i/>
                      <w:sz w:val="16"/>
                      <w:szCs w:val="16"/>
                    </w:rPr>
                  </w:pPr>
                  <w:r>
                    <w:rPr>
                      <w:i/>
                      <w:sz w:val="16"/>
                      <w:szCs w:val="16"/>
                    </w:rPr>
                    <w:t xml:space="preserve">1000 </w:t>
                  </w:r>
                  <w:proofErr w:type="spellStart"/>
                  <w:r>
                    <w:rPr>
                      <w:i/>
                      <w:sz w:val="16"/>
                      <w:szCs w:val="16"/>
                    </w:rPr>
                    <w:t>lb</w:t>
                  </w:r>
                  <w:proofErr w:type="spellEnd"/>
                </w:p>
              </w:tc>
            </w:tr>
            <w:tr w:rsidR="00AB34CC" w:rsidTr="0049315D">
              <w:tc>
                <w:tcPr>
                  <w:tcW w:w="1874" w:type="dxa"/>
                </w:tcPr>
                <w:p w:rsidR="00AB34CC" w:rsidRPr="00F82133" w:rsidRDefault="00AB34CC" w:rsidP="00AB34CC">
                  <w:pPr>
                    <w:pStyle w:val="ListParagraph"/>
                    <w:tabs>
                      <w:tab w:val="left" w:pos="360"/>
                    </w:tabs>
                    <w:ind w:left="0"/>
                    <w:rPr>
                      <w:i/>
                      <w:sz w:val="16"/>
                      <w:szCs w:val="16"/>
                    </w:rPr>
                  </w:pPr>
                  <w:r w:rsidRPr="00F82133">
                    <w:rPr>
                      <w:i/>
                      <w:sz w:val="16"/>
                      <w:szCs w:val="16"/>
                    </w:rPr>
                    <w:t>n-Hexane</w:t>
                  </w:r>
                </w:p>
              </w:tc>
              <w:tc>
                <w:tcPr>
                  <w:tcW w:w="1875" w:type="dxa"/>
                </w:tcPr>
                <w:p w:rsidR="00AB34CC" w:rsidRPr="00F82133" w:rsidRDefault="00AB34CC" w:rsidP="00AB34CC">
                  <w:pPr>
                    <w:pStyle w:val="ListParagraph"/>
                    <w:tabs>
                      <w:tab w:val="left" w:pos="360"/>
                    </w:tabs>
                    <w:ind w:left="0"/>
                    <w:rPr>
                      <w:i/>
                      <w:sz w:val="16"/>
                      <w:szCs w:val="16"/>
                    </w:rPr>
                  </w:pPr>
                  <w:r w:rsidRPr="00F82133">
                    <w:rPr>
                      <w:i/>
                      <w:sz w:val="16"/>
                      <w:szCs w:val="16"/>
                    </w:rPr>
                    <w:t>CAS: 110-54-3</w:t>
                  </w:r>
                </w:p>
              </w:tc>
              <w:tc>
                <w:tcPr>
                  <w:tcW w:w="2078" w:type="dxa"/>
                </w:tcPr>
                <w:p w:rsidR="00AB34CC" w:rsidRPr="00F82133" w:rsidRDefault="00AB34CC" w:rsidP="00AB34CC">
                  <w:pPr>
                    <w:pStyle w:val="ListParagraph"/>
                    <w:tabs>
                      <w:tab w:val="left" w:pos="360"/>
                    </w:tabs>
                    <w:ind w:left="0"/>
                    <w:rPr>
                      <w:i/>
                      <w:sz w:val="16"/>
                      <w:szCs w:val="16"/>
                    </w:rPr>
                  </w:pPr>
                  <w:r>
                    <w:rPr>
                      <w:i/>
                      <w:sz w:val="16"/>
                      <w:szCs w:val="16"/>
                    </w:rPr>
                    <w:t xml:space="preserve">5000 </w:t>
                  </w:r>
                  <w:proofErr w:type="spellStart"/>
                  <w:r>
                    <w:rPr>
                      <w:i/>
                      <w:sz w:val="16"/>
                      <w:szCs w:val="16"/>
                    </w:rPr>
                    <w:t>lb</w:t>
                  </w:r>
                  <w:proofErr w:type="spellEnd"/>
                </w:p>
              </w:tc>
            </w:tr>
            <w:tr w:rsidR="00AB34CC" w:rsidTr="0049315D">
              <w:tc>
                <w:tcPr>
                  <w:tcW w:w="1874" w:type="dxa"/>
                </w:tcPr>
                <w:p w:rsidR="00AB34CC" w:rsidRDefault="00AB34CC" w:rsidP="00AB34CC">
                  <w:pPr>
                    <w:pStyle w:val="ListParagraph"/>
                    <w:tabs>
                      <w:tab w:val="left" w:pos="360"/>
                    </w:tabs>
                    <w:ind w:left="0"/>
                    <w:rPr>
                      <w:i/>
                      <w:sz w:val="16"/>
                      <w:szCs w:val="16"/>
                    </w:rPr>
                  </w:pPr>
                  <w:r>
                    <w:rPr>
                      <w:i/>
                      <w:sz w:val="16"/>
                      <w:szCs w:val="16"/>
                    </w:rPr>
                    <w:t>Xylene</w:t>
                  </w:r>
                </w:p>
              </w:tc>
              <w:tc>
                <w:tcPr>
                  <w:tcW w:w="1875" w:type="dxa"/>
                </w:tcPr>
                <w:p w:rsidR="00AB34CC" w:rsidRPr="00F82133" w:rsidRDefault="00AB34CC" w:rsidP="00AB34CC">
                  <w:pPr>
                    <w:pStyle w:val="ListParagraph"/>
                    <w:tabs>
                      <w:tab w:val="left" w:pos="360"/>
                    </w:tabs>
                    <w:ind w:left="0"/>
                    <w:rPr>
                      <w:i/>
                      <w:sz w:val="16"/>
                      <w:szCs w:val="16"/>
                    </w:rPr>
                  </w:pPr>
                  <w:r>
                    <w:rPr>
                      <w:i/>
                      <w:sz w:val="16"/>
                      <w:szCs w:val="16"/>
                    </w:rPr>
                    <w:t>CAS: 1330-20-7</w:t>
                  </w:r>
                </w:p>
              </w:tc>
              <w:tc>
                <w:tcPr>
                  <w:tcW w:w="2078" w:type="dxa"/>
                </w:tcPr>
                <w:p w:rsidR="00AB34CC" w:rsidRPr="00F82133" w:rsidRDefault="00AB34CC" w:rsidP="00AB34CC">
                  <w:pPr>
                    <w:pStyle w:val="ListParagraph"/>
                    <w:tabs>
                      <w:tab w:val="left" w:pos="360"/>
                    </w:tabs>
                    <w:ind w:left="0"/>
                    <w:rPr>
                      <w:i/>
                      <w:sz w:val="16"/>
                      <w:szCs w:val="16"/>
                    </w:rPr>
                  </w:pPr>
                  <w:r>
                    <w:rPr>
                      <w:i/>
                      <w:sz w:val="16"/>
                      <w:szCs w:val="16"/>
                    </w:rPr>
                    <w:t xml:space="preserve">100 </w:t>
                  </w:r>
                  <w:proofErr w:type="spellStart"/>
                  <w:r>
                    <w:rPr>
                      <w:i/>
                      <w:sz w:val="16"/>
                      <w:szCs w:val="16"/>
                    </w:rPr>
                    <w:t>lb</w:t>
                  </w:r>
                  <w:proofErr w:type="spellEnd"/>
                </w:p>
              </w:tc>
            </w:tr>
            <w:tr w:rsidR="00AB34CC" w:rsidTr="0049315D">
              <w:tc>
                <w:tcPr>
                  <w:tcW w:w="1874" w:type="dxa"/>
                </w:tcPr>
                <w:p w:rsidR="00AB34CC" w:rsidRDefault="00AB34CC" w:rsidP="00AB34CC">
                  <w:pPr>
                    <w:pStyle w:val="ListParagraph"/>
                    <w:tabs>
                      <w:tab w:val="left" w:pos="360"/>
                    </w:tabs>
                    <w:ind w:left="0"/>
                    <w:rPr>
                      <w:i/>
                      <w:sz w:val="16"/>
                      <w:szCs w:val="16"/>
                    </w:rPr>
                  </w:pPr>
                  <w:r>
                    <w:rPr>
                      <w:i/>
                      <w:sz w:val="16"/>
                      <w:szCs w:val="16"/>
                    </w:rPr>
                    <w:t>Ethyl Benzene</w:t>
                  </w:r>
                </w:p>
              </w:tc>
              <w:tc>
                <w:tcPr>
                  <w:tcW w:w="1875" w:type="dxa"/>
                </w:tcPr>
                <w:p w:rsidR="00AB34CC" w:rsidRDefault="00AB34CC" w:rsidP="00AB34CC">
                  <w:pPr>
                    <w:pStyle w:val="ListParagraph"/>
                    <w:tabs>
                      <w:tab w:val="left" w:pos="360"/>
                    </w:tabs>
                    <w:ind w:left="0"/>
                    <w:rPr>
                      <w:i/>
                      <w:sz w:val="16"/>
                      <w:szCs w:val="16"/>
                    </w:rPr>
                  </w:pPr>
                  <w:r>
                    <w:rPr>
                      <w:i/>
                      <w:sz w:val="16"/>
                      <w:szCs w:val="16"/>
                    </w:rPr>
                    <w:t>CAS: 100-41-4</w:t>
                  </w:r>
                </w:p>
              </w:tc>
              <w:tc>
                <w:tcPr>
                  <w:tcW w:w="2078" w:type="dxa"/>
                </w:tcPr>
                <w:p w:rsidR="00AB34CC" w:rsidRDefault="00AB34CC" w:rsidP="00AB34CC">
                  <w:pPr>
                    <w:pStyle w:val="ListParagraph"/>
                    <w:tabs>
                      <w:tab w:val="left" w:pos="360"/>
                    </w:tabs>
                    <w:ind w:left="0"/>
                    <w:rPr>
                      <w:i/>
                      <w:sz w:val="16"/>
                      <w:szCs w:val="16"/>
                    </w:rPr>
                  </w:pPr>
                  <w:r>
                    <w:rPr>
                      <w:i/>
                      <w:sz w:val="16"/>
                      <w:szCs w:val="16"/>
                    </w:rPr>
                    <w:t xml:space="preserve">1000 </w:t>
                  </w:r>
                  <w:proofErr w:type="spellStart"/>
                  <w:r>
                    <w:rPr>
                      <w:i/>
                      <w:sz w:val="16"/>
                      <w:szCs w:val="16"/>
                    </w:rPr>
                    <w:t>lb</w:t>
                  </w:r>
                  <w:proofErr w:type="spellEnd"/>
                </w:p>
              </w:tc>
            </w:tr>
          </w:tbl>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c>
      </w:tr>
    </w:tbl>
    <w:p w:rsidR="00B25E83" w:rsidRDefault="00B25E83" w:rsidP="00B25E83">
      <w:pPr>
        <w:pStyle w:val="ListParagraph"/>
        <w:tabs>
          <w:tab w:val="left" w:pos="360"/>
        </w:tabs>
        <w:ind w:left="360"/>
        <w:rPr>
          <w:b/>
          <w:sz w:val="12"/>
          <w:szCs w:val="12"/>
        </w:rPr>
      </w:pPr>
    </w:p>
    <w:p w:rsidR="00AB34CC" w:rsidRPr="0049315D" w:rsidRDefault="00AB34CC" w:rsidP="0049315D">
      <w:pPr>
        <w:tabs>
          <w:tab w:val="left" w:pos="360"/>
        </w:tabs>
        <w:rPr>
          <w:b/>
          <w:sz w:val="12"/>
          <w:szCs w:val="12"/>
        </w:rPr>
      </w:pPr>
    </w:p>
    <w:p w:rsidR="00885DC4" w:rsidRDefault="00B25E83" w:rsidP="00F076B5">
      <w:pPr>
        <w:pStyle w:val="ListParagraph"/>
        <w:tabs>
          <w:tab w:val="left" w:pos="360"/>
        </w:tabs>
        <w:ind w:left="3780" w:hanging="3420"/>
        <w:rPr>
          <w:b/>
        </w:rPr>
      </w:pPr>
      <w:r>
        <w:rPr>
          <w:b/>
        </w:rPr>
        <w:t xml:space="preserve">15.2 </w:t>
      </w:r>
      <w:r w:rsidR="00885DC4">
        <w:rPr>
          <w:b/>
        </w:rPr>
        <w:t>STATE REGULATIONS</w:t>
      </w:r>
    </w:p>
    <w:tbl>
      <w:tblPr>
        <w:tblStyle w:val="ListTable3-Accent5"/>
        <w:tblW w:w="0" w:type="auto"/>
        <w:tblInd w:w="175" w:type="dxa"/>
        <w:tblLook w:val="04A0" w:firstRow="1" w:lastRow="0" w:firstColumn="1" w:lastColumn="0" w:noHBand="0" w:noVBand="1"/>
      </w:tblPr>
      <w:tblGrid>
        <w:gridCol w:w="3330"/>
        <w:gridCol w:w="6480"/>
      </w:tblGrid>
      <w:tr w:rsidR="00C005C0" w:rsidTr="007C55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30" w:type="dxa"/>
            <w:shd w:val="clear" w:color="auto" w:fill="FFFFFF" w:themeFill="background1"/>
          </w:tcPr>
          <w:p w:rsidR="00C005C0" w:rsidRPr="00C005C0" w:rsidRDefault="00C005C0" w:rsidP="00787A91">
            <w:pPr>
              <w:pStyle w:val="ListParagraph"/>
              <w:tabs>
                <w:tab w:val="left" w:pos="360"/>
              </w:tabs>
              <w:ind w:left="0"/>
              <w:rPr>
                <w:color w:val="auto"/>
                <w:sz w:val="18"/>
                <w:szCs w:val="18"/>
              </w:rPr>
            </w:pPr>
            <w:r>
              <w:rPr>
                <w:color w:val="auto"/>
                <w:sz w:val="18"/>
                <w:szCs w:val="18"/>
              </w:rPr>
              <w:t>California Proposition 65</w:t>
            </w:r>
          </w:p>
        </w:tc>
        <w:tc>
          <w:tcPr>
            <w:tcW w:w="6480" w:type="dxa"/>
            <w:shd w:val="clear" w:color="auto" w:fill="FFFFFF" w:themeFill="background1"/>
          </w:tcPr>
          <w:p w:rsidR="00C005C0" w:rsidRPr="00C005C0"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This product contains chemicals known to the State of California to cause birth defects or other reproductive harm.</w:t>
            </w:r>
          </w:p>
          <w:tbl>
            <w:tblPr>
              <w:tblStyle w:val="TableGrid"/>
              <w:tblW w:w="0" w:type="auto"/>
              <w:tblLook w:val="04A0" w:firstRow="1" w:lastRow="0" w:firstColumn="1" w:lastColumn="0" w:noHBand="0" w:noVBand="1"/>
            </w:tblPr>
            <w:tblGrid>
              <w:gridCol w:w="1147"/>
              <w:gridCol w:w="1170"/>
              <w:gridCol w:w="2340"/>
              <w:gridCol w:w="541"/>
              <w:gridCol w:w="696"/>
            </w:tblGrid>
            <w:tr w:rsidR="00AB34CC" w:rsidRPr="00C005C0" w:rsidTr="007C557A">
              <w:tc>
                <w:tcPr>
                  <w:tcW w:w="1147" w:type="dxa"/>
                </w:tcPr>
                <w:p w:rsidR="00AB34CC" w:rsidRPr="00F82133" w:rsidRDefault="00831AAC" w:rsidP="00787A91">
                  <w:pPr>
                    <w:pStyle w:val="ListParagraph"/>
                    <w:tabs>
                      <w:tab w:val="left" w:pos="360"/>
                    </w:tabs>
                    <w:ind w:left="0"/>
                    <w:rPr>
                      <w:i/>
                      <w:sz w:val="16"/>
                      <w:szCs w:val="16"/>
                    </w:rPr>
                  </w:pPr>
                  <w:r>
                    <w:rPr>
                      <w:i/>
                      <w:sz w:val="16"/>
                      <w:szCs w:val="16"/>
                    </w:rPr>
                    <w:t>Ethyl Benzene</w:t>
                  </w:r>
                </w:p>
              </w:tc>
              <w:tc>
                <w:tcPr>
                  <w:tcW w:w="1170" w:type="dxa"/>
                </w:tcPr>
                <w:p w:rsidR="00AB34CC" w:rsidRPr="00F82133" w:rsidRDefault="00831AAC" w:rsidP="00787A91">
                  <w:pPr>
                    <w:pStyle w:val="ListParagraph"/>
                    <w:tabs>
                      <w:tab w:val="left" w:pos="360"/>
                    </w:tabs>
                    <w:ind w:left="0"/>
                    <w:rPr>
                      <w:i/>
                      <w:sz w:val="16"/>
                      <w:szCs w:val="16"/>
                    </w:rPr>
                  </w:pPr>
                  <w:r>
                    <w:rPr>
                      <w:i/>
                      <w:sz w:val="16"/>
                      <w:szCs w:val="16"/>
                    </w:rPr>
                    <w:t>CAS: 100-41-4</w:t>
                  </w:r>
                </w:p>
              </w:tc>
              <w:tc>
                <w:tcPr>
                  <w:tcW w:w="2340" w:type="dxa"/>
                </w:tcPr>
                <w:p w:rsidR="00AB34CC" w:rsidRPr="00F82133" w:rsidRDefault="00831AAC" w:rsidP="00787A91">
                  <w:pPr>
                    <w:pStyle w:val="ListParagraph"/>
                    <w:tabs>
                      <w:tab w:val="left" w:pos="360"/>
                    </w:tabs>
                    <w:ind w:left="0"/>
                    <w:rPr>
                      <w:i/>
                      <w:sz w:val="16"/>
                      <w:szCs w:val="16"/>
                    </w:rPr>
                  </w:pPr>
                  <w:r>
                    <w:rPr>
                      <w:i/>
                      <w:sz w:val="16"/>
                      <w:szCs w:val="16"/>
                    </w:rPr>
                    <w:t>Cancer</w:t>
                  </w:r>
                </w:p>
              </w:tc>
              <w:tc>
                <w:tcPr>
                  <w:tcW w:w="541" w:type="dxa"/>
                </w:tcPr>
                <w:p w:rsidR="00AB34CC" w:rsidRPr="00F82133" w:rsidRDefault="00831AAC" w:rsidP="00787A91">
                  <w:pPr>
                    <w:pStyle w:val="ListParagraph"/>
                    <w:tabs>
                      <w:tab w:val="left" w:pos="360"/>
                    </w:tabs>
                    <w:ind w:left="0"/>
                    <w:rPr>
                      <w:i/>
                      <w:sz w:val="16"/>
                      <w:szCs w:val="16"/>
                    </w:rPr>
                  </w:pPr>
                  <w:r>
                    <w:rPr>
                      <w:i/>
                      <w:sz w:val="16"/>
                      <w:szCs w:val="16"/>
                    </w:rPr>
                    <w:t>Yes</w:t>
                  </w:r>
                </w:p>
              </w:tc>
              <w:tc>
                <w:tcPr>
                  <w:tcW w:w="696" w:type="dxa"/>
                </w:tcPr>
                <w:p w:rsidR="00AB34CC" w:rsidRPr="00F82133" w:rsidRDefault="00831AAC" w:rsidP="00787A91">
                  <w:pPr>
                    <w:pStyle w:val="ListParagraph"/>
                    <w:tabs>
                      <w:tab w:val="left" w:pos="360"/>
                    </w:tabs>
                    <w:ind w:left="0"/>
                    <w:rPr>
                      <w:i/>
                      <w:sz w:val="16"/>
                      <w:szCs w:val="16"/>
                    </w:rPr>
                  </w:pPr>
                  <w:r>
                    <w:rPr>
                      <w:i/>
                      <w:sz w:val="16"/>
                      <w:szCs w:val="16"/>
                    </w:rPr>
                    <w:t>0.02%</w:t>
                  </w:r>
                </w:p>
              </w:tc>
            </w:tr>
            <w:tr w:rsidR="00AB34CC" w:rsidRPr="00C005C0" w:rsidTr="007C557A">
              <w:tc>
                <w:tcPr>
                  <w:tcW w:w="1147" w:type="dxa"/>
                </w:tcPr>
                <w:p w:rsidR="00AB34CC" w:rsidRPr="00F82133" w:rsidRDefault="00831AAC" w:rsidP="00787A91">
                  <w:pPr>
                    <w:pStyle w:val="ListParagraph"/>
                    <w:tabs>
                      <w:tab w:val="left" w:pos="360"/>
                    </w:tabs>
                    <w:ind w:left="0"/>
                    <w:rPr>
                      <w:i/>
                      <w:sz w:val="16"/>
                      <w:szCs w:val="16"/>
                    </w:rPr>
                  </w:pPr>
                  <w:r>
                    <w:rPr>
                      <w:i/>
                      <w:sz w:val="16"/>
                      <w:szCs w:val="16"/>
                    </w:rPr>
                    <w:t>Toluene</w:t>
                  </w:r>
                </w:p>
              </w:tc>
              <w:tc>
                <w:tcPr>
                  <w:tcW w:w="1170" w:type="dxa"/>
                </w:tcPr>
                <w:p w:rsidR="00AB34CC" w:rsidRPr="00F82133" w:rsidRDefault="00831AAC" w:rsidP="00787A91">
                  <w:pPr>
                    <w:pStyle w:val="ListParagraph"/>
                    <w:tabs>
                      <w:tab w:val="left" w:pos="360"/>
                    </w:tabs>
                    <w:ind w:left="0"/>
                    <w:rPr>
                      <w:i/>
                      <w:sz w:val="16"/>
                      <w:szCs w:val="16"/>
                    </w:rPr>
                  </w:pPr>
                  <w:r>
                    <w:rPr>
                      <w:i/>
                      <w:sz w:val="16"/>
                      <w:szCs w:val="16"/>
                    </w:rPr>
                    <w:t>CAS: 108-88-3</w:t>
                  </w:r>
                </w:p>
              </w:tc>
              <w:tc>
                <w:tcPr>
                  <w:tcW w:w="2340" w:type="dxa"/>
                </w:tcPr>
                <w:p w:rsidR="00AB34CC" w:rsidRPr="00F82133" w:rsidRDefault="00831AAC" w:rsidP="00787A91">
                  <w:pPr>
                    <w:pStyle w:val="ListParagraph"/>
                    <w:tabs>
                      <w:tab w:val="left" w:pos="360"/>
                    </w:tabs>
                    <w:ind w:left="0"/>
                    <w:rPr>
                      <w:i/>
                      <w:sz w:val="16"/>
                      <w:szCs w:val="16"/>
                    </w:rPr>
                  </w:pPr>
                  <w:r>
                    <w:rPr>
                      <w:i/>
                      <w:sz w:val="16"/>
                      <w:szCs w:val="16"/>
                    </w:rPr>
                    <w:t>Developmental Toxicity</w:t>
                  </w:r>
                </w:p>
              </w:tc>
              <w:tc>
                <w:tcPr>
                  <w:tcW w:w="541" w:type="dxa"/>
                </w:tcPr>
                <w:p w:rsidR="00AB34CC" w:rsidRPr="00F82133" w:rsidRDefault="00831AAC" w:rsidP="00787A91">
                  <w:pPr>
                    <w:pStyle w:val="ListParagraph"/>
                    <w:tabs>
                      <w:tab w:val="left" w:pos="360"/>
                    </w:tabs>
                    <w:ind w:left="0"/>
                    <w:rPr>
                      <w:i/>
                      <w:sz w:val="16"/>
                      <w:szCs w:val="16"/>
                    </w:rPr>
                  </w:pPr>
                  <w:r>
                    <w:rPr>
                      <w:i/>
                      <w:sz w:val="16"/>
                      <w:szCs w:val="16"/>
                    </w:rPr>
                    <w:t>Yes</w:t>
                  </w:r>
                </w:p>
              </w:tc>
              <w:tc>
                <w:tcPr>
                  <w:tcW w:w="696" w:type="dxa"/>
                </w:tcPr>
                <w:p w:rsidR="00AB34CC" w:rsidRPr="00F82133" w:rsidRDefault="00831AAC" w:rsidP="00787A91">
                  <w:pPr>
                    <w:pStyle w:val="ListParagraph"/>
                    <w:tabs>
                      <w:tab w:val="left" w:pos="360"/>
                    </w:tabs>
                    <w:ind w:left="0"/>
                    <w:rPr>
                      <w:i/>
                      <w:sz w:val="16"/>
                      <w:szCs w:val="16"/>
                    </w:rPr>
                  </w:pPr>
                  <w:r>
                    <w:rPr>
                      <w:i/>
                      <w:sz w:val="16"/>
                      <w:szCs w:val="16"/>
                    </w:rPr>
                    <w:t>5.018%</w:t>
                  </w:r>
                </w:p>
              </w:tc>
            </w:tr>
            <w:tr w:rsidR="00C005C0" w:rsidRPr="00C005C0" w:rsidTr="007C557A">
              <w:tc>
                <w:tcPr>
                  <w:tcW w:w="1147" w:type="dxa"/>
                </w:tcPr>
                <w:p w:rsidR="00C005C0" w:rsidRPr="00F82133" w:rsidRDefault="00C005C0" w:rsidP="00787A91">
                  <w:pPr>
                    <w:pStyle w:val="ListParagraph"/>
                    <w:tabs>
                      <w:tab w:val="left" w:pos="360"/>
                    </w:tabs>
                    <w:ind w:left="0"/>
                    <w:rPr>
                      <w:i/>
                      <w:sz w:val="16"/>
                      <w:szCs w:val="16"/>
                    </w:rPr>
                  </w:pPr>
                  <w:r w:rsidRPr="00F82133">
                    <w:rPr>
                      <w:i/>
                      <w:sz w:val="16"/>
                      <w:szCs w:val="16"/>
                    </w:rPr>
                    <w:t>n-Hexane</w:t>
                  </w:r>
                </w:p>
              </w:tc>
              <w:tc>
                <w:tcPr>
                  <w:tcW w:w="1170" w:type="dxa"/>
                </w:tcPr>
                <w:p w:rsidR="00C005C0" w:rsidRPr="00F82133" w:rsidRDefault="00C005C0" w:rsidP="00787A91">
                  <w:pPr>
                    <w:pStyle w:val="ListParagraph"/>
                    <w:tabs>
                      <w:tab w:val="left" w:pos="360"/>
                    </w:tabs>
                    <w:ind w:left="0"/>
                    <w:rPr>
                      <w:i/>
                      <w:sz w:val="16"/>
                      <w:szCs w:val="16"/>
                    </w:rPr>
                  </w:pPr>
                  <w:r w:rsidRPr="00F82133">
                    <w:rPr>
                      <w:i/>
                      <w:sz w:val="16"/>
                      <w:szCs w:val="16"/>
                    </w:rPr>
                    <w:t>CAS: 110-54-3</w:t>
                  </w:r>
                </w:p>
              </w:tc>
              <w:tc>
                <w:tcPr>
                  <w:tcW w:w="2340" w:type="dxa"/>
                </w:tcPr>
                <w:p w:rsidR="00C005C0" w:rsidRPr="00F82133" w:rsidRDefault="00C005C0" w:rsidP="00787A91">
                  <w:pPr>
                    <w:pStyle w:val="ListParagraph"/>
                    <w:tabs>
                      <w:tab w:val="left" w:pos="360"/>
                    </w:tabs>
                    <w:ind w:left="0"/>
                    <w:rPr>
                      <w:i/>
                      <w:sz w:val="16"/>
                      <w:szCs w:val="16"/>
                    </w:rPr>
                  </w:pPr>
                  <w:r w:rsidRPr="00F82133">
                    <w:rPr>
                      <w:i/>
                      <w:sz w:val="16"/>
                      <w:szCs w:val="16"/>
                    </w:rPr>
                    <w:t>Reproductive Toxicity, Male</w:t>
                  </w:r>
                </w:p>
              </w:tc>
              <w:tc>
                <w:tcPr>
                  <w:tcW w:w="541" w:type="dxa"/>
                </w:tcPr>
                <w:p w:rsidR="00C005C0" w:rsidRPr="00F82133" w:rsidRDefault="00C005C0" w:rsidP="00787A91">
                  <w:pPr>
                    <w:pStyle w:val="ListParagraph"/>
                    <w:tabs>
                      <w:tab w:val="left" w:pos="360"/>
                    </w:tabs>
                    <w:ind w:left="0"/>
                    <w:rPr>
                      <w:i/>
                      <w:sz w:val="16"/>
                      <w:szCs w:val="16"/>
                    </w:rPr>
                  </w:pPr>
                  <w:r w:rsidRPr="00F82133">
                    <w:rPr>
                      <w:i/>
                      <w:sz w:val="16"/>
                      <w:szCs w:val="16"/>
                    </w:rPr>
                    <w:t>Yes</w:t>
                  </w:r>
                </w:p>
              </w:tc>
              <w:tc>
                <w:tcPr>
                  <w:tcW w:w="696" w:type="dxa"/>
                </w:tcPr>
                <w:p w:rsidR="00C005C0" w:rsidRPr="00F82133" w:rsidRDefault="00C005C0" w:rsidP="00787A91">
                  <w:pPr>
                    <w:pStyle w:val="ListParagraph"/>
                    <w:tabs>
                      <w:tab w:val="left" w:pos="360"/>
                    </w:tabs>
                    <w:ind w:left="0"/>
                    <w:rPr>
                      <w:i/>
                      <w:sz w:val="16"/>
                      <w:szCs w:val="16"/>
                    </w:rPr>
                  </w:pPr>
                  <w:r w:rsidRPr="00F82133">
                    <w:rPr>
                      <w:i/>
                      <w:sz w:val="16"/>
                      <w:szCs w:val="16"/>
                    </w:rPr>
                    <w:t>3.0%</w:t>
                  </w:r>
                </w:p>
              </w:tc>
            </w:tr>
            <w:tr w:rsidR="00831AAC" w:rsidRPr="00C005C0" w:rsidTr="007C557A">
              <w:tc>
                <w:tcPr>
                  <w:tcW w:w="1147" w:type="dxa"/>
                </w:tcPr>
                <w:p w:rsidR="00831AAC" w:rsidRPr="00F82133" w:rsidRDefault="007C557A" w:rsidP="00787A91">
                  <w:pPr>
                    <w:pStyle w:val="ListParagraph"/>
                    <w:tabs>
                      <w:tab w:val="left" w:pos="360"/>
                    </w:tabs>
                    <w:ind w:left="0"/>
                    <w:rPr>
                      <w:i/>
                      <w:sz w:val="16"/>
                      <w:szCs w:val="16"/>
                    </w:rPr>
                  </w:pPr>
                  <w:proofErr w:type="spellStart"/>
                  <w:r>
                    <w:rPr>
                      <w:i/>
                      <w:sz w:val="16"/>
                      <w:szCs w:val="16"/>
                    </w:rPr>
                    <w:t>Toluence</w:t>
                  </w:r>
                  <w:proofErr w:type="spellEnd"/>
                </w:p>
              </w:tc>
              <w:tc>
                <w:tcPr>
                  <w:tcW w:w="1170" w:type="dxa"/>
                </w:tcPr>
                <w:p w:rsidR="00831AAC" w:rsidRPr="00F82133" w:rsidRDefault="007C557A" w:rsidP="00787A91">
                  <w:pPr>
                    <w:pStyle w:val="ListParagraph"/>
                    <w:tabs>
                      <w:tab w:val="left" w:pos="360"/>
                    </w:tabs>
                    <w:ind w:left="0"/>
                    <w:rPr>
                      <w:i/>
                      <w:sz w:val="16"/>
                      <w:szCs w:val="16"/>
                    </w:rPr>
                  </w:pPr>
                  <w:r>
                    <w:rPr>
                      <w:i/>
                      <w:sz w:val="16"/>
                      <w:szCs w:val="16"/>
                    </w:rPr>
                    <w:t>CAS: 108-88-3</w:t>
                  </w:r>
                </w:p>
              </w:tc>
              <w:tc>
                <w:tcPr>
                  <w:tcW w:w="2340" w:type="dxa"/>
                </w:tcPr>
                <w:p w:rsidR="00831AAC" w:rsidRPr="00F82133" w:rsidRDefault="007C557A" w:rsidP="00787A91">
                  <w:pPr>
                    <w:pStyle w:val="ListParagraph"/>
                    <w:tabs>
                      <w:tab w:val="left" w:pos="360"/>
                    </w:tabs>
                    <w:ind w:left="0"/>
                    <w:rPr>
                      <w:i/>
                      <w:sz w:val="16"/>
                      <w:szCs w:val="16"/>
                    </w:rPr>
                  </w:pPr>
                  <w:r>
                    <w:rPr>
                      <w:i/>
                      <w:sz w:val="16"/>
                      <w:szCs w:val="16"/>
                    </w:rPr>
                    <w:t>No significance risk level (</w:t>
                  </w:r>
                  <w:proofErr w:type="spellStart"/>
                  <w:r>
                    <w:rPr>
                      <w:i/>
                      <w:sz w:val="16"/>
                      <w:szCs w:val="16"/>
                    </w:rPr>
                    <w:t>NSRL</w:t>
                  </w:r>
                  <w:proofErr w:type="spellEnd"/>
                  <w:r>
                    <w:rPr>
                      <w:i/>
                      <w:sz w:val="16"/>
                      <w:szCs w:val="16"/>
                    </w:rPr>
                    <w:t>)</w:t>
                  </w:r>
                </w:p>
              </w:tc>
              <w:tc>
                <w:tcPr>
                  <w:tcW w:w="541" w:type="dxa"/>
                </w:tcPr>
                <w:p w:rsidR="00831AAC" w:rsidRPr="00F82133" w:rsidRDefault="007C557A" w:rsidP="00787A91">
                  <w:pPr>
                    <w:pStyle w:val="ListParagraph"/>
                    <w:tabs>
                      <w:tab w:val="left" w:pos="360"/>
                    </w:tabs>
                    <w:ind w:left="0"/>
                    <w:rPr>
                      <w:i/>
                      <w:sz w:val="16"/>
                      <w:szCs w:val="16"/>
                    </w:rPr>
                  </w:pPr>
                  <w:r>
                    <w:rPr>
                      <w:i/>
                      <w:sz w:val="16"/>
                      <w:szCs w:val="16"/>
                    </w:rPr>
                    <w:t>7000</w:t>
                  </w:r>
                </w:p>
              </w:tc>
              <w:tc>
                <w:tcPr>
                  <w:tcW w:w="696" w:type="dxa"/>
                </w:tcPr>
                <w:p w:rsidR="00831AAC" w:rsidRPr="00F82133" w:rsidRDefault="00831AAC" w:rsidP="00787A91">
                  <w:pPr>
                    <w:pStyle w:val="ListParagraph"/>
                    <w:tabs>
                      <w:tab w:val="left" w:pos="360"/>
                    </w:tabs>
                    <w:ind w:left="0"/>
                    <w:rPr>
                      <w:i/>
                      <w:sz w:val="16"/>
                      <w:szCs w:val="16"/>
                    </w:rPr>
                  </w:pPr>
                </w:p>
              </w:tc>
            </w:tr>
            <w:tr w:rsidR="00831AAC" w:rsidRPr="00C005C0" w:rsidTr="007C557A">
              <w:tc>
                <w:tcPr>
                  <w:tcW w:w="1147" w:type="dxa"/>
                </w:tcPr>
                <w:p w:rsidR="00831AAC" w:rsidRPr="00F82133" w:rsidRDefault="007C557A" w:rsidP="00787A91">
                  <w:pPr>
                    <w:pStyle w:val="ListParagraph"/>
                    <w:tabs>
                      <w:tab w:val="left" w:pos="360"/>
                    </w:tabs>
                    <w:ind w:left="0"/>
                    <w:rPr>
                      <w:i/>
                      <w:sz w:val="16"/>
                      <w:szCs w:val="16"/>
                    </w:rPr>
                  </w:pPr>
                  <w:r>
                    <w:rPr>
                      <w:i/>
                      <w:sz w:val="16"/>
                      <w:szCs w:val="16"/>
                    </w:rPr>
                    <w:t>Ethyl Benzene</w:t>
                  </w:r>
                </w:p>
              </w:tc>
              <w:tc>
                <w:tcPr>
                  <w:tcW w:w="1170" w:type="dxa"/>
                </w:tcPr>
                <w:p w:rsidR="00831AAC" w:rsidRPr="00F82133" w:rsidRDefault="007C557A" w:rsidP="00787A91">
                  <w:pPr>
                    <w:pStyle w:val="ListParagraph"/>
                    <w:tabs>
                      <w:tab w:val="left" w:pos="360"/>
                    </w:tabs>
                    <w:ind w:left="0"/>
                    <w:rPr>
                      <w:i/>
                      <w:sz w:val="16"/>
                      <w:szCs w:val="16"/>
                    </w:rPr>
                  </w:pPr>
                  <w:r>
                    <w:rPr>
                      <w:i/>
                      <w:sz w:val="16"/>
                      <w:szCs w:val="16"/>
                    </w:rPr>
                    <w:t>CAS: 100-41-4</w:t>
                  </w:r>
                </w:p>
              </w:tc>
              <w:tc>
                <w:tcPr>
                  <w:tcW w:w="2340" w:type="dxa"/>
                </w:tcPr>
                <w:p w:rsidR="00831AAC" w:rsidRPr="00F82133" w:rsidRDefault="007C557A" w:rsidP="00787A91">
                  <w:pPr>
                    <w:pStyle w:val="ListParagraph"/>
                    <w:tabs>
                      <w:tab w:val="left" w:pos="360"/>
                    </w:tabs>
                    <w:ind w:left="0"/>
                    <w:rPr>
                      <w:i/>
                      <w:sz w:val="16"/>
                      <w:szCs w:val="16"/>
                    </w:rPr>
                  </w:pPr>
                  <w:r>
                    <w:rPr>
                      <w:i/>
                      <w:sz w:val="16"/>
                      <w:szCs w:val="16"/>
                    </w:rPr>
                    <w:t>No significance risk level (</w:t>
                  </w:r>
                  <w:proofErr w:type="spellStart"/>
                  <w:r>
                    <w:rPr>
                      <w:i/>
                      <w:sz w:val="16"/>
                      <w:szCs w:val="16"/>
                    </w:rPr>
                    <w:t>NSRL</w:t>
                  </w:r>
                  <w:proofErr w:type="spellEnd"/>
                  <w:r>
                    <w:rPr>
                      <w:i/>
                      <w:sz w:val="16"/>
                      <w:szCs w:val="16"/>
                    </w:rPr>
                    <w:t>)</w:t>
                  </w:r>
                </w:p>
              </w:tc>
              <w:tc>
                <w:tcPr>
                  <w:tcW w:w="541" w:type="dxa"/>
                </w:tcPr>
                <w:p w:rsidR="00831AAC" w:rsidRPr="00F82133" w:rsidRDefault="007C557A" w:rsidP="00787A91">
                  <w:pPr>
                    <w:pStyle w:val="ListParagraph"/>
                    <w:tabs>
                      <w:tab w:val="left" w:pos="360"/>
                    </w:tabs>
                    <w:ind w:left="0"/>
                    <w:rPr>
                      <w:i/>
                      <w:sz w:val="16"/>
                      <w:szCs w:val="16"/>
                    </w:rPr>
                  </w:pPr>
                  <w:r>
                    <w:rPr>
                      <w:i/>
                      <w:sz w:val="16"/>
                      <w:szCs w:val="16"/>
                    </w:rPr>
                    <w:t>54</w:t>
                  </w:r>
                </w:p>
              </w:tc>
              <w:tc>
                <w:tcPr>
                  <w:tcW w:w="696" w:type="dxa"/>
                </w:tcPr>
                <w:p w:rsidR="00831AAC" w:rsidRPr="00F82133" w:rsidRDefault="00831AAC" w:rsidP="00787A91">
                  <w:pPr>
                    <w:pStyle w:val="ListParagraph"/>
                    <w:tabs>
                      <w:tab w:val="left" w:pos="360"/>
                    </w:tabs>
                    <w:ind w:left="0"/>
                    <w:rPr>
                      <w:i/>
                      <w:sz w:val="16"/>
                      <w:szCs w:val="16"/>
                    </w:rPr>
                  </w:pPr>
                </w:p>
              </w:tc>
            </w:tr>
          </w:tbl>
          <w:p w:rsidR="00C005C0" w:rsidRPr="00C005C0"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color w:val="auto"/>
                <w:sz w:val="18"/>
                <w:szCs w:val="18"/>
              </w:rPr>
            </w:pPr>
          </w:p>
        </w:tc>
      </w:tr>
      <w:tr w:rsidR="00C005C0" w:rsidTr="007C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rsidR="00C005C0" w:rsidRDefault="00C005C0" w:rsidP="00787A91">
            <w:pPr>
              <w:pStyle w:val="ListParagraph"/>
              <w:tabs>
                <w:tab w:val="left" w:pos="360"/>
              </w:tabs>
              <w:ind w:left="0"/>
              <w:rPr>
                <w:sz w:val="18"/>
                <w:szCs w:val="18"/>
              </w:rPr>
            </w:pPr>
            <w:r>
              <w:rPr>
                <w:sz w:val="18"/>
                <w:szCs w:val="18"/>
              </w:rPr>
              <w:t>State Right-to-Know Lists</w:t>
            </w:r>
          </w:p>
        </w:tc>
        <w:tc>
          <w:tcPr>
            <w:tcW w:w="6480" w:type="dxa"/>
            <w:shd w:val="clear" w:color="auto" w:fill="FFFFFF" w:themeFill="background1"/>
          </w:tcPr>
          <w:p w:rsidR="00C005C0" w:rsidRDefault="00C005C0"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sidRPr="00C005C0">
              <w:rPr>
                <w:sz w:val="18"/>
                <w:szCs w:val="18"/>
              </w:rPr>
              <w:t xml:space="preserve">The following chemical (s) appear on one or more state </w:t>
            </w:r>
            <w:proofErr w:type="spellStart"/>
            <w:r w:rsidRPr="00C005C0">
              <w:rPr>
                <w:sz w:val="18"/>
                <w:szCs w:val="18"/>
              </w:rPr>
              <w:t>RTK</w:t>
            </w:r>
            <w:proofErr w:type="spellEnd"/>
            <w:r w:rsidRPr="00C005C0">
              <w:rPr>
                <w:sz w:val="18"/>
                <w:szCs w:val="18"/>
              </w:rPr>
              <w:t xml:space="preserve"> (Right to Know) lists as indicated</w:t>
            </w:r>
          </w:p>
          <w:tbl>
            <w:tblPr>
              <w:tblStyle w:val="TableGrid"/>
              <w:tblW w:w="0" w:type="auto"/>
              <w:tblLook w:val="04A0" w:firstRow="1" w:lastRow="0" w:firstColumn="1" w:lastColumn="0" w:noHBand="0" w:noVBand="1"/>
            </w:tblPr>
            <w:tblGrid>
              <w:gridCol w:w="2407"/>
              <w:gridCol w:w="3420"/>
            </w:tblGrid>
            <w:tr w:rsidR="00C005C0" w:rsidTr="00F82133">
              <w:tc>
                <w:tcPr>
                  <w:tcW w:w="2407" w:type="dxa"/>
                </w:tcPr>
                <w:p w:rsidR="00C005C0" w:rsidRPr="00F82133" w:rsidRDefault="007C557A" w:rsidP="00787A91">
                  <w:pPr>
                    <w:pStyle w:val="ListParagraph"/>
                    <w:tabs>
                      <w:tab w:val="left" w:pos="360"/>
                    </w:tabs>
                    <w:ind w:left="0"/>
                    <w:rPr>
                      <w:i/>
                      <w:sz w:val="16"/>
                      <w:szCs w:val="16"/>
                    </w:rPr>
                  </w:pPr>
                  <w:r>
                    <w:rPr>
                      <w:i/>
                      <w:sz w:val="16"/>
                      <w:szCs w:val="16"/>
                    </w:rPr>
                    <w:t>n-Butane (106-97-8</w:t>
                  </w:r>
                  <w:r w:rsidR="00C005C0" w:rsidRPr="00F82133">
                    <w:rPr>
                      <w:i/>
                      <w:sz w:val="16"/>
                      <w:szCs w:val="16"/>
                    </w:rPr>
                    <w:t>)</w:t>
                  </w:r>
                </w:p>
              </w:tc>
              <w:tc>
                <w:tcPr>
                  <w:tcW w:w="3420" w:type="dxa"/>
                </w:tcPr>
                <w:p w:rsidR="00C005C0" w:rsidRPr="00F82133" w:rsidRDefault="00C005C0" w:rsidP="00787A91">
                  <w:pPr>
                    <w:pStyle w:val="ListParagraph"/>
                    <w:tabs>
                      <w:tab w:val="left" w:pos="360"/>
                    </w:tabs>
                    <w:ind w:left="0"/>
                    <w:rPr>
                      <w:i/>
                      <w:sz w:val="16"/>
                      <w:szCs w:val="16"/>
                    </w:rPr>
                  </w:pPr>
                  <w:r w:rsidRPr="00F82133">
                    <w:rPr>
                      <w:i/>
                      <w:sz w:val="16"/>
                      <w:szCs w:val="16"/>
                    </w:rPr>
                    <w:t xml:space="preserve">USA – NJ – Right </w:t>
                  </w:r>
                  <w:r w:rsidR="00F82133" w:rsidRPr="00F82133">
                    <w:rPr>
                      <w:i/>
                      <w:sz w:val="16"/>
                      <w:szCs w:val="16"/>
                    </w:rPr>
                    <w:t xml:space="preserve">Know Hazardous </w:t>
                  </w:r>
                  <w:r w:rsidRPr="00F82133">
                    <w:rPr>
                      <w:i/>
                      <w:sz w:val="16"/>
                      <w:szCs w:val="16"/>
                    </w:rPr>
                    <w:t>Substance List</w:t>
                  </w:r>
                </w:p>
              </w:tc>
            </w:tr>
            <w:tr w:rsidR="00C005C0" w:rsidTr="00F82133">
              <w:tc>
                <w:tcPr>
                  <w:tcW w:w="2407" w:type="dxa"/>
                </w:tcPr>
                <w:p w:rsidR="00C005C0" w:rsidRPr="00F82133" w:rsidRDefault="007C557A" w:rsidP="00787A91">
                  <w:pPr>
                    <w:pStyle w:val="ListParagraph"/>
                    <w:tabs>
                      <w:tab w:val="left" w:pos="360"/>
                    </w:tabs>
                    <w:ind w:left="0"/>
                    <w:rPr>
                      <w:i/>
                      <w:sz w:val="16"/>
                      <w:szCs w:val="16"/>
                    </w:rPr>
                  </w:pPr>
                  <w:r>
                    <w:rPr>
                      <w:i/>
                      <w:sz w:val="16"/>
                      <w:szCs w:val="16"/>
                    </w:rPr>
                    <w:t>Propane (74-98-6</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C005C0" w:rsidTr="00F82133">
              <w:tc>
                <w:tcPr>
                  <w:tcW w:w="2407" w:type="dxa"/>
                </w:tcPr>
                <w:p w:rsidR="00C005C0" w:rsidRPr="00F82133" w:rsidRDefault="007C557A" w:rsidP="00787A91">
                  <w:pPr>
                    <w:pStyle w:val="ListParagraph"/>
                    <w:tabs>
                      <w:tab w:val="left" w:pos="360"/>
                    </w:tabs>
                    <w:ind w:left="0"/>
                    <w:rPr>
                      <w:i/>
                      <w:sz w:val="16"/>
                      <w:szCs w:val="16"/>
                    </w:rPr>
                  </w:pPr>
                  <w:proofErr w:type="spellStart"/>
                  <w:r>
                    <w:rPr>
                      <w:i/>
                      <w:sz w:val="16"/>
                      <w:szCs w:val="16"/>
                    </w:rPr>
                    <w:t>Isobutane</w:t>
                  </w:r>
                  <w:proofErr w:type="spellEnd"/>
                  <w:r>
                    <w:rPr>
                      <w:i/>
                      <w:sz w:val="16"/>
                      <w:szCs w:val="16"/>
                    </w:rPr>
                    <w:t xml:space="preserve"> (75-28-5</w:t>
                  </w:r>
                  <w:r w:rsidR="00F82133" w:rsidRPr="00F82133">
                    <w:rPr>
                      <w:i/>
                      <w:sz w:val="16"/>
                      <w:szCs w:val="16"/>
                    </w:rPr>
                    <w:t>)</w:t>
                  </w:r>
                </w:p>
              </w:tc>
              <w:tc>
                <w:tcPr>
                  <w:tcW w:w="3420" w:type="dxa"/>
                </w:tcPr>
                <w:p w:rsidR="00F82133"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7C557A" w:rsidTr="00F82133">
              <w:tc>
                <w:tcPr>
                  <w:tcW w:w="2407" w:type="dxa"/>
                </w:tcPr>
                <w:p w:rsidR="007C557A" w:rsidRDefault="007C557A" w:rsidP="00787A91">
                  <w:pPr>
                    <w:pStyle w:val="ListParagraph"/>
                    <w:tabs>
                      <w:tab w:val="left" w:pos="360"/>
                    </w:tabs>
                    <w:ind w:left="0"/>
                    <w:rPr>
                      <w:i/>
                      <w:sz w:val="16"/>
                      <w:szCs w:val="16"/>
                    </w:rPr>
                  </w:pPr>
                  <w:r>
                    <w:rPr>
                      <w:i/>
                      <w:sz w:val="16"/>
                      <w:szCs w:val="16"/>
                    </w:rPr>
                    <w:t>Toluene (108-88-3)</w:t>
                  </w:r>
                </w:p>
              </w:tc>
              <w:tc>
                <w:tcPr>
                  <w:tcW w:w="3420" w:type="dxa"/>
                </w:tcPr>
                <w:p w:rsidR="007C557A" w:rsidRDefault="007C557A" w:rsidP="007C557A">
                  <w:pPr>
                    <w:pStyle w:val="ListParagraph"/>
                    <w:tabs>
                      <w:tab w:val="left" w:pos="360"/>
                    </w:tabs>
                    <w:ind w:left="0"/>
                    <w:rPr>
                      <w:i/>
                      <w:sz w:val="16"/>
                      <w:szCs w:val="16"/>
                    </w:rPr>
                  </w:pPr>
                  <w:r>
                    <w:rPr>
                      <w:i/>
                      <w:sz w:val="16"/>
                      <w:szCs w:val="16"/>
                    </w:rPr>
                    <w:t>USA – MA</w:t>
                  </w:r>
                  <w:r w:rsidRPr="00F82133">
                    <w:rPr>
                      <w:i/>
                      <w:sz w:val="16"/>
                      <w:szCs w:val="16"/>
                    </w:rPr>
                    <w:t xml:space="preserve"> – Right Know </w:t>
                  </w:r>
                  <w:r>
                    <w:rPr>
                      <w:i/>
                      <w:sz w:val="16"/>
                      <w:szCs w:val="16"/>
                    </w:rPr>
                    <w:t>List</w:t>
                  </w:r>
                </w:p>
                <w:p w:rsidR="007C557A" w:rsidRPr="00F82133" w:rsidRDefault="007C557A" w:rsidP="007C557A">
                  <w:pPr>
                    <w:pStyle w:val="ListParagraph"/>
                    <w:tabs>
                      <w:tab w:val="left" w:pos="360"/>
                    </w:tabs>
                    <w:ind w:left="0"/>
                    <w:rPr>
                      <w:i/>
                      <w:sz w:val="16"/>
                      <w:szCs w:val="16"/>
                    </w:rPr>
                  </w:pPr>
                  <w:r w:rsidRPr="00F82133">
                    <w:rPr>
                      <w:i/>
                      <w:sz w:val="16"/>
                      <w:szCs w:val="16"/>
                    </w:rPr>
                    <w:t>USA – NJ – Right Know Hazardous Substance List</w:t>
                  </w:r>
                </w:p>
                <w:p w:rsidR="007C557A" w:rsidRPr="00F82133" w:rsidRDefault="007C557A" w:rsidP="007C557A">
                  <w:pPr>
                    <w:pStyle w:val="ListParagraph"/>
                    <w:tabs>
                      <w:tab w:val="left" w:pos="360"/>
                    </w:tabs>
                    <w:ind w:left="0"/>
                    <w:rPr>
                      <w:i/>
                      <w:sz w:val="16"/>
                      <w:szCs w:val="16"/>
                    </w:rPr>
                  </w:pPr>
                  <w:r w:rsidRPr="00F82133">
                    <w:rPr>
                      <w:i/>
                      <w:sz w:val="16"/>
                      <w:szCs w:val="16"/>
                    </w:rPr>
                    <w:t>USA –</w:t>
                  </w:r>
                  <w:r>
                    <w:rPr>
                      <w:i/>
                      <w:sz w:val="16"/>
                      <w:szCs w:val="16"/>
                    </w:rPr>
                    <w:t xml:space="preserve"> PA</w:t>
                  </w:r>
                  <w:r w:rsidRPr="00F82133">
                    <w:rPr>
                      <w:i/>
                      <w:sz w:val="16"/>
                      <w:szCs w:val="16"/>
                    </w:rPr>
                    <w:t xml:space="preserve"> –</w:t>
                  </w:r>
                  <w:proofErr w:type="spellStart"/>
                  <w:r w:rsidRPr="00F82133">
                    <w:rPr>
                      <w:i/>
                      <w:sz w:val="16"/>
                      <w:szCs w:val="16"/>
                    </w:rPr>
                    <w:t>RTK</w:t>
                  </w:r>
                  <w:proofErr w:type="spellEnd"/>
                  <w:r w:rsidRPr="00F82133">
                    <w:rPr>
                      <w:i/>
                      <w:sz w:val="16"/>
                      <w:szCs w:val="16"/>
                    </w:rPr>
                    <w:t xml:space="preserve"> (Right to Know) List</w:t>
                  </w:r>
                </w:p>
              </w:tc>
            </w:tr>
            <w:tr w:rsidR="00C005C0" w:rsidTr="00F82133">
              <w:tc>
                <w:tcPr>
                  <w:tcW w:w="2407" w:type="dxa"/>
                </w:tcPr>
                <w:p w:rsidR="00C005C0" w:rsidRPr="00F82133" w:rsidRDefault="007C557A" w:rsidP="00787A91">
                  <w:pPr>
                    <w:pStyle w:val="ListParagraph"/>
                    <w:tabs>
                      <w:tab w:val="left" w:pos="360"/>
                    </w:tabs>
                    <w:ind w:left="0"/>
                    <w:rPr>
                      <w:i/>
                      <w:sz w:val="16"/>
                      <w:szCs w:val="16"/>
                    </w:rPr>
                  </w:pPr>
                  <w:r>
                    <w:rPr>
                      <w:i/>
                      <w:sz w:val="16"/>
                      <w:szCs w:val="16"/>
                    </w:rPr>
                    <w:t>n-Hexane (110-54-3)</w:t>
                  </w:r>
                </w:p>
              </w:tc>
              <w:tc>
                <w:tcPr>
                  <w:tcW w:w="3420" w:type="dxa"/>
                </w:tcPr>
                <w:p w:rsidR="00C005C0" w:rsidRDefault="00F82133" w:rsidP="00787A91">
                  <w:pPr>
                    <w:pStyle w:val="ListParagraph"/>
                    <w:tabs>
                      <w:tab w:val="left" w:pos="360"/>
                    </w:tabs>
                    <w:ind w:left="0"/>
                    <w:rPr>
                      <w:i/>
                      <w:sz w:val="16"/>
                      <w:szCs w:val="16"/>
                    </w:rPr>
                  </w:pPr>
                  <w:r w:rsidRPr="00F82133">
                    <w:rPr>
                      <w:i/>
                      <w:sz w:val="16"/>
                      <w:szCs w:val="16"/>
                    </w:rPr>
                    <w:t>USA – NJ – Right Know Hazardous Substance List</w:t>
                  </w:r>
                </w:p>
                <w:p w:rsidR="007C557A" w:rsidRPr="00F82133" w:rsidRDefault="007C557A" w:rsidP="00787A91">
                  <w:pPr>
                    <w:pStyle w:val="ListParagraph"/>
                    <w:tabs>
                      <w:tab w:val="left" w:pos="360"/>
                    </w:tabs>
                    <w:ind w:left="0"/>
                    <w:rPr>
                      <w:i/>
                      <w:sz w:val="16"/>
                      <w:szCs w:val="16"/>
                    </w:rPr>
                  </w:pPr>
                  <w:r w:rsidRPr="00F82133">
                    <w:rPr>
                      <w:i/>
                      <w:sz w:val="16"/>
                      <w:szCs w:val="16"/>
                    </w:rPr>
                    <w:t>USA –</w:t>
                  </w:r>
                  <w:r>
                    <w:rPr>
                      <w:i/>
                      <w:sz w:val="16"/>
                      <w:szCs w:val="16"/>
                    </w:rPr>
                    <w:t xml:space="preserve"> PA</w:t>
                  </w:r>
                  <w:r w:rsidRPr="00F82133">
                    <w:rPr>
                      <w:i/>
                      <w:sz w:val="16"/>
                      <w:szCs w:val="16"/>
                    </w:rPr>
                    <w:t xml:space="preserve"> –</w:t>
                  </w:r>
                  <w:proofErr w:type="spellStart"/>
                  <w:r w:rsidRPr="00F82133">
                    <w:rPr>
                      <w:i/>
                      <w:sz w:val="16"/>
                      <w:szCs w:val="16"/>
                    </w:rPr>
                    <w:t>RTK</w:t>
                  </w:r>
                  <w:proofErr w:type="spellEnd"/>
                  <w:r w:rsidRPr="00F82133">
                    <w:rPr>
                      <w:i/>
                      <w:sz w:val="16"/>
                      <w:szCs w:val="16"/>
                    </w:rPr>
                    <w:t xml:space="preserve"> (Right to Know) List</w:t>
                  </w:r>
                </w:p>
              </w:tc>
            </w:tr>
            <w:tr w:rsidR="007C557A" w:rsidTr="00F82133">
              <w:tc>
                <w:tcPr>
                  <w:tcW w:w="2407" w:type="dxa"/>
                </w:tcPr>
                <w:p w:rsidR="007C557A" w:rsidRPr="00F82133" w:rsidRDefault="007C557A" w:rsidP="00787A91">
                  <w:pPr>
                    <w:pStyle w:val="ListParagraph"/>
                    <w:tabs>
                      <w:tab w:val="left" w:pos="360"/>
                    </w:tabs>
                    <w:ind w:left="0"/>
                    <w:rPr>
                      <w:i/>
                      <w:sz w:val="16"/>
                      <w:szCs w:val="16"/>
                    </w:rPr>
                  </w:pPr>
                  <w:r>
                    <w:rPr>
                      <w:i/>
                      <w:sz w:val="16"/>
                      <w:szCs w:val="16"/>
                    </w:rPr>
                    <w:t>Isobutyl Methacrylate (97-86-9)</w:t>
                  </w:r>
                </w:p>
              </w:tc>
              <w:tc>
                <w:tcPr>
                  <w:tcW w:w="3420" w:type="dxa"/>
                </w:tcPr>
                <w:p w:rsidR="007C557A" w:rsidRPr="00F82133" w:rsidRDefault="00E26A74" w:rsidP="00787A91">
                  <w:pPr>
                    <w:pStyle w:val="ListParagraph"/>
                    <w:tabs>
                      <w:tab w:val="left" w:pos="360"/>
                    </w:tabs>
                    <w:ind w:left="0"/>
                    <w:rPr>
                      <w:i/>
                      <w:sz w:val="16"/>
                      <w:szCs w:val="16"/>
                    </w:rPr>
                  </w:pPr>
                  <w:r w:rsidRPr="00F82133">
                    <w:rPr>
                      <w:i/>
                      <w:sz w:val="16"/>
                      <w:szCs w:val="16"/>
                    </w:rPr>
                    <w:t>USA – NJ – Rig</w:t>
                  </w:r>
                  <w:r>
                    <w:rPr>
                      <w:i/>
                      <w:sz w:val="16"/>
                      <w:szCs w:val="16"/>
                    </w:rPr>
                    <w:t>ht Know Hazardous Substance List</w:t>
                  </w:r>
                </w:p>
              </w:tc>
            </w:tr>
            <w:tr w:rsidR="007C557A" w:rsidTr="00F82133">
              <w:tc>
                <w:tcPr>
                  <w:tcW w:w="2407" w:type="dxa"/>
                </w:tcPr>
                <w:p w:rsidR="007C557A" w:rsidRPr="00F82133" w:rsidRDefault="00E26A74" w:rsidP="00787A91">
                  <w:pPr>
                    <w:pStyle w:val="ListParagraph"/>
                    <w:tabs>
                      <w:tab w:val="left" w:pos="360"/>
                    </w:tabs>
                    <w:ind w:left="0"/>
                    <w:rPr>
                      <w:i/>
                      <w:sz w:val="16"/>
                      <w:szCs w:val="16"/>
                    </w:rPr>
                  </w:pPr>
                  <w:r>
                    <w:rPr>
                      <w:i/>
                      <w:sz w:val="16"/>
                      <w:szCs w:val="16"/>
                    </w:rPr>
                    <w:t>Xylene (1330-20-7)</w:t>
                  </w:r>
                </w:p>
              </w:tc>
              <w:tc>
                <w:tcPr>
                  <w:tcW w:w="3420" w:type="dxa"/>
                </w:tcPr>
                <w:p w:rsidR="00E26A74" w:rsidRDefault="00E26A74" w:rsidP="00E26A74">
                  <w:pPr>
                    <w:pStyle w:val="ListParagraph"/>
                    <w:tabs>
                      <w:tab w:val="left" w:pos="360"/>
                    </w:tabs>
                    <w:ind w:left="0"/>
                    <w:rPr>
                      <w:i/>
                      <w:sz w:val="16"/>
                      <w:szCs w:val="16"/>
                    </w:rPr>
                  </w:pPr>
                  <w:r>
                    <w:rPr>
                      <w:i/>
                      <w:sz w:val="16"/>
                      <w:szCs w:val="16"/>
                    </w:rPr>
                    <w:t>USA – MA</w:t>
                  </w:r>
                  <w:r w:rsidRPr="00F82133">
                    <w:rPr>
                      <w:i/>
                      <w:sz w:val="16"/>
                      <w:szCs w:val="16"/>
                    </w:rPr>
                    <w:t xml:space="preserve"> – Right Know </w:t>
                  </w:r>
                  <w:r>
                    <w:rPr>
                      <w:i/>
                      <w:sz w:val="16"/>
                      <w:szCs w:val="16"/>
                    </w:rPr>
                    <w:t>List</w:t>
                  </w:r>
                </w:p>
                <w:p w:rsidR="00E26A74" w:rsidRPr="00F82133" w:rsidRDefault="00E26A74" w:rsidP="00E26A74">
                  <w:pPr>
                    <w:pStyle w:val="ListParagraph"/>
                    <w:tabs>
                      <w:tab w:val="left" w:pos="360"/>
                    </w:tabs>
                    <w:ind w:left="0"/>
                    <w:rPr>
                      <w:i/>
                      <w:sz w:val="16"/>
                      <w:szCs w:val="16"/>
                    </w:rPr>
                  </w:pPr>
                  <w:r w:rsidRPr="00F82133">
                    <w:rPr>
                      <w:i/>
                      <w:sz w:val="16"/>
                      <w:szCs w:val="16"/>
                    </w:rPr>
                    <w:t>USA – NJ – Right Know Hazardous Substance List</w:t>
                  </w:r>
                </w:p>
                <w:p w:rsidR="007C557A" w:rsidRPr="00F82133" w:rsidRDefault="00E26A74" w:rsidP="00E26A74">
                  <w:pPr>
                    <w:pStyle w:val="ListParagraph"/>
                    <w:tabs>
                      <w:tab w:val="left" w:pos="360"/>
                    </w:tabs>
                    <w:ind w:left="0"/>
                    <w:rPr>
                      <w:i/>
                      <w:sz w:val="16"/>
                      <w:szCs w:val="16"/>
                    </w:rPr>
                  </w:pPr>
                  <w:r w:rsidRPr="00F82133">
                    <w:rPr>
                      <w:i/>
                      <w:sz w:val="16"/>
                      <w:szCs w:val="16"/>
                    </w:rPr>
                    <w:t>USA –</w:t>
                  </w:r>
                  <w:r>
                    <w:rPr>
                      <w:i/>
                      <w:sz w:val="16"/>
                      <w:szCs w:val="16"/>
                    </w:rPr>
                    <w:t xml:space="preserve"> PA</w:t>
                  </w:r>
                  <w:r w:rsidRPr="00F82133">
                    <w:rPr>
                      <w:i/>
                      <w:sz w:val="16"/>
                      <w:szCs w:val="16"/>
                    </w:rPr>
                    <w:t xml:space="preserve"> –</w:t>
                  </w:r>
                  <w:proofErr w:type="spellStart"/>
                  <w:r w:rsidRPr="00F82133">
                    <w:rPr>
                      <w:i/>
                      <w:sz w:val="16"/>
                      <w:szCs w:val="16"/>
                    </w:rPr>
                    <w:t>RTK</w:t>
                  </w:r>
                  <w:proofErr w:type="spellEnd"/>
                  <w:r w:rsidRPr="00F82133">
                    <w:rPr>
                      <w:i/>
                      <w:sz w:val="16"/>
                      <w:szCs w:val="16"/>
                    </w:rPr>
                    <w:t xml:space="preserve"> (Right to Know) List</w:t>
                  </w:r>
                </w:p>
              </w:tc>
            </w:tr>
            <w:tr w:rsidR="007C557A" w:rsidTr="00F82133">
              <w:tc>
                <w:tcPr>
                  <w:tcW w:w="2407" w:type="dxa"/>
                </w:tcPr>
                <w:p w:rsidR="007C557A" w:rsidRPr="00F82133" w:rsidRDefault="00E26A74" w:rsidP="00787A91">
                  <w:pPr>
                    <w:pStyle w:val="ListParagraph"/>
                    <w:tabs>
                      <w:tab w:val="left" w:pos="360"/>
                    </w:tabs>
                    <w:ind w:left="0"/>
                    <w:rPr>
                      <w:i/>
                      <w:sz w:val="16"/>
                      <w:szCs w:val="16"/>
                    </w:rPr>
                  </w:pPr>
                  <w:r>
                    <w:rPr>
                      <w:i/>
                      <w:sz w:val="16"/>
                      <w:szCs w:val="16"/>
                    </w:rPr>
                    <w:t>Ethyl Benzene (100-41-4)</w:t>
                  </w:r>
                </w:p>
              </w:tc>
              <w:tc>
                <w:tcPr>
                  <w:tcW w:w="3420" w:type="dxa"/>
                </w:tcPr>
                <w:p w:rsidR="00E26A74" w:rsidRDefault="00E26A74" w:rsidP="00E26A74">
                  <w:pPr>
                    <w:pStyle w:val="ListParagraph"/>
                    <w:tabs>
                      <w:tab w:val="left" w:pos="360"/>
                    </w:tabs>
                    <w:ind w:left="0"/>
                    <w:rPr>
                      <w:i/>
                      <w:sz w:val="16"/>
                      <w:szCs w:val="16"/>
                    </w:rPr>
                  </w:pPr>
                  <w:r>
                    <w:rPr>
                      <w:i/>
                      <w:sz w:val="16"/>
                      <w:szCs w:val="16"/>
                    </w:rPr>
                    <w:t>USA – MA</w:t>
                  </w:r>
                  <w:r w:rsidRPr="00F82133">
                    <w:rPr>
                      <w:i/>
                      <w:sz w:val="16"/>
                      <w:szCs w:val="16"/>
                    </w:rPr>
                    <w:t xml:space="preserve"> – Right Know </w:t>
                  </w:r>
                  <w:r>
                    <w:rPr>
                      <w:i/>
                      <w:sz w:val="16"/>
                      <w:szCs w:val="16"/>
                    </w:rPr>
                    <w:t>List</w:t>
                  </w:r>
                </w:p>
                <w:p w:rsidR="00E26A74" w:rsidRPr="00F82133" w:rsidRDefault="00E26A74" w:rsidP="00E26A74">
                  <w:pPr>
                    <w:pStyle w:val="ListParagraph"/>
                    <w:tabs>
                      <w:tab w:val="left" w:pos="360"/>
                    </w:tabs>
                    <w:ind w:left="0"/>
                    <w:rPr>
                      <w:i/>
                      <w:sz w:val="16"/>
                      <w:szCs w:val="16"/>
                    </w:rPr>
                  </w:pPr>
                  <w:r w:rsidRPr="00F82133">
                    <w:rPr>
                      <w:i/>
                      <w:sz w:val="16"/>
                      <w:szCs w:val="16"/>
                    </w:rPr>
                    <w:t>USA – NJ – Right Know Hazardous Substance List</w:t>
                  </w:r>
                </w:p>
                <w:p w:rsidR="007C557A" w:rsidRPr="00F82133" w:rsidRDefault="00E26A74" w:rsidP="00E26A74">
                  <w:pPr>
                    <w:pStyle w:val="ListParagraph"/>
                    <w:tabs>
                      <w:tab w:val="left" w:pos="360"/>
                    </w:tabs>
                    <w:ind w:left="0"/>
                    <w:rPr>
                      <w:i/>
                      <w:sz w:val="16"/>
                      <w:szCs w:val="16"/>
                    </w:rPr>
                  </w:pPr>
                  <w:r w:rsidRPr="00F82133">
                    <w:rPr>
                      <w:i/>
                      <w:sz w:val="16"/>
                      <w:szCs w:val="16"/>
                    </w:rPr>
                    <w:t>USA –</w:t>
                  </w:r>
                  <w:r>
                    <w:rPr>
                      <w:i/>
                      <w:sz w:val="16"/>
                      <w:szCs w:val="16"/>
                    </w:rPr>
                    <w:t xml:space="preserve"> PA</w:t>
                  </w:r>
                  <w:r w:rsidRPr="00F82133">
                    <w:rPr>
                      <w:i/>
                      <w:sz w:val="16"/>
                      <w:szCs w:val="16"/>
                    </w:rPr>
                    <w:t xml:space="preserve"> –</w:t>
                  </w:r>
                  <w:proofErr w:type="spellStart"/>
                  <w:r w:rsidRPr="00F82133">
                    <w:rPr>
                      <w:i/>
                      <w:sz w:val="16"/>
                      <w:szCs w:val="16"/>
                    </w:rPr>
                    <w:t>RTK</w:t>
                  </w:r>
                  <w:proofErr w:type="spellEnd"/>
                  <w:r w:rsidRPr="00F82133">
                    <w:rPr>
                      <w:i/>
                      <w:sz w:val="16"/>
                      <w:szCs w:val="16"/>
                    </w:rPr>
                    <w:t xml:space="preserve"> (Right to Know) List</w:t>
                  </w:r>
                </w:p>
              </w:tc>
            </w:tr>
            <w:tr w:rsidR="00E26A74" w:rsidTr="00F82133">
              <w:tc>
                <w:tcPr>
                  <w:tcW w:w="2407" w:type="dxa"/>
                </w:tcPr>
                <w:p w:rsidR="00E26A74" w:rsidRPr="00F82133" w:rsidRDefault="00E26A74" w:rsidP="00787A91">
                  <w:pPr>
                    <w:pStyle w:val="ListParagraph"/>
                    <w:tabs>
                      <w:tab w:val="left" w:pos="360"/>
                    </w:tabs>
                    <w:ind w:left="0"/>
                    <w:rPr>
                      <w:i/>
                      <w:sz w:val="16"/>
                      <w:szCs w:val="16"/>
                    </w:rPr>
                  </w:pPr>
                  <w:r>
                    <w:rPr>
                      <w:i/>
                      <w:sz w:val="16"/>
                      <w:szCs w:val="16"/>
                    </w:rPr>
                    <w:t>Secondary Butyl Alcohol (78-92-2)</w:t>
                  </w:r>
                </w:p>
              </w:tc>
              <w:tc>
                <w:tcPr>
                  <w:tcW w:w="3420" w:type="dxa"/>
                </w:tcPr>
                <w:p w:rsidR="00E26A74" w:rsidRPr="00F82133" w:rsidRDefault="00E26A74" w:rsidP="00787A91">
                  <w:pPr>
                    <w:pStyle w:val="ListParagraph"/>
                    <w:tabs>
                      <w:tab w:val="left" w:pos="360"/>
                    </w:tabs>
                    <w:ind w:left="0"/>
                    <w:rPr>
                      <w:i/>
                      <w:sz w:val="16"/>
                      <w:szCs w:val="16"/>
                    </w:rPr>
                  </w:pPr>
                  <w:r w:rsidRPr="00F82133">
                    <w:rPr>
                      <w:i/>
                      <w:sz w:val="16"/>
                      <w:szCs w:val="16"/>
                    </w:rPr>
                    <w:t>USA – NJ – Right Know Hazardous Substance List</w:t>
                  </w:r>
                </w:p>
              </w:tc>
            </w:tr>
          </w:tbl>
          <w:p w:rsidR="00C005C0" w:rsidRDefault="00C005C0" w:rsidP="00F8213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bl>
    <w:p w:rsidR="00787A91" w:rsidRPr="00E26A74" w:rsidRDefault="00787A91" w:rsidP="00E26A74">
      <w:pPr>
        <w:tabs>
          <w:tab w:val="left" w:pos="360"/>
        </w:tabs>
        <w:rPr>
          <w:b/>
        </w:rPr>
      </w:pPr>
    </w:p>
    <w:p w:rsidR="0049315D" w:rsidRDefault="0049315D" w:rsidP="00B25E83">
      <w:pPr>
        <w:pStyle w:val="ListParagraph"/>
        <w:tabs>
          <w:tab w:val="left" w:pos="360"/>
        </w:tabs>
        <w:ind w:left="3690" w:hanging="3330"/>
        <w:jc w:val="both"/>
      </w:pPr>
    </w:p>
    <w:p w:rsidR="0049315D" w:rsidRDefault="0049315D" w:rsidP="00B25E83">
      <w:pPr>
        <w:pStyle w:val="ListParagraph"/>
        <w:tabs>
          <w:tab w:val="left" w:pos="360"/>
        </w:tabs>
        <w:ind w:left="3690" w:hanging="3330"/>
        <w:jc w:val="both"/>
      </w:pPr>
    </w:p>
    <w:p w:rsidR="0049315D" w:rsidRDefault="0049315D" w:rsidP="00B25E83">
      <w:pPr>
        <w:pStyle w:val="ListParagraph"/>
        <w:tabs>
          <w:tab w:val="left" w:pos="360"/>
        </w:tabs>
        <w:ind w:left="3690" w:hanging="3330"/>
        <w:jc w:val="both"/>
      </w:pPr>
    </w:p>
    <w:p w:rsidR="0049315D" w:rsidRDefault="0049315D" w:rsidP="00B25E83">
      <w:pPr>
        <w:pStyle w:val="ListParagraph"/>
        <w:tabs>
          <w:tab w:val="left" w:pos="360"/>
        </w:tabs>
        <w:ind w:left="3690" w:hanging="3330"/>
        <w:jc w:val="both"/>
      </w:pPr>
    </w:p>
    <w:p w:rsidR="0049315D" w:rsidRDefault="0049315D" w:rsidP="00B25E83">
      <w:pPr>
        <w:pStyle w:val="ListParagraph"/>
        <w:tabs>
          <w:tab w:val="left" w:pos="360"/>
        </w:tabs>
        <w:ind w:left="3690" w:hanging="3330"/>
        <w:jc w:val="both"/>
      </w:pPr>
    </w:p>
    <w:p w:rsidR="00B25E83" w:rsidRDefault="00B25E8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65920" behindDoc="0" locked="0" layoutInCell="0" allowOverlap="1" wp14:anchorId="595BED88" wp14:editId="36B46D33">
                <wp:simplePos x="0" y="0"/>
                <wp:positionH relativeFrom="column">
                  <wp:posOffset>42862</wp:posOffset>
                </wp:positionH>
                <wp:positionV relativeFrom="paragraph">
                  <wp:posOffset>119380</wp:posOffset>
                </wp:positionV>
                <wp:extent cx="62436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637" cy="349885"/>
                        </a:xfrm>
                        <a:prstGeom prst="rect">
                          <a:avLst/>
                        </a:prstGeom>
                        <a:solidFill>
                          <a:srgbClr val="FFFFFF"/>
                        </a:solidFill>
                        <a:ln w="38100" cmpd="dbl">
                          <a:solidFill>
                            <a:srgbClr val="000000"/>
                          </a:solidFill>
                          <a:miter lim="800000"/>
                          <a:headEnd/>
                          <a:tailEnd/>
                        </a:ln>
                      </wps:spPr>
                      <wps:txbx>
                        <w:txbxContent>
                          <w:p w:rsidR="0049315D" w:rsidRDefault="0049315D" w:rsidP="00B25E83">
                            <w:pPr>
                              <w:rPr>
                                <w:sz w:val="32"/>
                              </w:rPr>
                            </w:pPr>
                            <w:r>
                              <w:rPr>
                                <w:b/>
                                <w:bCs/>
                                <w:sz w:val="24"/>
                              </w:rPr>
                              <w:t>16. OTHER INFORMATION</w:t>
                            </w:r>
                          </w:p>
                          <w:p w:rsidR="0049315D" w:rsidRDefault="0049315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BED88" id="Text Box 30" o:spid="_x0000_s1043" type="#_x0000_t202" style="position:absolute;left:0;text-align:left;margin-left:3.35pt;margin-top:9.4pt;width:491.6pt;height:2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" o:allowincell="f" strokeweight="3pt">
                <v:stroke linestyle="thinThin"/>
                <v:textbox>
                  <w:txbxContent>
                    <w:p w:rsidR="0049315D" w:rsidRDefault="0049315D" w:rsidP="00B25E83">
                      <w:pPr>
                        <w:rPr>
                          <w:sz w:val="32"/>
                        </w:rPr>
                      </w:pPr>
                      <w:r>
                        <w:rPr>
                          <w:b/>
                          <w:bCs/>
                          <w:sz w:val="24"/>
                        </w:rPr>
                        <w:t>16. OTHER INFORMATION</w:t>
                      </w:r>
                    </w:p>
                    <w:p w:rsidR="0049315D" w:rsidRDefault="0049315D"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F82133" w:rsidRDefault="00885DC4" w:rsidP="00F82133">
      <w:pPr>
        <w:pStyle w:val="ListParagraph"/>
        <w:tabs>
          <w:tab w:val="left" w:pos="0"/>
          <w:tab w:val="decimal" w:pos="3780"/>
        </w:tabs>
        <w:ind w:left="2610" w:hanging="3150"/>
        <w:jc w:val="both"/>
        <w:rPr>
          <w:b/>
          <w:sz w:val="18"/>
          <w:szCs w:val="18"/>
        </w:rPr>
      </w:pPr>
      <w:r>
        <w:rPr>
          <w:b/>
          <w:sz w:val="18"/>
          <w:szCs w:val="18"/>
        </w:rPr>
        <w:tab/>
        <w:t xml:space="preserve">        </w:t>
      </w:r>
      <w:r w:rsidR="00473EFE">
        <w:rPr>
          <w:b/>
          <w:sz w:val="18"/>
          <w:szCs w:val="18"/>
        </w:rPr>
        <w:t xml:space="preserve">     </w:t>
      </w:r>
      <w:r w:rsidR="00F82133">
        <w:rPr>
          <w:b/>
          <w:sz w:val="18"/>
          <w:szCs w:val="18"/>
        </w:rPr>
        <w:t>Indication of changes:</w:t>
      </w:r>
    </w:p>
    <w:p w:rsidR="00F82133" w:rsidRPr="009B4336" w:rsidRDefault="00885DC4" w:rsidP="00F82133">
      <w:pPr>
        <w:pStyle w:val="ListParagraph"/>
        <w:tabs>
          <w:tab w:val="left" w:pos="0"/>
          <w:tab w:val="decimal" w:pos="3780"/>
        </w:tabs>
        <w:ind w:left="2610" w:hanging="3150"/>
        <w:jc w:val="both"/>
      </w:pPr>
      <w:r>
        <w:rPr>
          <w:b/>
          <w:sz w:val="18"/>
          <w:szCs w:val="18"/>
        </w:rPr>
        <w:t xml:space="preserve">   </w:t>
      </w:r>
    </w:p>
    <w:tbl>
      <w:tblPr>
        <w:tblStyle w:val="TableGrid"/>
        <w:tblW w:w="0" w:type="auto"/>
        <w:tblInd w:w="944" w:type="dxa"/>
        <w:tblLook w:val="04A0" w:firstRow="1" w:lastRow="0" w:firstColumn="1" w:lastColumn="0" w:noHBand="0" w:noVBand="1"/>
      </w:tblPr>
      <w:tblGrid>
        <w:gridCol w:w="1391"/>
        <w:gridCol w:w="4410"/>
        <w:gridCol w:w="1659"/>
      </w:tblGrid>
      <w:tr w:rsidR="00F82133" w:rsidTr="00F82133">
        <w:tc>
          <w:tcPr>
            <w:tcW w:w="1391"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Section</w:t>
            </w:r>
          </w:p>
        </w:tc>
        <w:tc>
          <w:tcPr>
            <w:tcW w:w="4410"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Changed item</w:t>
            </w:r>
          </w:p>
        </w:tc>
        <w:tc>
          <w:tcPr>
            <w:tcW w:w="1659"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Change</w:t>
            </w:r>
          </w:p>
        </w:tc>
      </w:tr>
      <w:tr w:rsidR="00F82133" w:rsidTr="00F82133">
        <w:tc>
          <w:tcPr>
            <w:tcW w:w="1391" w:type="dxa"/>
          </w:tcPr>
          <w:p w:rsidR="00F82133" w:rsidRPr="00F82133" w:rsidRDefault="00E26A74" w:rsidP="00F82133">
            <w:pPr>
              <w:pStyle w:val="ListParagraph"/>
              <w:tabs>
                <w:tab w:val="left" w:pos="0"/>
                <w:tab w:val="decimal" w:pos="3780"/>
              </w:tabs>
              <w:ind w:left="0"/>
              <w:jc w:val="both"/>
              <w:rPr>
                <w:sz w:val="16"/>
                <w:szCs w:val="16"/>
              </w:rPr>
            </w:pPr>
            <w:r>
              <w:rPr>
                <w:sz w:val="16"/>
                <w:szCs w:val="16"/>
              </w:rPr>
              <w:t>1</w:t>
            </w:r>
          </w:p>
        </w:tc>
        <w:tc>
          <w:tcPr>
            <w:tcW w:w="4410" w:type="dxa"/>
          </w:tcPr>
          <w:p w:rsidR="00F82133" w:rsidRPr="00F82133" w:rsidRDefault="00E26A74" w:rsidP="00F82133">
            <w:pPr>
              <w:pStyle w:val="ListParagraph"/>
              <w:tabs>
                <w:tab w:val="left" w:pos="0"/>
                <w:tab w:val="decimal" w:pos="3780"/>
              </w:tabs>
              <w:ind w:left="0"/>
              <w:jc w:val="both"/>
              <w:rPr>
                <w:sz w:val="16"/>
                <w:szCs w:val="16"/>
              </w:rPr>
            </w:pPr>
            <w:proofErr w:type="spellStart"/>
            <w:r>
              <w:rPr>
                <w:sz w:val="16"/>
                <w:szCs w:val="16"/>
              </w:rPr>
              <w:t>SDS</w:t>
            </w:r>
            <w:proofErr w:type="spellEnd"/>
            <w:r>
              <w:rPr>
                <w:sz w:val="16"/>
                <w:szCs w:val="16"/>
              </w:rPr>
              <w:t xml:space="preserve"> US Regulation reference</w:t>
            </w:r>
          </w:p>
        </w:tc>
        <w:tc>
          <w:tcPr>
            <w:tcW w:w="1659"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Added</w:t>
            </w:r>
          </w:p>
        </w:tc>
      </w:tr>
      <w:tr w:rsidR="00F82133" w:rsidTr="00F82133">
        <w:tc>
          <w:tcPr>
            <w:tcW w:w="1391" w:type="dxa"/>
          </w:tcPr>
          <w:p w:rsidR="00F82133" w:rsidRPr="00F82133" w:rsidRDefault="00E26A74" w:rsidP="00F82133">
            <w:pPr>
              <w:pStyle w:val="ListParagraph"/>
              <w:tabs>
                <w:tab w:val="left" w:pos="0"/>
                <w:tab w:val="decimal" w:pos="3780"/>
              </w:tabs>
              <w:ind w:left="0"/>
              <w:jc w:val="both"/>
              <w:rPr>
                <w:sz w:val="16"/>
                <w:szCs w:val="16"/>
              </w:rPr>
            </w:pPr>
            <w:r>
              <w:rPr>
                <w:sz w:val="16"/>
                <w:szCs w:val="16"/>
              </w:rPr>
              <w:t>1</w:t>
            </w:r>
          </w:p>
        </w:tc>
        <w:tc>
          <w:tcPr>
            <w:tcW w:w="4410" w:type="dxa"/>
          </w:tcPr>
          <w:p w:rsidR="00F82133" w:rsidRPr="00F82133" w:rsidRDefault="00E26A74" w:rsidP="00F82133">
            <w:pPr>
              <w:pStyle w:val="ListParagraph"/>
              <w:tabs>
                <w:tab w:val="left" w:pos="0"/>
                <w:tab w:val="decimal" w:pos="3780"/>
              </w:tabs>
              <w:ind w:left="0"/>
              <w:jc w:val="both"/>
              <w:rPr>
                <w:sz w:val="16"/>
                <w:szCs w:val="16"/>
              </w:rPr>
            </w:pPr>
            <w:r>
              <w:rPr>
                <w:sz w:val="16"/>
                <w:szCs w:val="16"/>
              </w:rPr>
              <w:t>Effective date</w:t>
            </w:r>
          </w:p>
        </w:tc>
        <w:tc>
          <w:tcPr>
            <w:tcW w:w="1659" w:type="dxa"/>
          </w:tcPr>
          <w:p w:rsidR="00F82133" w:rsidRPr="00F82133" w:rsidRDefault="00E26A74" w:rsidP="00F82133">
            <w:pPr>
              <w:pStyle w:val="ListParagraph"/>
              <w:tabs>
                <w:tab w:val="left" w:pos="0"/>
                <w:tab w:val="decimal" w:pos="3780"/>
              </w:tabs>
              <w:ind w:left="0"/>
              <w:jc w:val="both"/>
              <w:rPr>
                <w:sz w:val="16"/>
                <w:szCs w:val="16"/>
              </w:rPr>
            </w:pPr>
            <w:r>
              <w:rPr>
                <w:sz w:val="16"/>
                <w:szCs w:val="16"/>
              </w:rPr>
              <w:t>Modified</w:t>
            </w:r>
          </w:p>
        </w:tc>
      </w:tr>
      <w:tr w:rsidR="00F82133" w:rsidTr="00F82133">
        <w:tc>
          <w:tcPr>
            <w:tcW w:w="1391" w:type="dxa"/>
          </w:tcPr>
          <w:p w:rsidR="00F82133" w:rsidRPr="00F82133" w:rsidRDefault="00E26A74" w:rsidP="00F82133">
            <w:pPr>
              <w:pStyle w:val="ListParagraph"/>
              <w:tabs>
                <w:tab w:val="left" w:pos="0"/>
                <w:tab w:val="decimal" w:pos="3780"/>
              </w:tabs>
              <w:ind w:left="0"/>
              <w:jc w:val="both"/>
              <w:rPr>
                <w:sz w:val="16"/>
                <w:szCs w:val="16"/>
              </w:rPr>
            </w:pPr>
            <w:r>
              <w:rPr>
                <w:sz w:val="16"/>
                <w:szCs w:val="16"/>
              </w:rPr>
              <w:t>3</w:t>
            </w:r>
          </w:p>
        </w:tc>
        <w:tc>
          <w:tcPr>
            <w:tcW w:w="4410" w:type="dxa"/>
          </w:tcPr>
          <w:p w:rsidR="00F82133" w:rsidRPr="00F82133" w:rsidRDefault="00E26A74" w:rsidP="00F82133">
            <w:pPr>
              <w:pStyle w:val="ListParagraph"/>
              <w:tabs>
                <w:tab w:val="left" w:pos="0"/>
                <w:tab w:val="decimal" w:pos="3780"/>
              </w:tabs>
              <w:ind w:left="0"/>
              <w:jc w:val="both"/>
              <w:rPr>
                <w:sz w:val="16"/>
                <w:szCs w:val="16"/>
              </w:rPr>
            </w:pPr>
            <w:r>
              <w:rPr>
                <w:sz w:val="16"/>
                <w:szCs w:val="16"/>
              </w:rPr>
              <w:t>Composition/Information on ingredients</w:t>
            </w:r>
          </w:p>
        </w:tc>
        <w:tc>
          <w:tcPr>
            <w:tcW w:w="1659" w:type="dxa"/>
          </w:tcPr>
          <w:p w:rsidR="00F82133" w:rsidRPr="00F82133" w:rsidRDefault="00E26A74" w:rsidP="00F82133">
            <w:pPr>
              <w:pStyle w:val="ListParagraph"/>
              <w:tabs>
                <w:tab w:val="left" w:pos="0"/>
                <w:tab w:val="decimal" w:pos="3780"/>
              </w:tabs>
              <w:ind w:left="0"/>
              <w:jc w:val="both"/>
              <w:rPr>
                <w:sz w:val="16"/>
                <w:szCs w:val="16"/>
              </w:rPr>
            </w:pPr>
            <w:r>
              <w:rPr>
                <w:sz w:val="16"/>
                <w:szCs w:val="16"/>
              </w:rPr>
              <w:t>Modified</w:t>
            </w:r>
          </w:p>
        </w:tc>
      </w:tr>
      <w:tr w:rsidR="00F82133" w:rsidTr="00F82133">
        <w:tc>
          <w:tcPr>
            <w:tcW w:w="1391"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4</w:t>
            </w:r>
          </w:p>
        </w:tc>
        <w:tc>
          <w:tcPr>
            <w:tcW w:w="4410"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Symptoms/effects after inhalation</w:t>
            </w:r>
          </w:p>
        </w:tc>
        <w:tc>
          <w:tcPr>
            <w:tcW w:w="1659"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Added</w:t>
            </w:r>
          </w:p>
        </w:tc>
      </w:tr>
      <w:tr w:rsidR="00F82133" w:rsidTr="00F82133">
        <w:tc>
          <w:tcPr>
            <w:tcW w:w="1391"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4</w:t>
            </w:r>
          </w:p>
        </w:tc>
        <w:tc>
          <w:tcPr>
            <w:tcW w:w="4410"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Other medical advice or treatment</w:t>
            </w:r>
          </w:p>
        </w:tc>
        <w:tc>
          <w:tcPr>
            <w:tcW w:w="1659"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Symptoms/effects after ingestion</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Symptoms/effects after eye contact</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Symptoms/effects after skin contact</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Symptoms/effects</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4.1</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First-aid measures after inhalation</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4.1</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First-aid measures after ingestion</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4.1</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First-aid measures after eye contact</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4.1</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First-aid measures after skin contact</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4.1</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First-aid measures general</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Compliance</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Remarks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Hand Protection</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Environmental Exposure Controls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Eye/Face Protection</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Skin and Body Protection</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Appropriate engineering controls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Respiratory protection</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Explosive properties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Melting point</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Flash point</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Explosive limits (</w:t>
            </w:r>
            <w:proofErr w:type="spellStart"/>
            <w:r>
              <w:rPr>
                <w:sz w:val="16"/>
                <w:szCs w:val="16"/>
              </w:rPr>
              <w:t>vol</w:t>
            </w:r>
            <w:proofErr w:type="spellEnd"/>
            <w:r>
              <w:rPr>
                <w:sz w:val="16"/>
                <w:szCs w:val="16"/>
              </w:rPr>
              <w:t xml:space="preserve"> %)</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BA4D08"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BA4D08" w:rsidP="00F82133">
            <w:pPr>
              <w:pStyle w:val="ListParagraph"/>
              <w:tabs>
                <w:tab w:val="left" w:pos="0"/>
                <w:tab w:val="decimal" w:pos="3780"/>
              </w:tabs>
              <w:ind w:left="0"/>
              <w:jc w:val="both"/>
              <w:rPr>
                <w:sz w:val="16"/>
                <w:szCs w:val="16"/>
              </w:rPr>
            </w:pPr>
            <w:r>
              <w:rPr>
                <w:sz w:val="16"/>
                <w:szCs w:val="16"/>
              </w:rPr>
              <w:t>Boiling point</w:t>
            </w:r>
          </w:p>
        </w:tc>
        <w:tc>
          <w:tcPr>
            <w:tcW w:w="1659" w:type="dxa"/>
          </w:tcPr>
          <w:p w:rsidR="00914095"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9</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Auto-ignition temperature</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9</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Appearance</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9</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Specific gravity/density</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10</w:t>
            </w:r>
          </w:p>
        </w:tc>
        <w:tc>
          <w:tcPr>
            <w:tcW w:w="4410" w:type="dxa"/>
          </w:tcPr>
          <w:p w:rsidR="00BA4D08" w:rsidRDefault="00586A65" w:rsidP="00F82133">
            <w:pPr>
              <w:pStyle w:val="ListParagraph"/>
              <w:tabs>
                <w:tab w:val="left" w:pos="0"/>
                <w:tab w:val="decimal" w:pos="3780"/>
              </w:tabs>
              <w:ind w:left="0"/>
              <w:jc w:val="both"/>
              <w:rPr>
                <w:sz w:val="16"/>
                <w:szCs w:val="16"/>
              </w:rPr>
            </w:pPr>
            <w:r>
              <w:rPr>
                <w:sz w:val="16"/>
                <w:szCs w:val="16"/>
              </w:rPr>
              <w:t>Possibility of hazardous reactions</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10</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Hazardous decomposition products</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10</w:t>
            </w:r>
          </w:p>
        </w:tc>
        <w:tc>
          <w:tcPr>
            <w:tcW w:w="4410" w:type="dxa"/>
          </w:tcPr>
          <w:p w:rsidR="00BA4D08" w:rsidRDefault="00586A65" w:rsidP="00F82133">
            <w:pPr>
              <w:pStyle w:val="ListParagraph"/>
              <w:tabs>
                <w:tab w:val="left" w:pos="0"/>
                <w:tab w:val="decimal" w:pos="3780"/>
              </w:tabs>
              <w:ind w:left="0"/>
              <w:jc w:val="both"/>
              <w:rPr>
                <w:sz w:val="16"/>
                <w:szCs w:val="16"/>
              </w:rPr>
            </w:pPr>
            <w:r>
              <w:rPr>
                <w:sz w:val="16"/>
                <w:szCs w:val="16"/>
              </w:rPr>
              <w:t>Chemical stability</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10</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Conditions to avoid</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12.1</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Ecology-general</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14</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User precautions</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14</w:t>
            </w:r>
          </w:p>
        </w:tc>
        <w:tc>
          <w:tcPr>
            <w:tcW w:w="4410" w:type="dxa"/>
          </w:tcPr>
          <w:p w:rsidR="00BA4D08" w:rsidRDefault="00BA4D08" w:rsidP="00F82133">
            <w:pPr>
              <w:pStyle w:val="ListParagraph"/>
              <w:tabs>
                <w:tab w:val="left" w:pos="0"/>
                <w:tab w:val="decimal" w:pos="3780"/>
              </w:tabs>
              <w:ind w:left="0"/>
              <w:jc w:val="both"/>
              <w:rPr>
                <w:sz w:val="16"/>
                <w:szCs w:val="16"/>
              </w:rPr>
            </w:pPr>
            <w:proofErr w:type="spellStart"/>
            <w:r>
              <w:rPr>
                <w:sz w:val="16"/>
                <w:szCs w:val="16"/>
              </w:rPr>
              <w:t>EmS</w:t>
            </w:r>
            <w:proofErr w:type="spellEnd"/>
            <w:r>
              <w:rPr>
                <w:sz w:val="16"/>
                <w:szCs w:val="16"/>
              </w:rPr>
              <w:t xml:space="preserve"> Code *Column 15 in </w:t>
            </w:r>
            <w:proofErr w:type="spellStart"/>
            <w:r>
              <w:rPr>
                <w:sz w:val="16"/>
                <w:szCs w:val="16"/>
              </w:rPr>
              <w:t>IMDG</w:t>
            </w:r>
            <w:proofErr w:type="spellEnd"/>
            <w:r>
              <w:rPr>
                <w:sz w:val="16"/>
                <w:szCs w:val="16"/>
              </w:rPr>
              <w:t xml:space="preserve"> Book 2)</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15</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Select the Appropriate Proposition 65 Notice</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15</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 xml:space="preserve">Display </w:t>
            </w:r>
            <w:proofErr w:type="spellStart"/>
            <w:r>
              <w:rPr>
                <w:sz w:val="16"/>
                <w:szCs w:val="16"/>
              </w:rPr>
              <w:t>TSCA</w:t>
            </w:r>
            <w:proofErr w:type="spellEnd"/>
            <w:r>
              <w:rPr>
                <w:sz w:val="16"/>
                <w:szCs w:val="16"/>
              </w:rPr>
              <w:t xml:space="preserve"> summary in 15.1</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15</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Display California Proposition 65 summary in 15.3</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bl>
    <w:p w:rsidR="00CF629B" w:rsidRDefault="00CF629B"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49315D" w:rsidRDefault="0049315D" w:rsidP="00F82133">
      <w:pPr>
        <w:pStyle w:val="ListParagraph"/>
        <w:tabs>
          <w:tab w:val="left" w:pos="0"/>
          <w:tab w:val="decimal" w:pos="3780"/>
        </w:tabs>
        <w:ind w:left="2610" w:hanging="3150"/>
        <w:jc w:val="both"/>
      </w:pPr>
    </w:p>
    <w:p w:rsidR="0049315D" w:rsidRDefault="0049315D" w:rsidP="00F82133">
      <w:pPr>
        <w:pStyle w:val="ListParagraph"/>
        <w:tabs>
          <w:tab w:val="left" w:pos="0"/>
          <w:tab w:val="decimal" w:pos="3780"/>
        </w:tabs>
        <w:ind w:left="2610" w:hanging="3150"/>
        <w:jc w:val="both"/>
      </w:pPr>
    </w:p>
    <w:p w:rsidR="0049315D" w:rsidRDefault="0049315D" w:rsidP="00F82133">
      <w:pPr>
        <w:pStyle w:val="ListParagraph"/>
        <w:tabs>
          <w:tab w:val="left" w:pos="0"/>
          <w:tab w:val="decimal" w:pos="3780"/>
        </w:tabs>
        <w:ind w:left="2610" w:hanging="3150"/>
        <w:jc w:val="both"/>
      </w:pPr>
    </w:p>
    <w:p w:rsidR="0049315D" w:rsidRDefault="0049315D" w:rsidP="00F82133">
      <w:pPr>
        <w:pStyle w:val="ListParagraph"/>
        <w:tabs>
          <w:tab w:val="left" w:pos="0"/>
          <w:tab w:val="decimal" w:pos="3780"/>
        </w:tabs>
        <w:ind w:left="2610" w:hanging="3150"/>
        <w:jc w:val="both"/>
      </w:pPr>
    </w:p>
    <w:p w:rsidR="0049315D" w:rsidRDefault="0049315D" w:rsidP="00F82133">
      <w:pPr>
        <w:pStyle w:val="ListParagraph"/>
        <w:tabs>
          <w:tab w:val="left" w:pos="0"/>
          <w:tab w:val="decimal" w:pos="3780"/>
        </w:tabs>
        <w:ind w:left="2610" w:hanging="3150"/>
        <w:jc w:val="both"/>
      </w:pPr>
    </w:p>
    <w:p w:rsidR="0049315D" w:rsidRDefault="0049315D" w:rsidP="00F82133">
      <w:pPr>
        <w:pStyle w:val="ListParagraph"/>
        <w:tabs>
          <w:tab w:val="left" w:pos="0"/>
          <w:tab w:val="decimal" w:pos="3780"/>
        </w:tabs>
        <w:ind w:left="2610" w:hanging="3150"/>
        <w:jc w:val="both"/>
      </w:pPr>
    </w:p>
    <w:p w:rsidR="0049315D" w:rsidRDefault="0049315D" w:rsidP="00F82133">
      <w:pPr>
        <w:pStyle w:val="ListParagraph"/>
        <w:tabs>
          <w:tab w:val="left" w:pos="0"/>
          <w:tab w:val="decimal" w:pos="3780"/>
        </w:tabs>
        <w:ind w:left="2610" w:hanging="3150"/>
        <w:jc w:val="both"/>
      </w:pPr>
    </w:p>
    <w:p w:rsidR="0049315D" w:rsidRDefault="0049315D" w:rsidP="00F82133">
      <w:pPr>
        <w:pStyle w:val="ListParagraph"/>
        <w:tabs>
          <w:tab w:val="left" w:pos="0"/>
          <w:tab w:val="decimal" w:pos="3780"/>
        </w:tabs>
        <w:ind w:left="2610" w:hanging="3150"/>
        <w:jc w:val="both"/>
      </w:pPr>
    </w:p>
    <w:p w:rsidR="0049315D" w:rsidRDefault="0049315D" w:rsidP="00F82133">
      <w:pPr>
        <w:pStyle w:val="ListParagraph"/>
        <w:tabs>
          <w:tab w:val="left" w:pos="0"/>
          <w:tab w:val="decimal" w:pos="3780"/>
        </w:tabs>
        <w:ind w:left="2610" w:hanging="3150"/>
        <w:jc w:val="both"/>
      </w:pPr>
    </w:p>
    <w:p w:rsidR="0049315D" w:rsidRDefault="0049315D" w:rsidP="00F82133">
      <w:pPr>
        <w:pStyle w:val="ListParagraph"/>
        <w:tabs>
          <w:tab w:val="left" w:pos="0"/>
          <w:tab w:val="decimal" w:pos="3780"/>
        </w:tabs>
        <w:ind w:left="2610" w:hanging="3150"/>
        <w:jc w:val="both"/>
      </w:pPr>
    </w:p>
    <w:p w:rsidR="0049315D" w:rsidRDefault="0049315D"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tbl>
      <w:tblPr>
        <w:tblStyle w:val="TableGrid"/>
        <w:tblpPr w:leftFromText="180" w:rightFromText="180" w:vertAnchor="text" w:horzAnchor="margin" w:tblpXSpec="center" w:tblpY="427"/>
        <w:tblW w:w="0" w:type="auto"/>
        <w:tblLook w:val="04A0" w:firstRow="1" w:lastRow="0" w:firstColumn="1" w:lastColumn="0" w:noHBand="0" w:noVBand="1"/>
      </w:tblPr>
      <w:tblGrid>
        <w:gridCol w:w="1900"/>
        <w:gridCol w:w="6125"/>
      </w:tblGrid>
      <w:tr w:rsidR="00473EFE" w:rsidTr="006168F6">
        <w:tc>
          <w:tcPr>
            <w:tcW w:w="1900" w:type="dxa"/>
            <w:shd w:val="clear" w:color="auto" w:fill="FFFF00"/>
          </w:tcPr>
          <w:p w:rsidR="00473EFE" w:rsidRPr="006168F6" w:rsidRDefault="00473EFE" w:rsidP="00473EFE">
            <w:pPr>
              <w:pStyle w:val="ListParagraph"/>
              <w:tabs>
                <w:tab w:val="left" w:pos="0"/>
                <w:tab w:val="decimal" w:pos="3780"/>
              </w:tabs>
              <w:ind w:left="0"/>
              <w:jc w:val="both"/>
              <w:rPr>
                <w:b/>
                <w:sz w:val="18"/>
                <w:szCs w:val="18"/>
              </w:rPr>
            </w:pPr>
            <w:r w:rsidRPr="006168F6">
              <w:rPr>
                <w:b/>
                <w:sz w:val="18"/>
                <w:szCs w:val="18"/>
              </w:rPr>
              <w:t>H Code</w:t>
            </w:r>
          </w:p>
        </w:tc>
        <w:tc>
          <w:tcPr>
            <w:tcW w:w="6125" w:type="dxa"/>
            <w:shd w:val="clear" w:color="auto" w:fill="FFFF00"/>
          </w:tcPr>
          <w:p w:rsidR="00473EFE" w:rsidRPr="006168F6" w:rsidRDefault="00473EFE" w:rsidP="00473EFE">
            <w:pPr>
              <w:pStyle w:val="ListParagraph"/>
              <w:tabs>
                <w:tab w:val="left" w:pos="0"/>
                <w:tab w:val="decimal" w:pos="3780"/>
              </w:tabs>
              <w:ind w:left="0"/>
              <w:jc w:val="both"/>
              <w:rPr>
                <w:b/>
                <w:sz w:val="18"/>
                <w:szCs w:val="18"/>
              </w:rPr>
            </w:pPr>
            <w:r w:rsidRPr="006168F6">
              <w:rPr>
                <w:b/>
                <w:sz w:val="18"/>
                <w:szCs w:val="18"/>
              </w:rPr>
              <w:t>H Phrase</w:t>
            </w:r>
          </w:p>
        </w:tc>
      </w:tr>
      <w:tr w:rsidR="00586A65" w:rsidTr="006168F6">
        <w:tc>
          <w:tcPr>
            <w:tcW w:w="1900" w:type="dxa"/>
          </w:tcPr>
          <w:p w:rsidR="00586A65" w:rsidRPr="006168F6" w:rsidRDefault="00586A65" w:rsidP="00473EFE">
            <w:pPr>
              <w:pStyle w:val="ListParagraph"/>
              <w:tabs>
                <w:tab w:val="left" w:pos="0"/>
                <w:tab w:val="decimal" w:pos="3780"/>
              </w:tabs>
              <w:ind w:left="0"/>
              <w:jc w:val="both"/>
              <w:rPr>
                <w:sz w:val="18"/>
                <w:szCs w:val="18"/>
              </w:rPr>
            </w:pPr>
            <w:r>
              <w:rPr>
                <w:sz w:val="18"/>
                <w:szCs w:val="18"/>
              </w:rPr>
              <w:t>H220</w:t>
            </w:r>
          </w:p>
        </w:tc>
        <w:tc>
          <w:tcPr>
            <w:tcW w:w="6125" w:type="dxa"/>
          </w:tcPr>
          <w:p w:rsidR="00586A65" w:rsidRPr="006168F6" w:rsidRDefault="00586A65" w:rsidP="00473EFE">
            <w:pPr>
              <w:pStyle w:val="ListParagraph"/>
              <w:tabs>
                <w:tab w:val="left" w:pos="0"/>
                <w:tab w:val="decimal" w:pos="3780"/>
              </w:tabs>
              <w:ind w:left="0"/>
              <w:jc w:val="both"/>
              <w:rPr>
                <w:sz w:val="18"/>
                <w:szCs w:val="18"/>
              </w:rPr>
            </w:pPr>
            <w:r>
              <w:rPr>
                <w:sz w:val="18"/>
                <w:szCs w:val="18"/>
              </w:rPr>
              <w:t>Extremely flammable gas</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H225</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 xml:space="preserve">Highly flammable liquid and </w:t>
            </w:r>
            <w:r w:rsidR="00843C7E" w:rsidRPr="006168F6">
              <w:rPr>
                <w:sz w:val="18"/>
                <w:szCs w:val="18"/>
              </w:rPr>
              <w:t>vapor</w:t>
            </w:r>
          </w:p>
        </w:tc>
      </w:tr>
      <w:tr w:rsidR="008F4D6C" w:rsidTr="006168F6">
        <w:tc>
          <w:tcPr>
            <w:tcW w:w="1900" w:type="dxa"/>
          </w:tcPr>
          <w:p w:rsidR="008F4D6C" w:rsidRPr="006168F6" w:rsidRDefault="008F4D6C" w:rsidP="00473EFE">
            <w:pPr>
              <w:pStyle w:val="ListParagraph"/>
              <w:tabs>
                <w:tab w:val="left" w:pos="0"/>
                <w:tab w:val="decimal" w:pos="3780"/>
              </w:tabs>
              <w:ind w:left="0"/>
              <w:jc w:val="both"/>
              <w:rPr>
                <w:sz w:val="18"/>
                <w:szCs w:val="18"/>
              </w:rPr>
            </w:pPr>
            <w:r>
              <w:rPr>
                <w:sz w:val="18"/>
                <w:szCs w:val="18"/>
              </w:rPr>
              <w:t>H226</w:t>
            </w:r>
          </w:p>
        </w:tc>
        <w:tc>
          <w:tcPr>
            <w:tcW w:w="6125" w:type="dxa"/>
          </w:tcPr>
          <w:p w:rsidR="008F4D6C" w:rsidRPr="006168F6" w:rsidRDefault="008F4D6C" w:rsidP="00473EFE">
            <w:pPr>
              <w:pStyle w:val="ListParagraph"/>
              <w:tabs>
                <w:tab w:val="left" w:pos="0"/>
                <w:tab w:val="decimal" w:pos="3780"/>
              </w:tabs>
              <w:ind w:left="0"/>
              <w:jc w:val="both"/>
              <w:rPr>
                <w:sz w:val="18"/>
                <w:szCs w:val="18"/>
              </w:rPr>
            </w:pPr>
            <w:r>
              <w:rPr>
                <w:sz w:val="18"/>
                <w:szCs w:val="18"/>
              </w:rPr>
              <w:t xml:space="preserve">Flammable liquid and </w:t>
            </w:r>
            <w:proofErr w:type="spellStart"/>
            <w:r>
              <w:rPr>
                <w:sz w:val="18"/>
                <w:szCs w:val="18"/>
              </w:rPr>
              <w:t>vapour</w:t>
            </w:r>
            <w:proofErr w:type="spellEnd"/>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H280</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Contains gas under pressure; may explode if heated</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H304</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May be fatal if swallowed and enters airways</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H315</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Causes skin irritation</w:t>
            </w:r>
          </w:p>
        </w:tc>
      </w:tr>
      <w:tr w:rsidR="008F4D6C" w:rsidTr="006168F6">
        <w:tc>
          <w:tcPr>
            <w:tcW w:w="1900" w:type="dxa"/>
          </w:tcPr>
          <w:p w:rsidR="008F4D6C" w:rsidRDefault="008F4D6C" w:rsidP="00473EFE">
            <w:pPr>
              <w:pStyle w:val="ListParagraph"/>
              <w:tabs>
                <w:tab w:val="left" w:pos="0"/>
                <w:tab w:val="decimal" w:pos="3780"/>
              </w:tabs>
              <w:ind w:left="0"/>
              <w:jc w:val="both"/>
              <w:rPr>
                <w:sz w:val="18"/>
                <w:szCs w:val="18"/>
              </w:rPr>
            </w:pPr>
            <w:r>
              <w:rPr>
                <w:sz w:val="18"/>
                <w:szCs w:val="18"/>
              </w:rPr>
              <w:t>H317</w:t>
            </w:r>
          </w:p>
        </w:tc>
        <w:tc>
          <w:tcPr>
            <w:tcW w:w="6125" w:type="dxa"/>
          </w:tcPr>
          <w:p w:rsidR="008F4D6C" w:rsidRDefault="008F4D6C" w:rsidP="00473EFE">
            <w:pPr>
              <w:pStyle w:val="ListParagraph"/>
              <w:tabs>
                <w:tab w:val="left" w:pos="0"/>
                <w:tab w:val="decimal" w:pos="3780"/>
              </w:tabs>
              <w:ind w:left="0"/>
              <w:jc w:val="both"/>
              <w:rPr>
                <w:sz w:val="18"/>
                <w:szCs w:val="18"/>
              </w:rPr>
            </w:pPr>
            <w:r>
              <w:rPr>
                <w:sz w:val="18"/>
                <w:szCs w:val="18"/>
              </w:rPr>
              <w:t>May cause an allergic skin reaction</w:t>
            </w:r>
          </w:p>
        </w:tc>
      </w:tr>
      <w:tr w:rsidR="008F4D6C" w:rsidTr="006168F6">
        <w:tc>
          <w:tcPr>
            <w:tcW w:w="1900" w:type="dxa"/>
          </w:tcPr>
          <w:p w:rsidR="008F4D6C" w:rsidRDefault="008F4D6C" w:rsidP="00473EFE">
            <w:pPr>
              <w:pStyle w:val="ListParagraph"/>
              <w:tabs>
                <w:tab w:val="left" w:pos="0"/>
                <w:tab w:val="decimal" w:pos="3780"/>
              </w:tabs>
              <w:ind w:left="0"/>
              <w:jc w:val="both"/>
              <w:rPr>
                <w:sz w:val="18"/>
                <w:szCs w:val="18"/>
              </w:rPr>
            </w:pPr>
            <w:r>
              <w:rPr>
                <w:sz w:val="18"/>
                <w:szCs w:val="18"/>
              </w:rPr>
              <w:t>H318</w:t>
            </w:r>
          </w:p>
        </w:tc>
        <w:tc>
          <w:tcPr>
            <w:tcW w:w="6125" w:type="dxa"/>
          </w:tcPr>
          <w:p w:rsidR="008F4D6C" w:rsidRDefault="008F4D6C" w:rsidP="00473EFE">
            <w:pPr>
              <w:pStyle w:val="ListParagraph"/>
              <w:tabs>
                <w:tab w:val="left" w:pos="0"/>
                <w:tab w:val="decimal" w:pos="3780"/>
              </w:tabs>
              <w:ind w:left="0"/>
              <w:jc w:val="both"/>
              <w:rPr>
                <w:sz w:val="18"/>
                <w:szCs w:val="18"/>
              </w:rPr>
            </w:pPr>
            <w:r>
              <w:rPr>
                <w:sz w:val="18"/>
                <w:szCs w:val="18"/>
              </w:rPr>
              <w:t>Causes serious eye damage</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H319</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Causes serious eye irritation</w:t>
            </w:r>
          </w:p>
        </w:tc>
      </w:tr>
      <w:tr w:rsidR="008F4D6C" w:rsidTr="006168F6">
        <w:tc>
          <w:tcPr>
            <w:tcW w:w="1900" w:type="dxa"/>
          </w:tcPr>
          <w:p w:rsidR="008F4D6C" w:rsidRDefault="008F4D6C" w:rsidP="00473EFE">
            <w:pPr>
              <w:pStyle w:val="ListParagraph"/>
              <w:tabs>
                <w:tab w:val="left" w:pos="0"/>
                <w:tab w:val="decimal" w:pos="3780"/>
              </w:tabs>
              <w:ind w:left="0"/>
              <w:jc w:val="both"/>
              <w:rPr>
                <w:sz w:val="18"/>
                <w:szCs w:val="18"/>
              </w:rPr>
            </w:pPr>
            <w:r>
              <w:rPr>
                <w:sz w:val="18"/>
                <w:szCs w:val="18"/>
              </w:rPr>
              <w:t>H335</w:t>
            </w:r>
          </w:p>
        </w:tc>
        <w:tc>
          <w:tcPr>
            <w:tcW w:w="6125" w:type="dxa"/>
          </w:tcPr>
          <w:p w:rsidR="008F4D6C" w:rsidRDefault="008F4D6C" w:rsidP="00473EFE">
            <w:pPr>
              <w:pStyle w:val="ListParagraph"/>
              <w:tabs>
                <w:tab w:val="left" w:pos="0"/>
                <w:tab w:val="decimal" w:pos="3780"/>
              </w:tabs>
              <w:ind w:left="0"/>
              <w:jc w:val="both"/>
              <w:rPr>
                <w:sz w:val="18"/>
                <w:szCs w:val="18"/>
              </w:rPr>
            </w:pPr>
            <w:r>
              <w:rPr>
                <w:sz w:val="18"/>
                <w:szCs w:val="18"/>
              </w:rPr>
              <w:t>May cause respiratory irritation</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H336</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May cause drowsiness or dizziness</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H361</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Suspected if damaging fertility or the unborn child</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H373</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May cause damage to organs through prolonged or repeated exposure</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H401</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Toxic to aquatic life</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H411</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Toxic to aquatic life with long lasting effects</w:t>
            </w:r>
          </w:p>
        </w:tc>
      </w:tr>
    </w:tbl>
    <w:p w:rsidR="00BA4D08" w:rsidRDefault="00473EFE" w:rsidP="00473EFE">
      <w:pPr>
        <w:pStyle w:val="ListParagraph"/>
        <w:tabs>
          <w:tab w:val="left" w:pos="0"/>
          <w:tab w:val="decimal" w:pos="3780"/>
        </w:tabs>
        <w:ind w:left="2610" w:hanging="3150"/>
      </w:pPr>
      <w:r>
        <w:tab/>
        <w:t xml:space="preserve">                 </w:t>
      </w:r>
      <w:r>
        <w:rPr>
          <w:b/>
          <w:sz w:val="18"/>
          <w:szCs w:val="18"/>
        </w:rPr>
        <w:t>Full Text of H-Statements:</w:t>
      </w: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Pr="009B4336" w:rsidRDefault="00BA4D08" w:rsidP="00F82133">
      <w:pPr>
        <w:pStyle w:val="ListParagraph"/>
        <w:tabs>
          <w:tab w:val="left" w:pos="0"/>
          <w:tab w:val="decimal" w:pos="3780"/>
        </w:tabs>
        <w:ind w:left="2610" w:hanging="3150"/>
        <w:jc w:val="both"/>
      </w:pPr>
    </w:p>
    <w:p w:rsidR="006168F6" w:rsidRDefault="00885DC4" w:rsidP="00885DC4">
      <w:pPr>
        <w:pStyle w:val="ListParagraph"/>
        <w:tabs>
          <w:tab w:val="left" w:pos="0"/>
        </w:tabs>
        <w:ind w:left="2610" w:hanging="3150"/>
        <w:jc w:val="both"/>
        <w:rPr>
          <w:b/>
        </w:rPr>
      </w:pPr>
      <w:r w:rsidRPr="009B4336">
        <w:rPr>
          <w:b/>
        </w:rPr>
        <w:tab/>
        <w:t xml:space="preserve">         </w:t>
      </w: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8F4D6C" w:rsidRDefault="006168F6" w:rsidP="00247E8E">
      <w:pPr>
        <w:pStyle w:val="NoSpacing"/>
        <w:jc w:val="both"/>
        <w:rPr>
          <w:b/>
        </w:rPr>
      </w:pPr>
      <w:r>
        <w:rPr>
          <w:b/>
        </w:rPr>
        <w:tab/>
      </w:r>
    </w:p>
    <w:p w:rsidR="008F4D6C" w:rsidRDefault="008F4D6C" w:rsidP="00247E8E">
      <w:pPr>
        <w:pStyle w:val="NoSpacing"/>
        <w:jc w:val="both"/>
        <w:rPr>
          <w:b/>
        </w:rPr>
      </w:pPr>
    </w:p>
    <w:p w:rsidR="008F4D6C" w:rsidRDefault="008F4D6C" w:rsidP="00247E8E">
      <w:pPr>
        <w:pStyle w:val="NoSpacing"/>
        <w:jc w:val="both"/>
        <w:rPr>
          <w:b/>
        </w:rPr>
      </w:pPr>
    </w:p>
    <w:p w:rsidR="008F4D6C" w:rsidRDefault="008F4D6C" w:rsidP="00247E8E">
      <w:pPr>
        <w:pStyle w:val="NoSpacing"/>
        <w:jc w:val="both"/>
        <w:rPr>
          <w:b/>
        </w:rPr>
      </w:pPr>
    </w:p>
    <w:p w:rsidR="0049315D" w:rsidRDefault="0049315D" w:rsidP="00247E8E">
      <w:pPr>
        <w:pStyle w:val="NoSpacing"/>
        <w:jc w:val="both"/>
        <w:rPr>
          <w:b/>
        </w:rPr>
      </w:pPr>
    </w:p>
    <w:p w:rsidR="0049315D" w:rsidRDefault="0049315D" w:rsidP="00247E8E">
      <w:pPr>
        <w:pStyle w:val="NoSpacing"/>
        <w:jc w:val="both"/>
        <w:rPr>
          <w:b/>
        </w:rPr>
      </w:pPr>
    </w:p>
    <w:p w:rsidR="008F4D6C" w:rsidRDefault="008F4D6C" w:rsidP="00247E8E">
      <w:pPr>
        <w:pStyle w:val="NoSpacing"/>
        <w:jc w:val="both"/>
        <w:rPr>
          <w:b/>
        </w:rPr>
      </w:pPr>
    </w:p>
    <w:p w:rsidR="001529B0" w:rsidRDefault="006168F6" w:rsidP="00247E8E">
      <w:pPr>
        <w:pStyle w:val="NoSpacing"/>
        <w:jc w:val="both"/>
        <w:rPr>
          <w:sz w:val="18"/>
          <w:szCs w:val="18"/>
        </w:rPr>
      </w:pPr>
      <w:r w:rsidRPr="00247E8E">
        <w:rPr>
          <w:b/>
          <w:sz w:val="18"/>
          <w:szCs w:val="18"/>
        </w:rPr>
        <w:t>Disclaimer of Liability:</w:t>
      </w:r>
      <w:r w:rsidRPr="00247E8E">
        <w:rPr>
          <w:sz w:val="18"/>
          <w:szCs w:val="18"/>
        </w:rPr>
        <w:tab/>
        <w:t xml:space="preserve">The information contained herein is based upon data provided to us by our suppliers, and reflects our best </w:t>
      </w:r>
      <w:r w:rsidR="00843C7E" w:rsidRPr="00247E8E">
        <w:rPr>
          <w:sz w:val="18"/>
          <w:szCs w:val="18"/>
        </w:rPr>
        <w:t>judgment</w:t>
      </w:r>
      <w:r w:rsidRPr="00247E8E">
        <w:rPr>
          <w:sz w:val="18"/>
          <w:szCs w:val="18"/>
        </w:rPr>
        <w:t>.  However, no warranty of merchantability, fitness for any use, or any other warranty or guarantee is expressed or implied regarding the accuracy of such data, or the results to be obtained from us thereof.  Since the information contained herein may be applied under conditions beyond our control and with which we may be unfamiliar, we do not assume any responsibility for the results of such application.  This information is furnished upon the condition that the persons receiving it shall make their own determinations of the suitability of the material for any particular use.  Although certain hazards are described herein, we cannot guarantee these are the only hazards that exist.</w:t>
      </w: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49315D" w:rsidRDefault="0049315D" w:rsidP="00247E8E">
      <w:pPr>
        <w:pStyle w:val="NoSpacing"/>
        <w:jc w:val="both"/>
        <w:rPr>
          <w:sz w:val="18"/>
          <w:szCs w:val="18"/>
        </w:rPr>
      </w:pPr>
    </w:p>
    <w:p w:rsidR="0049315D" w:rsidRDefault="0049315D" w:rsidP="00247E8E">
      <w:pPr>
        <w:pStyle w:val="NoSpacing"/>
        <w:jc w:val="both"/>
        <w:rPr>
          <w:sz w:val="18"/>
          <w:szCs w:val="18"/>
        </w:rPr>
      </w:pPr>
    </w:p>
    <w:p w:rsidR="0049315D" w:rsidRDefault="0049315D" w:rsidP="00247E8E">
      <w:pPr>
        <w:pStyle w:val="NoSpacing"/>
        <w:jc w:val="both"/>
        <w:rPr>
          <w:sz w:val="18"/>
          <w:szCs w:val="18"/>
        </w:rPr>
      </w:pPr>
    </w:p>
    <w:p w:rsidR="0049315D" w:rsidRDefault="0049315D" w:rsidP="00247E8E">
      <w:pPr>
        <w:pStyle w:val="NoSpacing"/>
        <w:jc w:val="both"/>
        <w:rPr>
          <w:sz w:val="18"/>
          <w:szCs w:val="18"/>
        </w:rPr>
      </w:pPr>
    </w:p>
    <w:p w:rsidR="0049315D" w:rsidRDefault="0049315D" w:rsidP="00247E8E">
      <w:pPr>
        <w:pStyle w:val="NoSpacing"/>
        <w:jc w:val="both"/>
        <w:rPr>
          <w:sz w:val="18"/>
          <w:szCs w:val="18"/>
        </w:rPr>
      </w:pPr>
    </w:p>
    <w:p w:rsidR="0049315D" w:rsidRDefault="0049315D" w:rsidP="00247E8E">
      <w:pPr>
        <w:pStyle w:val="NoSpacing"/>
        <w:jc w:val="both"/>
        <w:rPr>
          <w:sz w:val="18"/>
          <w:szCs w:val="18"/>
        </w:rPr>
      </w:pPr>
    </w:p>
    <w:p w:rsidR="0049315D" w:rsidRDefault="0049315D" w:rsidP="00247E8E">
      <w:pPr>
        <w:pStyle w:val="NoSpacing"/>
        <w:jc w:val="both"/>
        <w:rPr>
          <w:sz w:val="18"/>
          <w:szCs w:val="18"/>
        </w:rPr>
      </w:pPr>
    </w:p>
    <w:p w:rsidR="0049315D" w:rsidRDefault="0049315D"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Pr="00247E8E" w:rsidRDefault="00247E8E" w:rsidP="00247E8E">
      <w:pPr>
        <w:pStyle w:val="NoSpacing"/>
        <w:jc w:val="both"/>
        <w:rPr>
          <w:sz w:val="18"/>
          <w:szCs w:val="18"/>
        </w:rPr>
      </w:pPr>
      <w:r>
        <w:rPr>
          <w:b/>
          <w:noProof/>
        </w:rPr>
        <w:drawing>
          <wp:inline distT="0" distB="0" distL="0" distR="0">
            <wp:extent cx="6400800" cy="946370"/>
            <wp:effectExtent l="0" t="0" r="0" b="6350"/>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946370"/>
                    </a:xfrm>
                    <a:prstGeom prst="rect">
                      <a:avLst/>
                    </a:prstGeom>
                    <a:noFill/>
                    <a:ln>
                      <a:noFill/>
                    </a:ln>
                  </pic:spPr>
                </pic:pic>
              </a:graphicData>
            </a:graphic>
          </wp:inline>
        </w:drawing>
      </w:r>
    </w:p>
    <w:sectPr w:rsidR="00247E8E" w:rsidRPr="00247E8E" w:rsidSect="000B6A19">
      <w:headerReference w:type="default" r:id="rId19"/>
      <w:footerReference w:type="default" r:id="rId20"/>
      <w:type w:val="continuous"/>
      <w:pgSz w:w="12240" w:h="15840"/>
      <w:pgMar w:top="1263"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15D" w:rsidRDefault="0049315D">
      <w:pPr>
        <w:spacing w:after="0"/>
      </w:pPr>
      <w:r>
        <w:separator/>
      </w:r>
    </w:p>
  </w:endnote>
  <w:endnote w:type="continuationSeparator" w:id="0">
    <w:p w:rsidR="0049315D" w:rsidRDefault="004931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49315D" w:rsidRDefault="0049315D">
            <w:pPr>
              <w:pStyle w:val="Footer"/>
              <w:jc w:val="center"/>
            </w:pPr>
            <w:r w:rsidRPr="00454341">
              <w:rPr>
                <w:sz w:val="18"/>
                <w:szCs w:val="18"/>
              </w:rPr>
              <w:t xml:space="preserve">Page </w:t>
            </w:r>
            <w:r w:rsidRPr="00454341">
              <w:rPr>
                <w:b/>
                <w:sz w:val="18"/>
                <w:szCs w:val="18"/>
              </w:rPr>
              <w:fldChar w:fldCharType="begin"/>
            </w:r>
            <w:r w:rsidRPr="00454341">
              <w:rPr>
                <w:b/>
                <w:sz w:val="18"/>
                <w:szCs w:val="18"/>
              </w:rPr>
              <w:instrText xml:space="preserve"> PAGE </w:instrText>
            </w:r>
            <w:r w:rsidRPr="00454341">
              <w:rPr>
                <w:b/>
                <w:sz w:val="18"/>
                <w:szCs w:val="18"/>
              </w:rPr>
              <w:fldChar w:fldCharType="separate"/>
            </w:r>
            <w:r w:rsidR="00E25599">
              <w:rPr>
                <w:b/>
                <w:noProof/>
                <w:sz w:val="18"/>
                <w:szCs w:val="18"/>
              </w:rPr>
              <w:t>13</w:t>
            </w:r>
            <w:r w:rsidRPr="00454341">
              <w:rPr>
                <w:b/>
                <w:sz w:val="18"/>
                <w:szCs w:val="18"/>
              </w:rPr>
              <w:fldChar w:fldCharType="end"/>
            </w:r>
            <w:r w:rsidRPr="00454341">
              <w:rPr>
                <w:sz w:val="18"/>
                <w:szCs w:val="18"/>
              </w:rPr>
              <w:t xml:space="preserve"> of </w:t>
            </w:r>
            <w:r w:rsidRPr="00454341">
              <w:rPr>
                <w:b/>
                <w:sz w:val="18"/>
                <w:szCs w:val="18"/>
              </w:rPr>
              <w:fldChar w:fldCharType="begin"/>
            </w:r>
            <w:r w:rsidRPr="00454341">
              <w:rPr>
                <w:b/>
                <w:sz w:val="18"/>
                <w:szCs w:val="18"/>
              </w:rPr>
              <w:instrText xml:space="preserve"> NUMPAGES  </w:instrText>
            </w:r>
            <w:r w:rsidRPr="00454341">
              <w:rPr>
                <w:b/>
                <w:sz w:val="18"/>
                <w:szCs w:val="18"/>
              </w:rPr>
              <w:fldChar w:fldCharType="separate"/>
            </w:r>
            <w:r w:rsidR="00E25599">
              <w:rPr>
                <w:b/>
                <w:noProof/>
                <w:sz w:val="18"/>
                <w:szCs w:val="18"/>
              </w:rPr>
              <w:t>13</w:t>
            </w:r>
            <w:r w:rsidRPr="00454341">
              <w:rPr>
                <w:b/>
                <w:sz w:val="18"/>
                <w:szCs w:val="18"/>
              </w:rPr>
              <w:fldChar w:fldCharType="end"/>
            </w:r>
          </w:p>
        </w:sdtContent>
      </w:sdt>
    </w:sdtContent>
  </w:sdt>
  <w:p w:rsidR="0049315D" w:rsidRDefault="00493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15D" w:rsidRDefault="0049315D">
      <w:pPr>
        <w:spacing w:after="0"/>
      </w:pPr>
      <w:r>
        <w:separator/>
      </w:r>
    </w:p>
  </w:footnote>
  <w:footnote w:type="continuationSeparator" w:id="0">
    <w:p w:rsidR="0049315D" w:rsidRDefault="0049315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49315D">
      <w:tc>
        <w:tcPr>
          <w:tcW w:w="0" w:type="auto"/>
          <w:tcBorders>
            <w:right w:val="single" w:sz="6" w:space="0" w:color="000000" w:themeColor="text1"/>
          </w:tcBorders>
        </w:tcPr>
        <w:p w:rsidR="0049315D" w:rsidRPr="00454341" w:rsidRDefault="00E25599">
          <w:pPr>
            <w:pStyle w:val="Header"/>
            <w:jc w:val="right"/>
            <w:rPr>
              <w:b/>
              <w:sz w:val="20"/>
              <w:szCs w:val="20"/>
            </w:rPr>
          </w:pPr>
          <w:sdt>
            <w:sdtPr>
              <w:rPr>
                <w:b/>
                <w:sz w:val="20"/>
                <w:szCs w:val="20"/>
              </w:rPr>
              <w:alias w:val="Company"/>
              <w:id w:val="78735422"/>
              <w:dataBinding w:prefixMappings="xmlns:ns0='http://schemas.openxmlformats.org/officeDocument/2006/extended-properties'" w:xpath="/ns0:Properties[1]/ns0:Company[1]" w:storeItemID="{6668398D-A668-4E3E-A5EB-62B293D839F1}"/>
              <w:text/>
            </w:sdtPr>
            <w:sdtEndPr/>
            <w:sdtContent>
              <w:r w:rsidR="0049315D">
                <w:rPr>
                  <w:b/>
                  <w:sz w:val="20"/>
                  <w:szCs w:val="20"/>
                </w:rPr>
                <w:t>MOLY DRY FILM</w:t>
              </w:r>
              <w:r w:rsidR="0049315D" w:rsidRPr="00454341">
                <w:rPr>
                  <w:b/>
                  <w:sz w:val="20"/>
                  <w:szCs w:val="20"/>
                </w:rPr>
                <w:t xml:space="preserve"> “S”</w:t>
              </w:r>
            </w:sdtContent>
          </w:sdt>
        </w:p>
        <w:sdt>
          <w:sdtPr>
            <w:rPr>
              <w:b/>
              <w:bCs/>
              <w:sz w:val="20"/>
              <w:szCs w:val="20"/>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49315D" w:rsidRPr="00454341" w:rsidRDefault="0049315D">
              <w:pPr>
                <w:pStyle w:val="Header"/>
                <w:jc w:val="right"/>
                <w:rPr>
                  <w:b/>
                  <w:bCs/>
                  <w:sz w:val="20"/>
                  <w:szCs w:val="20"/>
                </w:rPr>
              </w:pPr>
              <w:r w:rsidRPr="00454341">
                <w:rPr>
                  <w:b/>
                  <w:bCs/>
                  <w:sz w:val="20"/>
                  <w:szCs w:val="20"/>
                </w:rPr>
                <w:t>Revision B</w:t>
              </w:r>
            </w:p>
          </w:sdtContent>
        </w:sdt>
        <w:p w:rsidR="0049315D" w:rsidRDefault="0049315D" w:rsidP="009863E4">
          <w:pPr>
            <w:pStyle w:val="Header"/>
            <w:jc w:val="right"/>
            <w:rPr>
              <w:b/>
              <w:bCs/>
            </w:rPr>
          </w:pPr>
          <w:r w:rsidRPr="00454341">
            <w:rPr>
              <w:b/>
              <w:bCs/>
              <w:sz w:val="20"/>
              <w:szCs w:val="20"/>
            </w:rPr>
            <w:t>Effective Date: 11-1-2018</w:t>
          </w:r>
        </w:p>
      </w:tc>
      <w:tc>
        <w:tcPr>
          <w:tcW w:w="1152" w:type="dxa"/>
          <w:tcBorders>
            <w:left w:val="single" w:sz="6" w:space="0" w:color="000000" w:themeColor="text1"/>
          </w:tcBorders>
        </w:tcPr>
        <w:p w:rsidR="0049315D" w:rsidRDefault="0049315D">
          <w:pPr>
            <w:pStyle w:val="Header"/>
            <w:rPr>
              <w:b/>
            </w:rPr>
          </w:pPr>
        </w:p>
      </w:tc>
    </w:tr>
  </w:tbl>
  <w:p w:rsidR="0049315D" w:rsidRDefault="004931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034EC"/>
    <w:rsid w:val="000B6A19"/>
    <w:rsid w:val="000D2C8D"/>
    <w:rsid w:val="000E1EA9"/>
    <w:rsid w:val="00106483"/>
    <w:rsid w:val="00113D06"/>
    <w:rsid w:val="0012321B"/>
    <w:rsid w:val="001529B0"/>
    <w:rsid w:val="00195D73"/>
    <w:rsid w:val="001F3A2D"/>
    <w:rsid w:val="00210B27"/>
    <w:rsid w:val="0021698D"/>
    <w:rsid w:val="00240F3E"/>
    <w:rsid w:val="00247E8E"/>
    <w:rsid w:val="00255FDD"/>
    <w:rsid w:val="00282871"/>
    <w:rsid w:val="00293233"/>
    <w:rsid w:val="002954B8"/>
    <w:rsid w:val="002A3670"/>
    <w:rsid w:val="002D16DB"/>
    <w:rsid w:val="002D4655"/>
    <w:rsid w:val="002E5588"/>
    <w:rsid w:val="002E6BB7"/>
    <w:rsid w:val="002F123A"/>
    <w:rsid w:val="002F251E"/>
    <w:rsid w:val="002F3B08"/>
    <w:rsid w:val="003039C2"/>
    <w:rsid w:val="00323FC8"/>
    <w:rsid w:val="003253D1"/>
    <w:rsid w:val="00355F19"/>
    <w:rsid w:val="00366F09"/>
    <w:rsid w:val="00381522"/>
    <w:rsid w:val="0038638C"/>
    <w:rsid w:val="0039036E"/>
    <w:rsid w:val="003A3221"/>
    <w:rsid w:val="003D2B64"/>
    <w:rsid w:val="003E2910"/>
    <w:rsid w:val="003F2B26"/>
    <w:rsid w:val="00407428"/>
    <w:rsid w:val="00454341"/>
    <w:rsid w:val="00473EFE"/>
    <w:rsid w:val="0049315D"/>
    <w:rsid w:val="004C0EC6"/>
    <w:rsid w:val="004C4DC3"/>
    <w:rsid w:val="004C7D1A"/>
    <w:rsid w:val="004E31EA"/>
    <w:rsid w:val="004E4313"/>
    <w:rsid w:val="004F1685"/>
    <w:rsid w:val="00500C9E"/>
    <w:rsid w:val="00536F8D"/>
    <w:rsid w:val="00540291"/>
    <w:rsid w:val="005439D7"/>
    <w:rsid w:val="00553BF1"/>
    <w:rsid w:val="00554036"/>
    <w:rsid w:val="00565145"/>
    <w:rsid w:val="005811AE"/>
    <w:rsid w:val="00586A65"/>
    <w:rsid w:val="005874EC"/>
    <w:rsid w:val="00594C1D"/>
    <w:rsid w:val="005C44CC"/>
    <w:rsid w:val="005C5F98"/>
    <w:rsid w:val="006015E5"/>
    <w:rsid w:val="0060334B"/>
    <w:rsid w:val="006168F6"/>
    <w:rsid w:val="0063052F"/>
    <w:rsid w:val="00631FF5"/>
    <w:rsid w:val="0065194E"/>
    <w:rsid w:val="0067109A"/>
    <w:rsid w:val="0067356F"/>
    <w:rsid w:val="00677CB4"/>
    <w:rsid w:val="00687C49"/>
    <w:rsid w:val="00690B1C"/>
    <w:rsid w:val="006940F1"/>
    <w:rsid w:val="006C39D3"/>
    <w:rsid w:val="006D70EB"/>
    <w:rsid w:val="006E14F2"/>
    <w:rsid w:val="00723973"/>
    <w:rsid w:val="00734318"/>
    <w:rsid w:val="0075016E"/>
    <w:rsid w:val="007840C6"/>
    <w:rsid w:val="00787A91"/>
    <w:rsid w:val="007B3B1D"/>
    <w:rsid w:val="007C557A"/>
    <w:rsid w:val="007D0A09"/>
    <w:rsid w:val="007D6A2E"/>
    <w:rsid w:val="007E7379"/>
    <w:rsid w:val="0080223C"/>
    <w:rsid w:val="00823952"/>
    <w:rsid w:val="00824956"/>
    <w:rsid w:val="00827D22"/>
    <w:rsid w:val="00831AAC"/>
    <w:rsid w:val="00841477"/>
    <w:rsid w:val="00843C7E"/>
    <w:rsid w:val="0084627F"/>
    <w:rsid w:val="00856C9F"/>
    <w:rsid w:val="00862E58"/>
    <w:rsid w:val="008762A4"/>
    <w:rsid w:val="00882E16"/>
    <w:rsid w:val="00885DC4"/>
    <w:rsid w:val="00887D40"/>
    <w:rsid w:val="00890302"/>
    <w:rsid w:val="00890C97"/>
    <w:rsid w:val="008C6B50"/>
    <w:rsid w:val="008D75B5"/>
    <w:rsid w:val="008F4D6C"/>
    <w:rsid w:val="0090311E"/>
    <w:rsid w:val="00907CAC"/>
    <w:rsid w:val="00914095"/>
    <w:rsid w:val="009224D8"/>
    <w:rsid w:val="009429C7"/>
    <w:rsid w:val="009559DF"/>
    <w:rsid w:val="00971B8D"/>
    <w:rsid w:val="00974EEA"/>
    <w:rsid w:val="009863E4"/>
    <w:rsid w:val="009B4336"/>
    <w:rsid w:val="009D67F5"/>
    <w:rsid w:val="009F1EC4"/>
    <w:rsid w:val="00A33FB2"/>
    <w:rsid w:val="00A409F1"/>
    <w:rsid w:val="00A51423"/>
    <w:rsid w:val="00A74EB4"/>
    <w:rsid w:val="00A93727"/>
    <w:rsid w:val="00AA0FC8"/>
    <w:rsid w:val="00AA1BD9"/>
    <w:rsid w:val="00AB34CC"/>
    <w:rsid w:val="00AB5985"/>
    <w:rsid w:val="00AC03F6"/>
    <w:rsid w:val="00B164D2"/>
    <w:rsid w:val="00B25E83"/>
    <w:rsid w:val="00B363DC"/>
    <w:rsid w:val="00B6490B"/>
    <w:rsid w:val="00B94174"/>
    <w:rsid w:val="00BA4D08"/>
    <w:rsid w:val="00BA62C0"/>
    <w:rsid w:val="00BF2E82"/>
    <w:rsid w:val="00BF4B36"/>
    <w:rsid w:val="00C005C0"/>
    <w:rsid w:val="00C21272"/>
    <w:rsid w:val="00C666F5"/>
    <w:rsid w:val="00C74F73"/>
    <w:rsid w:val="00C87894"/>
    <w:rsid w:val="00CF629B"/>
    <w:rsid w:val="00D01C47"/>
    <w:rsid w:val="00D04705"/>
    <w:rsid w:val="00D06A2D"/>
    <w:rsid w:val="00D3074A"/>
    <w:rsid w:val="00D40B99"/>
    <w:rsid w:val="00DA0946"/>
    <w:rsid w:val="00DA0CA8"/>
    <w:rsid w:val="00DC3911"/>
    <w:rsid w:val="00E105D5"/>
    <w:rsid w:val="00E25599"/>
    <w:rsid w:val="00E26A74"/>
    <w:rsid w:val="00E35234"/>
    <w:rsid w:val="00E35E3F"/>
    <w:rsid w:val="00E52CE5"/>
    <w:rsid w:val="00E8769B"/>
    <w:rsid w:val="00EA215D"/>
    <w:rsid w:val="00EB4EE9"/>
    <w:rsid w:val="00EF07E1"/>
    <w:rsid w:val="00EF2DF2"/>
    <w:rsid w:val="00F076B5"/>
    <w:rsid w:val="00F354B0"/>
    <w:rsid w:val="00F64A87"/>
    <w:rsid w:val="00F64DBC"/>
    <w:rsid w:val="00F73423"/>
    <w:rsid w:val="00F8119B"/>
    <w:rsid w:val="00F82133"/>
    <w:rsid w:val="00F94865"/>
    <w:rsid w:val="00FE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B812346A-2EE7-4991-8929-F3167D8E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styleId="GridTable1Light-Accent1">
    <w:name w:val="Grid Table 1 Light Accent 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1">
    <w:name w:val="List Table 1 Light Accent 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Accent2">
    <w:name w:val="Grid Table 7 Colorful Accent 2"/>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PlainTable4">
    <w:name w:val="Plain Table 4"/>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5">
    <w:name w:val="List Table 3 Accent 5"/>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0EEC9-E64E-40C6-A7E1-D0E35C437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13</Pages>
  <Words>4326</Words>
  <Characters>24663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Revision B</vt:lpstr>
    </vt:vector>
  </TitlesOfParts>
  <Company>MOLY DRY FILM “S”</Company>
  <LinksUpToDate>false</LinksUpToDate>
  <CharactersWithSpaces>28932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10</cp:revision>
  <cp:lastPrinted>2019-10-04T16:49:00Z</cp:lastPrinted>
  <dcterms:created xsi:type="dcterms:W3CDTF">2018-10-26T18:51:00Z</dcterms:created>
  <dcterms:modified xsi:type="dcterms:W3CDTF">2019-10-04T16:49:00Z</dcterms:modified>
</cp:coreProperties>
</file>